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5215"/>
      </w:tblGrid>
      <w:tr w:rsidR="000E08DE" w:rsidRPr="00CB21F6" w14:paraId="76024F13" w14:textId="77777777" w:rsidTr="000E08DE">
        <w:tc>
          <w:tcPr>
            <w:tcW w:w="4361" w:type="dxa"/>
          </w:tcPr>
          <w:p w14:paraId="1EEADCED" w14:textId="77777777" w:rsidR="000E08DE" w:rsidRPr="00CB21F6" w:rsidRDefault="000E08DE" w:rsidP="005F14F7">
            <w:pPr>
              <w:spacing w:line="276" w:lineRule="auto"/>
              <w:jc w:val="center"/>
              <w:rPr>
                <w:rFonts w:ascii="Times New Roman" w:hAnsi="Times New Roman" w:cs="Times New Roman"/>
                <w:sz w:val="24"/>
                <w:szCs w:val="24"/>
              </w:rPr>
            </w:pPr>
            <w:r w:rsidRPr="00CB21F6">
              <w:rPr>
                <w:rFonts w:ascii="Times New Roman" w:hAnsi="Times New Roman" w:cs="Times New Roman"/>
                <w:sz w:val="24"/>
                <w:szCs w:val="24"/>
              </w:rPr>
              <w:t>BỘ GIÁO DỤC VÀ ĐÀO TẠO</w:t>
            </w:r>
          </w:p>
          <w:p w14:paraId="332A2885" w14:textId="77777777" w:rsidR="000E08DE" w:rsidRPr="00CB21F6" w:rsidRDefault="000E08DE" w:rsidP="005F14F7">
            <w:pPr>
              <w:spacing w:line="276" w:lineRule="auto"/>
              <w:ind w:right="176"/>
              <w:jc w:val="center"/>
              <w:rPr>
                <w:rFonts w:ascii="Times New Roman" w:hAnsi="Times New Roman" w:cs="Times New Roman"/>
                <w:b/>
                <w:sz w:val="24"/>
                <w:szCs w:val="24"/>
              </w:rPr>
            </w:pPr>
            <w:r w:rsidRPr="00CB21F6">
              <w:rPr>
                <w:rFonts w:ascii="Times New Roman" w:hAnsi="Times New Roman" w:cs="Times New Roman"/>
                <w:b/>
                <w:sz w:val="24"/>
                <w:szCs w:val="24"/>
              </w:rPr>
              <w:t xml:space="preserve">TRƯỜNG </w:t>
            </w:r>
            <w:r w:rsidRPr="00B347E5">
              <w:rPr>
                <w:rFonts w:ascii="Times New Roman" w:hAnsi="Times New Roman" w:cs="Times New Roman"/>
                <w:b/>
                <w:sz w:val="24"/>
                <w:szCs w:val="24"/>
                <w:u w:val="single"/>
              </w:rPr>
              <w:t>ĐẠI HỌC MỎ</w:t>
            </w:r>
            <w:r w:rsidRPr="00CB21F6">
              <w:rPr>
                <w:rFonts w:ascii="Times New Roman" w:hAnsi="Times New Roman" w:cs="Times New Roman"/>
                <w:b/>
                <w:sz w:val="24"/>
                <w:szCs w:val="24"/>
              </w:rPr>
              <w:t>-ĐỊA CHẤT</w:t>
            </w:r>
          </w:p>
        </w:tc>
        <w:tc>
          <w:tcPr>
            <w:tcW w:w="5215" w:type="dxa"/>
          </w:tcPr>
          <w:p w14:paraId="73614789" w14:textId="77777777" w:rsidR="000E08DE" w:rsidRPr="00CB21F6" w:rsidRDefault="000E08DE" w:rsidP="005F14F7">
            <w:pPr>
              <w:spacing w:line="276" w:lineRule="auto"/>
              <w:ind w:left="-675" w:firstLine="675"/>
              <w:rPr>
                <w:rFonts w:ascii="Times New Roman" w:hAnsi="Times New Roman" w:cs="Times New Roman"/>
                <w:sz w:val="24"/>
                <w:szCs w:val="24"/>
              </w:rPr>
            </w:pPr>
            <w:r w:rsidRPr="00CB21F6">
              <w:rPr>
                <w:rFonts w:ascii="Times New Roman" w:hAnsi="Times New Roman" w:cs="Times New Roman"/>
                <w:b/>
                <w:sz w:val="24"/>
                <w:szCs w:val="24"/>
              </w:rPr>
              <w:t xml:space="preserve">CỘNG HÒA XÃ HỘI CHỦ NGHĨA VIỆT NAM               </w:t>
            </w:r>
            <w:r w:rsidRPr="00B347E5">
              <w:rPr>
                <w:rFonts w:ascii="Times New Roman" w:hAnsi="Times New Roman" w:cs="Times New Roman"/>
                <w:b/>
                <w:sz w:val="24"/>
                <w:szCs w:val="24"/>
                <w:u w:val="single"/>
              </w:rPr>
              <w:t>Độc lập-Tự do –Hạnh phúc</w:t>
            </w:r>
          </w:p>
        </w:tc>
      </w:tr>
    </w:tbl>
    <w:p w14:paraId="51A072EE" w14:textId="77777777" w:rsidR="005947F5" w:rsidRPr="00CB21F6" w:rsidRDefault="005947F5" w:rsidP="005F14F7">
      <w:pPr>
        <w:jc w:val="center"/>
        <w:rPr>
          <w:rFonts w:ascii="Times New Roman" w:hAnsi="Times New Roman" w:cs="Times New Roman"/>
          <w:sz w:val="24"/>
          <w:szCs w:val="24"/>
        </w:rPr>
      </w:pPr>
    </w:p>
    <w:p w14:paraId="1365E503" w14:textId="77777777" w:rsidR="000E08DE" w:rsidRPr="00CB21F6" w:rsidRDefault="000E08DE" w:rsidP="005F14F7">
      <w:pPr>
        <w:jc w:val="center"/>
        <w:rPr>
          <w:rFonts w:ascii="Times New Roman" w:hAnsi="Times New Roman" w:cs="Times New Roman"/>
          <w:b/>
          <w:sz w:val="24"/>
          <w:szCs w:val="24"/>
        </w:rPr>
      </w:pPr>
      <w:r w:rsidRPr="00CB21F6">
        <w:rPr>
          <w:rFonts w:ascii="Times New Roman" w:hAnsi="Times New Roman" w:cs="Times New Roman"/>
          <w:b/>
          <w:sz w:val="24"/>
          <w:szCs w:val="24"/>
        </w:rPr>
        <w:t>ĐỀ CƯƠNG CHI TIẾT HỌC PHẦN</w:t>
      </w:r>
    </w:p>
    <w:p w14:paraId="470F61AE" w14:textId="41F368D1" w:rsidR="00BC16E8" w:rsidRPr="00BC16E8" w:rsidRDefault="00544CB2" w:rsidP="00D26D39">
      <w:pPr>
        <w:rPr>
          <w:rFonts w:ascii="Times New Roman" w:hAnsi="Times New Roman" w:cs="Times New Roman"/>
          <w:sz w:val="24"/>
          <w:szCs w:val="24"/>
        </w:rPr>
      </w:pPr>
      <w:r w:rsidRPr="00CB21F6">
        <w:rPr>
          <w:rFonts w:ascii="Times New Roman" w:hAnsi="Times New Roman" w:cs="Times New Roman"/>
          <w:b/>
          <w:sz w:val="24"/>
          <w:szCs w:val="24"/>
        </w:rPr>
        <w:t>1.</w:t>
      </w:r>
      <w:r w:rsidR="00B568FE">
        <w:rPr>
          <w:rFonts w:ascii="Times New Roman" w:hAnsi="Times New Roman" w:cs="Times New Roman"/>
          <w:b/>
          <w:sz w:val="24"/>
          <w:szCs w:val="24"/>
        </w:rPr>
        <w:t xml:space="preserve"> </w:t>
      </w:r>
      <w:r w:rsidR="000E08DE" w:rsidRPr="00CB21F6">
        <w:rPr>
          <w:rFonts w:ascii="Times New Roman" w:hAnsi="Times New Roman" w:cs="Times New Roman"/>
          <w:b/>
          <w:sz w:val="24"/>
          <w:szCs w:val="24"/>
        </w:rPr>
        <w:t>Tên học phần</w:t>
      </w:r>
      <w:r w:rsidR="00D26D39">
        <w:rPr>
          <w:rFonts w:ascii="Times New Roman" w:hAnsi="Times New Roman" w:cs="Times New Roman"/>
          <w:b/>
          <w:sz w:val="24"/>
          <w:szCs w:val="24"/>
        </w:rPr>
        <w:t xml:space="preserve">: </w:t>
      </w:r>
      <w:r w:rsidR="004A029F" w:rsidRPr="004A029F">
        <w:rPr>
          <w:rFonts w:ascii="Times New Roman" w:hAnsi="Times New Roman" w:cs="Times New Roman"/>
          <w:sz w:val="24"/>
          <w:szCs w:val="24"/>
        </w:rPr>
        <w:t>Sản xuất sạch hơn</w:t>
      </w:r>
      <w:r w:rsidR="004A029F" w:rsidRPr="004A029F">
        <w:rPr>
          <w:rFonts w:ascii="Times New Roman" w:hAnsi="Times New Roman" w:cs="Times New Roman"/>
          <w:i/>
          <w:sz w:val="24"/>
          <w:szCs w:val="24"/>
        </w:rPr>
        <w:t xml:space="preserve"> </w:t>
      </w:r>
      <w:r w:rsidR="00D26D39" w:rsidRPr="004A029F">
        <w:rPr>
          <w:rFonts w:ascii="Times New Roman" w:hAnsi="Times New Roman" w:cs="Times New Roman"/>
          <w:i/>
          <w:sz w:val="24"/>
          <w:szCs w:val="24"/>
        </w:rPr>
        <w:t>(</w:t>
      </w:r>
      <w:r w:rsidR="004A029F" w:rsidRPr="004A029F">
        <w:rPr>
          <w:rFonts w:ascii="Times New Roman" w:hAnsi="Times New Roman" w:cs="Times New Roman"/>
          <w:i/>
          <w:sz w:val="24"/>
          <w:szCs w:val="24"/>
        </w:rPr>
        <w:t>Cleaner Production</w:t>
      </w:r>
      <w:r w:rsidR="00D26D39" w:rsidRPr="004A029F">
        <w:rPr>
          <w:rFonts w:ascii="Times New Roman" w:hAnsi="Times New Roman" w:cs="Times New Roman"/>
          <w:i/>
          <w:sz w:val="24"/>
          <w:szCs w:val="24"/>
        </w:rPr>
        <w:t>)</w:t>
      </w:r>
    </w:p>
    <w:p w14:paraId="342335E4" w14:textId="2193AA8A" w:rsidR="000E08DE" w:rsidRPr="00A933D6" w:rsidRDefault="000E08DE" w:rsidP="005F14F7">
      <w:pPr>
        <w:rPr>
          <w:rFonts w:ascii="Times New Roman" w:hAnsi="Times New Roman" w:cs="Times New Roman"/>
          <w:sz w:val="24"/>
          <w:szCs w:val="24"/>
        </w:rPr>
      </w:pPr>
      <w:r w:rsidRPr="00CB21F6">
        <w:rPr>
          <w:rFonts w:ascii="Times New Roman" w:hAnsi="Times New Roman" w:cs="Times New Roman"/>
          <w:b/>
          <w:sz w:val="24"/>
          <w:szCs w:val="24"/>
        </w:rPr>
        <w:t>Mã số học phần:</w:t>
      </w:r>
      <w:r w:rsidR="00CB21F6">
        <w:rPr>
          <w:rFonts w:ascii="Times New Roman" w:hAnsi="Times New Roman" w:cs="Times New Roman"/>
          <w:b/>
          <w:sz w:val="24"/>
          <w:szCs w:val="24"/>
        </w:rPr>
        <w:t xml:space="preserve"> </w:t>
      </w:r>
      <w:r w:rsidR="004A029F" w:rsidRPr="004A029F">
        <w:rPr>
          <w:rFonts w:ascii="Times New Roman" w:hAnsi="Times New Roman" w:cs="Times New Roman"/>
          <w:sz w:val="24"/>
          <w:szCs w:val="24"/>
        </w:rPr>
        <w:t>7110230</w:t>
      </w:r>
    </w:p>
    <w:p w14:paraId="45D731F6" w14:textId="4EFFF2B4" w:rsidR="000E08DE" w:rsidRPr="00CB21F6" w:rsidRDefault="000E08DE" w:rsidP="005F14F7">
      <w:pPr>
        <w:rPr>
          <w:rFonts w:ascii="Times New Roman" w:hAnsi="Times New Roman" w:cs="Times New Roman"/>
          <w:b/>
          <w:sz w:val="24"/>
          <w:szCs w:val="24"/>
        </w:rPr>
      </w:pPr>
      <w:r w:rsidRPr="00CB21F6">
        <w:rPr>
          <w:rFonts w:ascii="Times New Roman" w:hAnsi="Times New Roman" w:cs="Times New Roman"/>
          <w:b/>
          <w:sz w:val="24"/>
          <w:szCs w:val="24"/>
        </w:rPr>
        <w:t>Số tín chỉ học phầ</w:t>
      </w:r>
      <w:r w:rsidR="00CB21F6">
        <w:rPr>
          <w:rFonts w:ascii="Times New Roman" w:hAnsi="Times New Roman" w:cs="Times New Roman"/>
          <w:b/>
          <w:sz w:val="24"/>
          <w:szCs w:val="24"/>
        </w:rPr>
        <w:t>n</w:t>
      </w:r>
      <w:r w:rsidR="00CB21F6" w:rsidRPr="004A029F">
        <w:rPr>
          <w:rFonts w:ascii="Times New Roman" w:hAnsi="Times New Roman" w:cs="Times New Roman"/>
          <w:b/>
          <w:sz w:val="24"/>
          <w:szCs w:val="24"/>
        </w:rPr>
        <w:t xml:space="preserve">: </w:t>
      </w:r>
      <w:r w:rsidR="004A029F" w:rsidRPr="004A029F">
        <w:rPr>
          <w:rFonts w:ascii="Times New Roman" w:hAnsi="Times New Roman" w:cs="Times New Roman"/>
          <w:sz w:val="24"/>
          <w:szCs w:val="24"/>
        </w:rPr>
        <w:t>2 (2-0-4)</w:t>
      </w:r>
      <w:r w:rsidR="00544CB2" w:rsidRPr="004A029F">
        <w:rPr>
          <w:rFonts w:ascii="Times New Roman" w:hAnsi="Times New Roman" w:cs="Times New Roman"/>
          <w:sz w:val="24"/>
          <w:szCs w:val="24"/>
        </w:rPr>
        <w:t xml:space="preserve">, học trong </w:t>
      </w:r>
      <w:r w:rsidR="00F406F4">
        <w:rPr>
          <w:rFonts w:ascii="Times New Roman" w:hAnsi="Times New Roman" w:cs="Times New Roman"/>
          <w:sz w:val="24"/>
          <w:szCs w:val="24"/>
        </w:rPr>
        <w:t>8</w:t>
      </w:r>
      <w:r w:rsidR="00544CB2" w:rsidRPr="004A029F">
        <w:rPr>
          <w:rFonts w:ascii="Times New Roman" w:hAnsi="Times New Roman" w:cs="Times New Roman"/>
          <w:sz w:val="24"/>
          <w:szCs w:val="24"/>
        </w:rPr>
        <w:t xml:space="preserve"> tuần</w:t>
      </w:r>
    </w:p>
    <w:p w14:paraId="6BA484CE"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544CB2" w:rsidRPr="00CB21F6" w14:paraId="5D891FD9" w14:textId="77777777" w:rsidTr="00544CB2">
        <w:tc>
          <w:tcPr>
            <w:tcW w:w="3192" w:type="dxa"/>
          </w:tcPr>
          <w:p w14:paraId="2187B5E5" w14:textId="38BF5827" w:rsidR="00544CB2" w:rsidRPr="00CB21F6" w:rsidRDefault="00544CB2" w:rsidP="004A029F">
            <w:pPr>
              <w:spacing w:line="276" w:lineRule="auto"/>
              <w:rPr>
                <w:rFonts w:ascii="Times New Roman" w:hAnsi="Times New Roman" w:cs="Times New Roman"/>
                <w:sz w:val="24"/>
                <w:szCs w:val="24"/>
              </w:rPr>
            </w:pPr>
            <w:r w:rsidRPr="00CB21F6">
              <w:rPr>
                <w:rFonts w:ascii="Times New Roman" w:hAnsi="Times New Roman" w:cs="Times New Roman"/>
                <w:sz w:val="24"/>
                <w:szCs w:val="24"/>
              </w:rPr>
              <w:t>Lý thuyết :</w:t>
            </w:r>
            <w:r w:rsidR="004A029F">
              <w:rPr>
                <w:rFonts w:ascii="Times New Roman" w:hAnsi="Times New Roman" w:cs="Times New Roman"/>
                <w:sz w:val="24"/>
                <w:szCs w:val="24"/>
              </w:rPr>
              <w:t xml:space="preserve"> 3</w:t>
            </w:r>
            <w:r w:rsidR="00CB21F6">
              <w:rPr>
                <w:rFonts w:ascii="Times New Roman" w:hAnsi="Times New Roman" w:cs="Times New Roman"/>
                <w:sz w:val="24"/>
                <w:szCs w:val="24"/>
              </w:rPr>
              <w:t>0</w:t>
            </w:r>
          </w:p>
        </w:tc>
        <w:tc>
          <w:tcPr>
            <w:tcW w:w="3192" w:type="dxa"/>
          </w:tcPr>
          <w:p w14:paraId="6E59CAC3"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Bài tậ</w:t>
            </w:r>
            <w:r w:rsidR="00CB21F6">
              <w:rPr>
                <w:rFonts w:ascii="Times New Roman" w:hAnsi="Times New Roman" w:cs="Times New Roman"/>
                <w:sz w:val="24"/>
                <w:szCs w:val="24"/>
              </w:rPr>
              <w:t>p:</w:t>
            </w:r>
            <w:r w:rsidR="00A933D6">
              <w:rPr>
                <w:rFonts w:ascii="Times New Roman" w:hAnsi="Times New Roman" w:cs="Times New Roman"/>
                <w:sz w:val="24"/>
                <w:szCs w:val="24"/>
              </w:rPr>
              <w:t xml:space="preserve"> </w:t>
            </w:r>
            <w:r w:rsidRPr="00CB21F6">
              <w:rPr>
                <w:rFonts w:ascii="Times New Roman" w:hAnsi="Times New Roman" w:cs="Times New Roman"/>
                <w:sz w:val="24"/>
                <w:szCs w:val="24"/>
              </w:rPr>
              <w:t>0</w:t>
            </w:r>
          </w:p>
        </w:tc>
        <w:tc>
          <w:tcPr>
            <w:tcW w:w="3192" w:type="dxa"/>
          </w:tcPr>
          <w:p w14:paraId="05C47A01"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hành :0</w:t>
            </w:r>
          </w:p>
        </w:tc>
      </w:tr>
      <w:tr w:rsidR="00544CB2" w:rsidRPr="00CB21F6" w14:paraId="430A07E8" w14:textId="77777777" w:rsidTr="00544CB2">
        <w:tc>
          <w:tcPr>
            <w:tcW w:w="3192" w:type="dxa"/>
          </w:tcPr>
          <w:p w14:paraId="7097BD78" w14:textId="154DA933"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Thực tập: 0</w:t>
            </w:r>
          </w:p>
        </w:tc>
        <w:tc>
          <w:tcPr>
            <w:tcW w:w="3192" w:type="dxa"/>
          </w:tcPr>
          <w:p w14:paraId="084C852E" w14:textId="77777777"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Đồ án: 0</w:t>
            </w:r>
          </w:p>
        </w:tc>
        <w:tc>
          <w:tcPr>
            <w:tcW w:w="3192" w:type="dxa"/>
          </w:tcPr>
          <w:p w14:paraId="7A9DEE6E" w14:textId="0F9532BF" w:rsidR="00544CB2" w:rsidRPr="00CB21F6" w:rsidRDefault="00544CB2" w:rsidP="005F14F7">
            <w:pPr>
              <w:spacing w:line="276" w:lineRule="auto"/>
              <w:rPr>
                <w:rFonts w:ascii="Times New Roman" w:hAnsi="Times New Roman" w:cs="Times New Roman"/>
                <w:sz w:val="24"/>
                <w:szCs w:val="24"/>
              </w:rPr>
            </w:pPr>
            <w:r w:rsidRPr="00CB21F6">
              <w:rPr>
                <w:rFonts w:ascii="Times New Roman" w:hAnsi="Times New Roman" w:cs="Times New Roman"/>
                <w:sz w:val="24"/>
                <w:szCs w:val="24"/>
              </w:rPr>
              <w:t xml:space="preserve">Tự học: </w:t>
            </w:r>
            <w:r w:rsidR="00F406F4">
              <w:rPr>
                <w:rFonts w:ascii="Times New Roman" w:hAnsi="Times New Roman" w:cs="Times New Roman"/>
                <w:sz w:val="24"/>
                <w:szCs w:val="24"/>
              </w:rPr>
              <w:t>6</w:t>
            </w:r>
            <w:r w:rsidR="00CB21F6">
              <w:rPr>
                <w:rFonts w:ascii="Times New Roman" w:hAnsi="Times New Roman" w:cs="Times New Roman"/>
                <w:sz w:val="24"/>
                <w:szCs w:val="24"/>
              </w:rPr>
              <w:t>0</w:t>
            </w:r>
          </w:p>
          <w:p w14:paraId="17D0DF0F" w14:textId="77777777" w:rsidR="00544CB2" w:rsidRPr="00CB21F6" w:rsidRDefault="00544CB2" w:rsidP="005F14F7">
            <w:pPr>
              <w:spacing w:line="276" w:lineRule="auto"/>
              <w:rPr>
                <w:rFonts w:ascii="Times New Roman" w:hAnsi="Times New Roman" w:cs="Times New Roman"/>
                <w:sz w:val="24"/>
                <w:szCs w:val="24"/>
              </w:rPr>
            </w:pPr>
          </w:p>
        </w:tc>
      </w:tr>
    </w:tbl>
    <w:p w14:paraId="72DE37BA" w14:textId="77777777" w:rsidR="00544CB2" w:rsidRPr="00CB21F6" w:rsidRDefault="00544CB2" w:rsidP="005F14F7">
      <w:pPr>
        <w:rPr>
          <w:rFonts w:ascii="Times New Roman" w:hAnsi="Times New Roman" w:cs="Times New Roman"/>
          <w:b/>
          <w:sz w:val="24"/>
          <w:szCs w:val="24"/>
        </w:rPr>
      </w:pPr>
      <w:r w:rsidRPr="00CB21F6">
        <w:rPr>
          <w:rFonts w:ascii="Times New Roman" w:hAnsi="Times New Roman" w:cs="Times New Roman"/>
          <w:b/>
          <w:sz w:val="24"/>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544CB2" w:rsidRPr="004A029F" w14:paraId="0055389F" w14:textId="77777777" w:rsidTr="00BC16E8">
        <w:tc>
          <w:tcPr>
            <w:tcW w:w="4788" w:type="dxa"/>
          </w:tcPr>
          <w:p w14:paraId="520CE2B7" w14:textId="77777777" w:rsidR="00544CB2" w:rsidRPr="004A029F" w:rsidRDefault="00544CB2" w:rsidP="005F14F7">
            <w:pPr>
              <w:spacing w:line="276" w:lineRule="auto"/>
              <w:rPr>
                <w:rFonts w:ascii="Times New Roman" w:hAnsi="Times New Roman" w:cs="Times New Roman"/>
                <w:b/>
                <w:sz w:val="24"/>
                <w:szCs w:val="24"/>
              </w:rPr>
            </w:pPr>
            <w:r w:rsidRPr="004A029F">
              <w:rPr>
                <w:rFonts w:ascii="Times New Roman" w:hAnsi="Times New Roman" w:cs="Times New Roman"/>
                <w:b/>
                <w:sz w:val="24"/>
                <w:szCs w:val="24"/>
              </w:rPr>
              <w:t>2.1. Giảng viên giảng dạy</w:t>
            </w:r>
          </w:p>
        </w:tc>
        <w:tc>
          <w:tcPr>
            <w:tcW w:w="4788" w:type="dxa"/>
          </w:tcPr>
          <w:p w14:paraId="536261F8" w14:textId="77777777" w:rsidR="00544CB2" w:rsidRPr="004A029F" w:rsidRDefault="00176F47" w:rsidP="005F14F7">
            <w:pPr>
              <w:spacing w:line="276" w:lineRule="auto"/>
              <w:jc w:val="center"/>
              <w:rPr>
                <w:rFonts w:ascii="Times New Roman" w:hAnsi="Times New Roman" w:cs="Times New Roman"/>
                <w:b/>
                <w:sz w:val="24"/>
                <w:szCs w:val="24"/>
              </w:rPr>
            </w:pPr>
            <w:r w:rsidRPr="004A029F">
              <w:rPr>
                <w:rFonts w:ascii="Times New Roman" w:hAnsi="Times New Roman" w:cs="Times New Roman"/>
                <w:b/>
                <w:sz w:val="24"/>
                <w:szCs w:val="24"/>
              </w:rPr>
              <w:t>Mã giảng viên</w:t>
            </w:r>
          </w:p>
        </w:tc>
      </w:tr>
      <w:tr w:rsidR="00544CB2" w:rsidRPr="004A029F" w14:paraId="3D788026" w14:textId="77777777" w:rsidTr="00BC16E8">
        <w:tc>
          <w:tcPr>
            <w:tcW w:w="4788" w:type="dxa"/>
          </w:tcPr>
          <w:p w14:paraId="6069D0D9" w14:textId="34AF47BE" w:rsidR="00544CB2" w:rsidRPr="004A029F" w:rsidRDefault="00176F47" w:rsidP="004A029F">
            <w:pPr>
              <w:pStyle w:val="ListParagraph"/>
              <w:numPr>
                <w:ilvl w:val="0"/>
                <w:numId w:val="1"/>
              </w:numPr>
              <w:spacing w:line="276" w:lineRule="auto"/>
              <w:rPr>
                <w:rFonts w:ascii="Times New Roman" w:hAnsi="Times New Roman" w:cs="Times New Roman"/>
                <w:sz w:val="24"/>
                <w:szCs w:val="24"/>
              </w:rPr>
            </w:pPr>
            <w:r w:rsidRPr="004A029F">
              <w:rPr>
                <w:rFonts w:ascii="Times New Roman" w:hAnsi="Times New Roman" w:cs="Times New Roman"/>
                <w:sz w:val="24"/>
                <w:szCs w:val="24"/>
              </w:rPr>
              <w:t>T</w:t>
            </w:r>
            <w:r w:rsidR="004A029F" w:rsidRPr="004A029F">
              <w:rPr>
                <w:rFonts w:ascii="Times New Roman" w:hAnsi="Times New Roman" w:cs="Times New Roman"/>
                <w:sz w:val="24"/>
                <w:szCs w:val="24"/>
              </w:rPr>
              <w:t>h</w:t>
            </w:r>
            <w:r w:rsidRPr="004A029F">
              <w:rPr>
                <w:rFonts w:ascii="Times New Roman" w:hAnsi="Times New Roman" w:cs="Times New Roman"/>
                <w:sz w:val="24"/>
                <w:szCs w:val="24"/>
              </w:rPr>
              <w:t xml:space="preserve">S. Nguyễn </w:t>
            </w:r>
            <w:r w:rsidR="004A029F" w:rsidRPr="004A029F">
              <w:rPr>
                <w:rFonts w:ascii="Times New Roman" w:hAnsi="Times New Roman" w:cs="Times New Roman"/>
                <w:sz w:val="24"/>
                <w:szCs w:val="24"/>
              </w:rPr>
              <w:t>Mai Hoa</w:t>
            </w:r>
          </w:p>
        </w:tc>
        <w:tc>
          <w:tcPr>
            <w:tcW w:w="4788" w:type="dxa"/>
          </w:tcPr>
          <w:p w14:paraId="567E11AA" w14:textId="3A60C9E0" w:rsidR="00544CB2" w:rsidRPr="004A029F" w:rsidRDefault="004A029F" w:rsidP="005F14F7">
            <w:pPr>
              <w:spacing w:line="276" w:lineRule="auto"/>
              <w:jc w:val="center"/>
              <w:rPr>
                <w:rFonts w:ascii="Times New Roman" w:hAnsi="Times New Roman" w:cs="Times New Roman"/>
                <w:sz w:val="24"/>
                <w:szCs w:val="24"/>
              </w:rPr>
            </w:pPr>
            <w:r w:rsidRPr="004A029F">
              <w:rPr>
                <w:rFonts w:ascii="Times New Roman" w:hAnsi="Times New Roman" w:cs="Times New Roman"/>
                <w:sz w:val="24"/>
                <w:szCs w:val="24"/>
              </w:rPr>
              <w:t>0408-07</w:t>
            </w:r>
          </w:p>
        </w:tc>
      </w:tr>
      <w:tr w:rsidR="00544CB2" w:rsidRPr="004A029F" w14:paraId="4450655F" w14:textId="77777777" w:rsidTr="00BC16E8">
        <w:tc>
          <w:tcPr>
            <w:tcW w:w="4788" w:type="dxa"/>
          </w:tcPr>
          <w:p w14:paraId="52D90007" w14:textId="57551D60" w:rsidR="00544CB2" w:rsidRPr="004A029F" w:rsidRDefault="004A029F" w:rsidP="004A029F">
            <w:pPr>
              <w:pStyle w:val="ListParagraph"/>
              <w:numPr>
                <w:ilvl w:val="0"/>
                <w:numId w:val="1"/>
              </w:numPr>
              <w:spacing w:line="276" w:lineRule="auto"/>
              <w:rPr>
                <w:rFonts w:ascii="Times New Roman" w:hAnsi="Times New Roman" w:cs="Times New Roman"/>
                <w:sz w:val="24"/>
                <w:szCs w:val="24"/>
              </w:rPr>
            </w:pPr>
            <w:r w:rsidRPr="004A029F">
              <w:rPr>
                <w:rFonts w:ascii="Times New Roman" w:hAnsi="Times New Roman" w:cs="Times New Roman"/>
                <w:sz w:val="24"/>
                <w:szCs w:val="24"/>
              </w:rPr>
              <w:t>T</w:t>
            </w:r>
            <w:r w:rsidR="00C63A36" w:rsidRPr="004A029F">
              <w:rPr>
                <w:rFonts w:ascii="Times New Roman" w:hAnsi="Times New Roman" w:cs="Times New Roman"/>
                <w:sz w:val="24"/>
                <w:szCs w:val="24"/>
              </w:rPr>
              <w:t>S.</w:t>
            </w:r>
            <w:r w:rsidR="00CB21F6" w:rsidRPr="004A029F">
              <w:rPr>
                <w:rFonts w:ascii="Times New Roman" w:hAnsi="Times New Roman" w:cs="Times New Roman"/>
                <w:sz w:val="24"/>
                <w:szCs w:val="24"/>
              </w:rPr>
              <w:t xml:space="preserve"> </w:t>
            </w:r>
            <w:r w:rsidRPr="004A029F">
              <w:rPr>
                <w:rFonts w:ascii="Times New Roman" w:hAnsi="Times New Roman" w:cs="Times New Roman"/>
                <w:sz w:val="24"/>
                <w:szCs w:val="24"/>
              </w:rPr>
              <w:t>Trần Anh Quân</w:t>
            </w:r>
          </w:p>
        </w:tc>
        <w:tc>
          <w:tcPr>
            <w:tcW w:w="4788" w:type="dxa"/>
          </w:tcPr>
          <w:p w14:paraId="69E2FEA8" w14:textId="059CC96E" w:rsidR="00544CB2" w:rsidRPr="004A029F" w:rsidRDefault="004A029F" w:rsidP="005F14F7">
            <w:pPr>
              <w:spacing w:line="276" w:lineRule="auto"/>
              <w:jc w:val="center"/>
              <w:rPr>
                <w:rFonts w:ascii="Times New Roman" w:hAnsi="Times New Roman" w:cs="Times New Roman"/>
                <w:sz w:val="24"/>
                <w:szCs w:val="24"/>
              </w:rPr>
            </w:pPr>
            <w:r w:rsidRPr="004A029F">
              <w:rPr>
                <w:rFonts w:ascii="Times New Roman" w:hAnsi="Times New Roman" w:cs="Times New Roman"/>
                <w:sz w:val="24"/>
                <w:szCs w:val="24"/>
              </w:rPr>
              <w:t>0408-12</w:t>
            </w:r>
          </w:p>
        </w:tc>
      </w:tr>
    </w:tbl>
    <w:p w14:paraId="57E88542" w14:textId="2CDD26EA"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2.2.</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Bộ</w:t>
      </w:r>
      <w:r w:rsidR="00A27396">
        <w:rPr>
          <w:rFonts w:ascii="Times New Roman" w:hAnsi="Times New Roman" w:cs="Times New Roman"/>
          <w:b/>
          <w:sz w:val="24"/>
          <w:szCs w:val="24"/>
        </w:rPr>
        <w:t xml:space="preserve"> </w:t>
      </w:r>
      <w:r w:rsidRPr="00CB21F6">
        <w:rPr>
          <w:rFonts w:ascii="Times New Roman" w:hAnsi="Times New Roman" w:cs="Times New Roman"/>
          <w:b/>
          <w:sz w:val="24"/>
          <w:szCs w:val="24"/>
        </w:rPr>
        <w:t xml:space="preserve">môn: </w:t>
      </w:r>
      <w:r w:rsidR="004A029F" w:rsidRPr="004A029F">
        <w:rPr>
          <w:rFonts w:ascii="Times New Roman" w:hAnsi="Times New Roman" w:cs="Times New Roman"/>
          <w:sz w:val="24"/>
          <w:szCs w:val="24"/>
        </w:rPr>
        <w:t>Địa Sinh thái và Công nghệ Môi trường</w:t>
      </w:r>
    </w:p>
    <w:p w14:paraId="0E4D27EB" w14:textId="79DCB19F"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2.3. Khoa</w:t>
      </w:r>
      <w:r w:rsidR="00CA7F9A">
        <w:rPr>
          <w:rFonts w:ascii="Times New Roman" w:hAnsi="Times New Roman" w:cs="Times New Roman"/>
          <w:b/>
          <w:sz w:val="24"/>
          <w:szCs w:val="24"/>
        </w:rPr>
        <w:t>:</w:t>
      </w:r>
      <w:r w:rsidRPr="00CB21F6">
        <w:rPr>
          <w:rFonts w:ascii="Times New Roman" w:hAnsi="Times New Roman" w:cs="Times New Roman"/>
          <w:b/>
          <w:sz w:val="24"/>
          <w:szCs w:val="24"/>
        </w:rPr>
        <w:t xml:space="preserve"> </w:t>
      </w:r>
      <w:r w:rsidR="004A029F">
        <w:rPr>
          <w:rFonts w:ascii="Times New Roman" w:hAnsi="Times New Roman" w:cs="Times New Roman"/>
          <w:sz w:val="24"/>
          <w:szCs w:val="24"/>
        </w:rPr>
        <w:t>Môi trường</w:t>
      </w:r>
    </w:p>
    <w:p w14:paraId="41012E46" w14:textId="22972CE1"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 Điều kiện học học phần</w:t>
      </w:r>
      <w:r w:rsidR="00CA7F9A">
        <w:rPr>
          <w:rFonts w:ascii="Times New Roman" w:hAnsi="Times New Roman" w:cs="Times New Roman"/>
          <w:b/>
          <w:sz w:val="24"/>
          <w:szCs w:val="24"/>
        </w:rPr>
        <w:t xml:space="preserve">: </w:t>
      </w:r>
    </w:p>
    <w:p w14:paraId="65590D57" w14:textId="6F57DA72"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3.1.</w:t>
      </w:r>
      <w:r w:rsidR="004A029F">
        <w:rPr>
          <w:rFonts w:ascii="Times New Roman" w:hAnsi="Times New Roman" w:cs="Times New Roman"/>
          <w:b/>
          <w:sz w:val="24"/>
          <w:szCs w:val="24"/>
        </w:rPr>
        <w:t xml:space="preserve"> </w:t>
      </w:r>
      <w:r w:rsidRPr="00CB21F6">
        <w:rPr>
          <w:rFonts w:ascii="Times New Roman" w:hAnsi="Times New Roman" w:cs="Times New Roman"/>
          <w:b/>
          <w:sz w:val="24"/>
          <w:szCs w:val="24"/>
        </w:rPr>
        <w:t>Điều kiện tiên quyết:</w:t>
      </w:r>
      <w:r w:rsidR="00CA7F9A" w:rsidRPr="00CA7F9A">
        <w:rPr>
          <w:rFonts w:ascii="Times New Roman" w:hAnsi="Times New Roman" w:cs="Times New Roman"/>
          <w:sz w:val="24"/>
          <w:szCs w:val="24"/>
        </w:rPr>
        <w:t xml:space="preserve"> </w:t>
      </w:r>
      <w:r w:rsidR="004A029F" w:rsidRPr="00CA7F9A">
        <w:rPr>
          <w:rFonts w:ascii="Times New Roman" w:hAnsi="Times New Roman" w:cs="Times New Roman"/>
          <w:sz w:val="24"/>
          <w:szCs w:val="24"/>
        </w:rPr>
        <w:t>Không</w:t>
      </w:r>
      <w:r w:rsidR="004A029F">
        <w:rPr>
          <w:rFonts w:ascii="Times New Roman" w:hAnsi="Times New Roman" w:cs="Times New Roman"/>
          <w:sz w:val="24"/>
          <w:szCs w:val="24"/>
        </w:rPr>
        <w:t>.</w:t>
      </w:r>
    </w:p>
    <w:p w14:paraId="2461C19C" w14:textId="263F8ED9"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3.2.</w:t>
      </w:r>
      <w:r w:rsidR="00A933D6">
        <w:rPr>
          <w:rFonts w:ascii="Times New Roman" w:hAnsi="Times New Roman" w:cs="Times New Roman"/>
          <w:b/>
          <w:sz w:val="24"/>
          <w:szCs w:val="24"/>
        </w:rPr>
        <w:t xml:space="preserve"> </w:t>
      </w:r>
      <w:r w:rsidRPr="00CB21F6">
        <w:rPr>
          <w:rFonts w:ascii="Times New Roman" w:hAnsi="Times New Roman" w:cs="Times New Roman"/>
          <w:b/>
          <w:sz w:val="24"/>
          <w:szCs w:val="24"/>
        </w:rPr>
        <w:t>Môn học học trước:</w:t>
      </w:r>
      <w:r w:rsidR="00BC16E8" w:rsidRPr="00BC16E8">
        <w:rPr>
          <w:rFonts w:ascii="Times New Roman" w:hAnsi="Times New Roman" w:cs="Times New Roman"/>
          <w:sz w:val="24"/>
          <w:szCs w:val="24"/>
        </w:rPr>
        <w:t xml:space="preserve"> </w:t>
      </w:r>
      <w:r w:rsidR="00A933D6">
        <w:rPr>
          <w:rFonts w:ascii="Times New Roman" w:hAnsi="Times New Roman" w:cs="Times New Roman"/>
          <w:sz w:val="24"/>
          <w:szCs w:val="24"/>
        </w:rPr>
        <w:t xml:space="preserve"> </w:t>
      </w:r>
      <w:r w:rsidR="004A029F" w:rsidRPr="004A029F">
        <w:rPr>
          <w:rFonts w:ascii="Times New Roman" w:hAnsi="Times New Roman" w:cs="Times New Roman"/>
          <w:color w:val="000000"/>
          <w:sz w:val="24"/>
          <w:szCs w:val="24"/>
        </w:rPr>
        <w:t>7110223 (</w:t>
      </w:r>
      <w:r w:rsidR="004A029F" w:rsidRPr="004A029F">
        <w:rPr>
          <w:rFonts w:ascii="Times New Roman" w:hAnsi="Times New Roman" w:cs="Times New Roman"/>
          <w:bCs/>
          <w:color w:val="000000"/>
          <w:sz w:val="24"/>
          <w:szCs w:val="24"/>
        </w:rPr>
        <w:t>Quản lý môi trường);</w:t>
      </w:r>
    </w:p>
    <w:p w14:paraId="554D52F0" w14:textId="77777777" w:rsidR="00176F47" w:rsidRPr="00CB21F6" w:rsidRDefault="00176F47" w:rsidP="005F14F7">
      <w:pPr>
        <w:rPr>
          <w:rFonts w:ascii="Times New Roman" w:hAnsi="Times New Roman" w:cs="Times New Roman"/>
          <w:b/>
          <w:sz w:val="24"/>
          <w:szCs w:val="24"/>
        </w:rPr>
      </w:pPr>
      <w:r w:rsidRPr="00CB21F6">
        <w:rPr>
          <w:rFonts w:ascii="Times New Roman" w:hAnsi="Times New Roman" w:cs="Times New Roman"/>
          <w:b/>
          <w:sz w:val="24"/>
          <w:szCs w:val="24"/>
        </w:rPr>
        <w:t>4. Mục tiêu của học phầ</w:t>
      </w:r>
      <w:r w:rsidR="00A933D6">
        <w:rPr>
          <w:rFonts w:ascii="Times New Roman" w:hAnsi="Times New Roman" w:cs="Times New Roman"/>
          <w:b/>
          <w:sz w:val="24"/>
          <w:szCs w:val="24"/>
        </w:rPr>
        <w:t>n</w:t>
      </w:r>
    </w:p>
    <w:p w14:paraId="39CFEE94" w14:textId="57C6ADE5" w:rsidR="004A029F" w:rsidRPr="00CB21F6" w:rsidRDefault="00A933D6" w:rsidP="004A029F">
      <w:pPr>
        <w:jc w:val="both"/>
        <w:rPr>
          <w:rFonts w:ascii="Times New Roman" w:hAnsi="Times New Roman" w:cs="Times New Roman"/>
          <w:sz w:val="24"/>
          <w:szCs w:val="24"/>
        </w:rPr>
      </w:pPr>
      <w:r>
        <w:rPr>
          <w:rFonts w:ascii="Times New Roman" w:hAnsi="Times New Roman" w:cs="Times New Roman"/>
          <w:sz w:val="24"/>
          <w:szCs w:val="24"/>
        </w:rPr>
        <w:t xml:space="preserve">    </w:t>
      </w:r>
      <w:r w:rsidR="004A029F">
        <w:rPr>
          <w:rFonts w:ascii="Times New Roman" w:hAnsi="Times New Roman" w:cs="Times New Roman"/>
          <w:sz w:val="24"/>
          <w:szCs w:val="24"/>
        </w:rPr>
        <w:t>T</w:t>
      </w:r>
      <w:r w:rsidR="004A029F" w:rsidRPr="00CB21F6">
        <w:rPr>
          <w:rFonts w:ascii="Times New Roman" w:hAnsi="Times New Roman" w:cs="Times New Roman"/>
          <w:sz w:val="24"/>
          <w:szCs w:val="24"/>
        </w:rPr>
        <w:t>rang bị</w:t>
      </w:r>
      <w:r w:rsidR="004A029F">
        <w:rPr>
          <w:rFonts w:ascii="Times New Roman" w:hAnsi="Times New Roman" w:cs="Times New Roman"/>
          <w:sz w:val="24"/>
          <w:szCs w:val="24"/>
        </w:rPr>
        <w:t xml:space="preserve"> cho</w:t>
      </w:r>
      <w:r w:rsidR="004A029F" w:rsidRPr="00CB21F6">
        <w:rPr>
          <w:rFonts w:ascii="Times New Roman" w:hAnsi="Times New Roman" w:cs="Times New Roman"/>
          <w:sz w:val="24"/>
          <w:szCs w:val="24"/>
        </w:rPr>
        <w:t xml:space="preserve"> </w:t>
      </w:r>
      <w:r w:rsidR="004A029F" w:rsidRPr="004A029F">
        <w:rPr>
          <w:rFonts w:ascii="Times New Roman" w:hAnsi="Times New Roman" w:cs="Times New Roman"/>
          <w:sz w:val="24"/>
          <w:szCs w:val="24"/>
        </w:rPr>
        <w:t>sinh viên ngành Kỹ thuật Môi trường những khái niệm cơ bản về sản xuất sạch hơn (SXSH); Phương pháp luận kiểm toán đánh giá sản xuất sạch hơn; Cân bằng vật chất và năng lượng; Nghiên cứu điển hình và bài tập về đánh giá sản xuất sạch hơn trong một số ngành công nghiệp như: khai thác khoáng sản, chế biến thủy sản, tái chế kim loại, cao su, giấy,….</w:t>
      </w:r>
    </w:p>
    <w:p w14:paraId="7C1FBE65" w14:textId="77777777" w:rsidR="006158A4" w:rsidRPr="00CB21F6" w:rsidRDefault="00CA7F9A" w:rsidP="005F14F7">
      <w:pPr>
        <w:rPr>
          <w:rFonts w:ascii="Times New Roman" w:hAnsi="Times New Roman" w:cs="Times New Roman"/>
          <w:b/>
          <w:sz w:val="24"/>
          <w:szCs w:val="24"/>
        </w:rPr>
      </w:pPr>
      <w:r>
        <w:rPr>
          <w:rFonts w:ascii="Times New Roman" w:hAnsi="Times New Roman" w:cs="Times New Roman"/>
          <w:b/>
          <w:sz w:val="24"/>
          <w:szCs w:val="24"/>
        </w:rPr>
        <w:t>4.1. K</w:t>
      </w:r>
      <w:r w:rsidR="006158A4" w:rsidRPr="00CB21F6">
        <w:rPr>
          <w:rFonts w:ascii="Times New Roman" w:hAnsi="Times New Roman" w:cs="Times New Roman"/>
          <w:b/>
          <w:sz w:val="24"/>
          <w:szCs w:val="24"/>
        </w:rPr>
        <w:t>iến thức</w:t>
      </w:r>
    </w:p>
    <w:p w14:paraId="434A22A3" w14:textId="23F2C741" w:rsidR="004A029F" w:rsidRPr="004A029F" w:rsidRDefault="004A029F" w:rsidP="004A029F">
      <w:pPr>
        <w:ind w:firstLine="720"/>
        <w:jc w:val="both"/>
        <w:rPr>
          <w:rFonts w:ascii="Times New Roman" w:hAnsi="Times New Roman" w:cs="Times New Roman"/>
          <w:sz w:val="24"/>
          <w:szCs w:val="24"/>
        </w:rPr>
      </w:pPr>
      <w:r w:rsidRPr="004A029F">
        <w:rPr>
          <w:rFonts w:ascii="Times New Roman" w:hAnsi="Times New Roman" w:cs="Times New Roman"/>
          <w:sz w:val="24"/>
          <w:szCs w:val="24"/>
        </w:rPr>
        <w:t xml:space="preserve">4.1.1. </w:t>
      </w:r>
      <w:r w:rsidRPr="004A029F">
        <w:rPr>
          <w:rFonts w:ascii="Times New Roman" w:hAnsi="Times New Roman" w:cs="Times New Roman"/>
          <w:sz w:val="24"/>
          <w:szCs w:val="24"/>
        </w:rPr>
        <w:t>K</w:t>
      </w:r>
      <w:r w:rsidRPr="004A029F">
        <w:rPr>
          <w:rFonts w:ascii="Times New Roman" w:hAnsi="Times New Roman" w:cs="Times New Roman"/>
          <w:sz w:val="24"/>
          <w:szCs w:val="24"/>
        </w:rPr>
        <w:t>hái niệm, mục tiêu, lợi ích, hiện trạng và các điều kiện để một chương trình sản xuất sạch hơn thành công</w:t>
      </w:r>
    </w:p>
    <w:p w14:paraId="0E1FA94D" w14:textId="3B96B433" w:rsidR="004A029F" w:rsidRPr="004A029F" w:rsidRDefault="004A029F" w:rsidP="004A029F">
      <w:pPr>
        <w:ind w:firstLine="720"/>
        <w:rPr>
          <w:rFonts w:ascii="Times New Roman" w:hAnsi="Times New Roman" w:cs="Times New Roman"/>
          <w:sz w:val="24"/>
          <w:szCs w:val="24"/>
        </w:rPr>
      </w:pPr>
      <w:r w:rsidRPr="004A029F">
        <w:rPr>
          <w:rFonts w:ascii="Times New Roman" w:hAnsi="Times New Roman" w:cs="Times New Roman"/>
          <w:sz w:val="24"/>
          <w:szCs w:val="24"/>
        </w:rPr>
        <w:t xml:space="preserve">4.1.2. </w:t>
      </w:r>
      <w:r w:rsidRPr="004A029F">
        <w:rPr>
          <w:rFonts w:ascii="Times New Roman" w:hAnsi="Times New Roman" w:cs="Times New Roman"/>
          <w:sz w:val="24"/>
          <w:szCs w:val="24"/>
        </w:rPr>
        <w:t>Q</w:t>
      </w:r>
      <w:r w:rsidRPr="004A029F">
        <w:rPr>
          <w:rFonts w:ascii="Times New Roman" w:hAnsi="Times New Roman" w:cs="Times New Roman"/>
          <w:sz w:val="24"/>
          <w:szCs w:val="24"/>
        </w:rPr>
        <w:t xml:space="preserve">uy trình </w:t>
      </w:r>
      <w:r>
        <w:rPr>
          <w:rFonts w:ascii="Times New Roman" w:hAnsi="Times New Roman" w:cs="Times New Roman"/>
          <w:sz w:val="24"/>
          <w:szCs w:val="24"/>
        </w:rPr>
        <w:t xml:space="preserve">và </w:t>
      </w:r>
      <w:r>
        <w:rPr>
          <w:rFonts w:ascii="Times New Roman" w:hAnsi="Times New Roman" w:cs="Times New Roman"/>
          <w:sz w:val="24"/>
          <w:szCs w:val="24"/>
        </w:rPr>
        <w:t>c</w:t>
      </w:r>
      <w:r w:rsidRPr="004A029F">
        <w:rPr>
          <w:rFonts w:ascii="Times New Roman" w:hAnsi="Times New Roman" w:cs="Times New Roman"/>
          <w:sz w:val="24"/>
          <w:szCs w:val="24"/>
        </w:rPr>
        <w:t>ác phương pháp đánh giá sản xuất sạch hơn</w:t>
      </w:r>
    </w:p>
    <w:p w14:paraId="6FAE9988" w14:textId="7FFE6596" w:rsidR="004A029F" w:rsidRPr="004A029F" w:rsidRDefault="004A029F" w:rsidP="004A029F">
      <w:pPr>
        <w:ind w:firstLine="720"/>
        <w:rPr>
          <w:rFonts w:ascii="Times New Roman" w:hAnsi="Times New Roman" w:cs="Times New Roman"/>
          <w:sz w:val="24"/>
          <w:szCs w:val="24"/>
        </w:rPr>
      </w:pPr>
      <w:r w:rsidRPr="004A029F">
        <w:rPr>
          <w:rFonts w:ascii="Times New Roman" w:hAnsi="Times New Roman" w:cs="Times New Roman"/>
          <w:sz w:val="24"/>
          <w:szCs w:val="24"/>
        </w:rPr>
        <w:t xml:space="preserve">4.1.3. </w:t>
      </w:r>
      <w:r>
        <w:rPr>
          <w:rFonts w:ascii="Times New Roman" w:hAnsi="Times New Roman" w:cs="Times New Roman"/>
          <w:sz w:val="24"/>
          <w:szCs w:val="24"/>
        </w:rPr>
        <w:t>Đ</w:t>
      </w:r>
      <w:r w:rsidRPr="004A029F">
        <w:rPr>
          <w:rFonts w:ascii="Times New Roman" w:hAnsi="Times New Roman" w:cs="Times New Roman"/>
          <w:sz w:val="24"/>
          <w:szCs w:val="24"/>
        </w:rPr>
        <w:t>ánh giá SXSH cho một số loại hình sản xuất công nghiệp</w:t>
      </w:r>
    </w:p>
    <w:p w14:paraId="1459E40C" w14:textId="77777777" w:rsidR="0039011E" w:rsidRPr="00CB21F6" w:rsidRDefault="0039011E" w:rsidP="005F14F7">
      <w:pPr>
        <w:rPr>
          <w:rFonts w:ascii="Times New Roman" w:hAnsi="Times New Roman" w:cs="Times New Roman"/>
          <w:b/>
          <w:sz w:val="24"/>
          <w:szCs w:val="24"/>
        </w:rPr>
      </w:pPr>
      <w:r w:rsidRPr="00CB21F6">
        <w:rPr>
          <w:rFonts w:ascii="Times New Roman" w:hAnsi="Times New Roman" w:cs="Times New Roman"/>
          <w:b/>
          <w:sz w:val="24"/>
          <w:szCs w:val="24"/>
        </w:rPr>
        <w:lastRenderedPageBreak/>
        <w:t>4.2. Kỹ năng</w:t>
      </w:r>
    </w:p>
    <w:p w14:paraId="01ADC53A" w14:textId="77777777" w:rsidR="004A029F" w:rsidRPr="004A029F" w:rsidRDefault="00E36487" w:rsidP="004A029F">
      <w:pPr>
        <w:ind w:left="720"/>
        <w:jc w:val="both"/>
        <w:rPr>
          <w:rFonts w:ascii="Times New Roman" w:hAnsi="Times New Roman" w:cs="Times New Roman"/>
          <w:sz w:val="24"/>
          <w:szCs w:val="24"/>
        </w:rPr>
      </w:pPr>
      <w:r>
        <w:rPr>
          <w:rFonts w:ascii="Times New Roman" w:hAnsi="Times New Roman" w:cs="Times New Roman"/>
          <w:sz w:val="24"/>
          <w:szCs w:val="24"/>
        </w:rPr>
        <w:t xml:space="preserve">4.2.1. </w:t>
      </w:r>
      <w:r w:rsidR="004A029F" w:rsidRPr="004A029F">
        <w:rPr>
          <w:rFonts w:ascii="Times New Roman" w:hAnsi="Times New Roman" w:cs="Times New Roman"/>
          <w:sz w:val="24"/>
          <w:szCs w:val="24"/>
        </w:rPr>
        <w:t xml:space="preserve">Xác định được các vấn đề môi trường của một số loại hình sản xuất công nghiệp như: chế biến thủy sản, tái chế </w:t>
      </w:r>
      <w:proofErr w:type="gramStart"/>
      <w:r w:rsidR="004A029F" w:rsidRPr="004A029F">
        <w:rPr>
          <w:rFonts w:ascii="Times New Roman" w:hAnsi="Times New Roman" w:cs="Times New Roman"/>
          <w:sz w:val="24"/>
          <w:szCs w:val="24"/>
        </w:rPr>
        <w:t>kim</w:t>
      </w:r>
      <w:proofErr w:type="gramEnd"/>
      <w:r w:rsidR="004A029F" w:rsidRPr="004A029F">
        <w:rPr>
          <w:rFonts w:ascii="Times New Roman" w:hAnsi="Times New Roman" w:cs="Times New Roman"/>
          <w:sz w:val="24"/>
          <w:szCs w:val="24"/>
        </w:rPr>
        <w:t xml:space="preserve"> loại, cao su, khai thác khoáng sản, giấy…</w:t>
      </w:r>
    </w:p>
    <w:p w14:paraId="0DBF618D" w14:textId="79A48BDB" w:rsidR="007E5C2A" w:rsidRPr="00CB21F6" w:rsidRDefault="00EF41D3" w:rsidP="004A029F">
      <w:pPr>
        <w:ind w:left="720"/>
        <w:jc w:val="both"/>
        <w:rPr>
          <w:rFonts w:ascii="Times New Roman" w:hAnsi="Times New Roman" w:cs="Times New Roman"/>
          <w:sz w:val="24"/>
          <w:szCs w:val="24"/>
        </w:rPr>
      </w:pPr>
      <w:r w:rsidRPr="00CB21F6">
        <w:rPr>
          <w:rFonts w:ascii="Times New Roman" w:hAnsi="Times New Roman" w:cs="Times New Roman"/>
          <w:sz w:val="24"/>
          <w:szCs w:val="24"/>
        </w:rPr>
        <w:t>4.2.2.</w:t>
      </w:r>
      <w:r w:rsidR="00E36487">
        <w:rPr>
          <w:rFonts w:ascii="Times New Roman" w:hAnsi="Times New Roman" w:cs="Times New Roman"/>
          <w:sz w:val="24"/>
          <w:szCs w:val="24"/>
        </w:rPr>
        <w:t xml:space="preserve"> </w:t>
      </w:r>
      <w:r w:rsidR="004A029F" w:rsidRPr="004A029F">
        <w:rPr>
          <w:rFonts w:ascii="Times New Roman" w:hAnsi="Times New Roman" w:cs="Times New Roman"/>
          <w:sz w:val="24"/>
          <w:szCs w:val="24"/>
        </w:rPr>
        <w:t>Lập được cân bằng vật chất và năng lượng cho 1 phân xưởng hoặc 1 nhà máy</w:t>
      </w:r>
      <w:r w:rsidR="00E36487">
        <w:rPr>
          <w:rFonts w:ascii="Times New Roman" w:hAnsi="Times New Roman" w:cs="Times New Roman"/>
          <w:sz w:val="24"/>
          <w:szCs w:val="24"/>
        </w:rPr>
        <w:t>.</w:t>
      </w:r>
    </w:p>
    <w:p w14:paraId="020E135A" w14:textId="17FD590E" w:rsidR="001A72B5" w:rsidRDefault="009F025F" w:rsidP="004A029F">
      <w:pPr>
        <w:ind w:left="720"/>
        <w:jc w:val="both"/>
        <w:rPr>
          <w:rFonts w:ascii="Times New Roman" w:hAnsi="Times New Roman" w:cs="Times New Roman"/>
          <w:sz w:val="24"/>
          <w:szCs w:val="24"/>
        </w:rPr>
      </w:pPr>
      <w:r>
        <w:rPr>
          <w:rFonts w:ascii="Times New Roman" w:hAnsi="Times New Roman" w:cs="Times New Roman"/>
          <w:sz w:val="24"/>
          <w:szCs w:val="24"/>
        </w:rPr>
        <w:t xml:space="preserve">4.2.3. </w:t>
      </w:r>
      <w:r w:rsidR="004A029F" w:rsidRPr="004A029F">
        <w:rPr>
          <w:rFonts w:ascii="Times New Roman" w:hAnsi="Times New Roman" w:cs="Times New Roman"/>
          <w:sz w:val="24"/>
          <w:szCs w:val="24"/>
        </w:rPr>
        <w:t>Đề xuất được các giải pháp/cơ hội sản xuất sạch hơn cho 1 phân xưởng hoặc 1 nhà máy</w:t>
      </w:r>
      <w:r w:rsidR="00A933D6">
        <w:rPr>
          <w:rFonts w:ascii="Times New Roman" w:hAnsi="Times New Roman" w:cs="Times New Roman"/>
          <w:sz w:val="24"/>
          <w:szCs w:val="24"/>
        </w:rPr>
        <w:t>.</w:t>
      </w:r>
      <w:r>
        <w:rPr>
          <w:rFonts w:ascii="Times New Roman" w:hAnsi="Times New Roman" w:cs="Times New Roman"/>
          <w:sz w:val="24"/>
          <w:szCs w:val="24"/>
        </w:rPr>
        <w:t xml:space="preserve"> </w:t>
      </w:r>
    </w:p>
    <w:p w14:paraId="71090EDA" w14:textId="0249CC4D" w:rsidR="00995D54" w:rsidRDefault="00995D54" w:rsidP="005F14F7">
      <w:pPr>
        <w:ind w:left="720"/>
        <w:jc w:val="both"/>
        <w:rPr>
          <w:rFonts w:ascii="Times New Roman" w:hAnsi="Times New Roman" w:cs="Times New Roman"/>
          <w:sz w:val="24"/>
          <w:szCs w:val="24"/>
        </w:rPr>
      </w:pPr>
      <w:r w:rsidRPr="00CB21F6">
        <w:rPr>
          <w:rFonts w:ascii="Times New Roman" w:hAnsi="Times New Roman" w:cs="Times New Roman"/>
          <w:sz w:val="24"/>
          <w:szCs w:val="24"/>
        </w:rPr>
        <w:t>4.2.4</w:t>
      </w:r>
      <w:r w:rsidRPr="004A029F">
        <w:rPr>
          <w:rFonts w:ascii="Times New Roman" w:hAnsi="Times New Roman" w:cs="Times New Roman"/>
          <w:sz w:val="24"/>
          <w:szCs w:val="24"/>
        </w:rPr>
        <w:t>.</w:t>
      </w:r>
      <w:r w:rsidR="001A72B5" w:rsidRPr="004A029F">
        <w:rPr>
          <w:rFonts w:ascii="Times New Roman" w:hAnsi="Times New Roman" w:cs="Times New Roman"/>
          <w:sz w:val="24"/>
          <w:szCs w:val="24"/>
        </w:rPr>
        <w:t xml:space="preserve"> </w:t>
      </w:r>
      <w:r w:rsidR="004A029F" w:rsidRPr="004A029F">
        <w:rPr>
          <w:rFonts w:ascii="Times New Roman" w:hAnsi="Times New Roman" w:cs="Times New Roman"/>
          <w:sz w:val="24"/>
          <w:szCs w:val="24"/>
        </w:rPr>
        <w:t xml:space="preserve">Kỹ năng làm việc </w:t>
      </w:r>
      <w:proofErr w:type="gramStart"/>
      <w:r w:rsidR="004A029F" w:rsidRPr="004A029F">
        <w:rPr>
          <w:rFonts w:ascii="Times New Roman" w:hAnsi="Times New Roman" w:cs="Times New Roman"/>
          <w:sz w:val="24"/>
          <w:szCs w:val="24"/>
        </w:rPr>
        <w:t>theo</w:t>
      </w:r>
      <w:proofErr w:type="gramEnd"/>
      <w:r w:rsidR="004A029F" w:rsidRPr="004A029F">
        <w:rPr>
          <w:rFonts w:ascii="Times New Roman" w:hAnsi="Times New Roman" w:cs="Times New Roman"/>
          <w:sz w:val="24"/>
          <w:szCs w:val="24"/>
        </w:rPr>
        <w:t xml:space="preserve"> nhóm: phân công/bố trí công việc, phối hợp thực hiện thu thập số liệu, thông tin để đánh giá SXSH cho ngành khai thác, chế biến khoáng sản và ngành chế biến thủy</w:t>
      </w:r>
      <w:r w:rsidR="004A029F" w:rsidRPr="004A029F">
        <w:rPr>
          <w:rFonts w:ascii="Times New Roman" w:hAnsi="Times New Roman" w:cs="Times New Roman"/>
          <w:lang w:val="vi-VN"/>
        </w:rPr>
        <w:t xml:space="preserve"> sản</w:t>
      </w:r>
      <w:r w:rsidR="00EF41D3" w:rsidRPr="004A029F">
        <w:rPr>
          <w:rFonts w:ascii="Times New Roman" w:hAnsi="Times New Roman" w:cs="Times New Roman"/>
          <w:sz w:val="24"/>
          <w:szCs w:val="24"/>
        </w:rPr>
        <w:t>.</w:t>
      </w:r>
    </w:p>
    <w:p w14:paraId="038BB305" w14:textId="77777777" w:rsidR="00EF41D3" w:rsidRPr="00CB21F6" w:rsidRDefault="00EF41D3" w:rsidP="005F14F7">
      <w:pPr>
        <w:rPr>
          <w:rFonts w:ascii="Times New Roman" w:hAnsi="Times New Roman" w:cs="Times New Roman"/>
          <w:b/>
          <w:sz w:val="24"/>
          <w:szCs w:val="24"/>
        </w:rPr>
      </w:pPr>
      <w:r w:rsidRPr="00CB21F6">
        <w:rPr>
          <w:rFonts w:ascii="Times New Roman" w:hAnsi="Times New Roman" w:cs="Times New Roman"/>
          <w:b/>
          <w:sz w:val="24"/>
          <w:szCs w:val="24"/>
        </w:rPr>
        <w:t>5. Tóm tắt nội dung học phần</w:t>
      </w:r>
    </w:p>
    <w:p w14:paraId="215F6790" w14:textId="09EBA6E9" w:rsidR="00BC16E8" w:rsidRPr="00BC16E8" w:rsidRDefault="00BC16E8" w:rsidP="005F14F7">
      <w:pPr>
        <w:pStyle w:val="BodyText2"/>
        <w:spacing w:before="120" w:after="0" w:line="276" w:lineRule="auto"/>
        <w:ind w:firstLine="260"/>
        <w:jc w:val="both"/>
        <w:rPr>
          <w:bCs/>
          <w:sz w:val="24"/>
          <w:szCs w:val="24"/>
        </w:rPr>
      </w:pPr>
      <w:r>
        <w:rPr>
          <w:bCs/>
          <w:sz w:val="24"/>
          <w:szCs w:val="24"/>
        </w:rPr>
        <w:t xml:space="preserve">Nội dung học phần gồm </w:t>
      </w:r>
      <w:r w:rsidR="004A029F">
        <w:rPr>
          <w:bCs/>
          <w:sz w:val="24"/>
          <w:szCs w:val="24"/>
        </w:rPr>
        <w:t>3</w:t>
      </w:r>
      <w:r>
        <w:rPr>
          <w:bCs/>
          <w:sz w:val="24"/>
          <w:szCs w:val="24"/>
        </w:rPr>
        <w:t xml:space="preserve"> chương:</w:t>
      </w:r>
    </w:p>
    <w:p w14:paraId="6414C13F" w14:textId="13A611CB" w:rsidR="001E2669" w:rsidRPr="00CB21F6" w:rsidRDefault="001E2669" w:rsidP="004A029F">
      <w:pPr>
        <w:ind w:firstLine="720"/>
        <w:jc w:val="both"/>
        <w:rPr>
          <w:rFonts w:ascii="Times New Roman" w:hAnsi="Times New Roman" w:cs="Times New Roman"/>
          <w:sz w:val="24"/>
          <w:szCs w:val="24"/>
        </w:rPr>
      </w:pPr>
      <w:r>
        <w:rPr>
          <w:rFonts w:ascii="Times New Roman" w:hAnsi="Times New Roman" w:cs="Times New Roman"/>
          <w:sz w:val="24"/>
          <w:szCs w:val="24"/>
        </w:rPr>
        <w:t>Chương 1</w:t>
      </w:r>
      <w:r w:rsidRPr="00CB21F6">
        <w:rPr>
          <w:rFonts w:ascii="Times New Roman" w:hAnsi="Times New Roman" w:cs="Times New Roman"/>
          <w:sz w:val="24"/>
          <w:szCs w:val="24"/>
        </w:rPr>
        <w:t xml:space="preserve">. </w:t>
      </w:r>
      <w:r w:rsidR="004A029F" w:rsidRPr="004A029F">
        <w:rPr>
          <w:rFonts w:ascii="Times New Roman" w:hAnsi="Times New Roman" w:cs="Times New Roman"/>
          <w:sz w:val="24"/>
          <w:szCs w:val="24"/>
        </w:rPr>
        <w:t xml:space="preserve">Khái quát </w:t>
      </w:r>
      <w:proofErr w:type="gramStart"/>
      <w:r w:rsidR="004A029F" w:rsidRPr="004A029F">
        <w:rPr>
          <w:rFonts w:ascii="Times New Roman" w:hAnsi="Times New Roman" w:cs="Times New Roman"/>
          <w:sz w:val="24"/>
          <w:szCs w:val="24"/>
        </w:rPr>
        <w:t>chung</w:t>
      </w:r>
      <w:proofErr w:type="gramEnd"/>
      <w:r w:rsidR="004A029F" w:rsidRPr="004A029F">
        <w:rPr>
          <w:rFonts w:ascii="Times New Roman" w:hAnsi="Times New Roman" w:cs="Times New Roman"/>
          <w:sz w:val="24"/>
          <w:szCs w:val="24"/>
        </w:rPr>
        <w:t xml:space="preserve"> về sản xuất sạch hơn (SXSH)</w:t>
      </w:r>
      <w:r w:rsidR="00BC16E8">
        <w:rPr>
          <w:rFonts w:ascii="Times New Roman" w:hAnsi="Times New Roman" w:cs="Times New Roman"/>
          <w:sz w:val="24"/>
          <w:szCs w:val="24"/>
        </w:rPr>
        <w:t>.</w:t>
      </w:r>
    </w:p>
    <w:p w14:paraId="0B468819" w14:textId="1937CA7C" w:rsidR="001E2669" w:rsidRPr="00CB21F6" w:rsidRDefault="001E2669" w:rsidP="004A029F">
      <w:pPr>
        <w:ind w:firstLine="720"/>
        <w:jc w:val="both"/>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2. </w:t>
      </w:r>
      <w:r w:rsidR="004A029F" w:rsidRPr="004A029F">
        <w:rPr>
          <w:rFonts w:ascii="Times New Roman" w:hAnsi="Times New Roman" w:cs="Times New Roman"/>
          <w:sz w:val="24"/>
          <w:szCs w:val="24"/>
        </w:rPr>
        <w:t>Quy trình và phương pháp đánh giá SXSH</w:t>
      </w:r>
      <w:r w:rsidR="00BC16E8">
        <w:rPr>
          <w:rFonts w:ascii="Times New Roman" w:hAnsi="Times New Roman" w:cs="Times New Roman"/>
          <w:sz w:val="24"/>
          <w:szCs w:val="24"/>
        </w:rPr>
        <w:t>.</w:t>
      </w:r>
    </w:p>
    <w:p w14:paraId="2BDFE460" w14:textId="6A022B3D" w:rsidR="001E2669" w:rsidRPr="00CB21F6" w:rsidRDefault="001E2669" w:rsidP="004A029F">
      <w:pPr>
        <w:ind w:firstLine="720"/>
        <w:jc w:val="both"/>
        <w:rPr>
          <w:rFonts w:ascii="Times New Roman" w:hAnsi="Times New Roman" w:cs="Times New Roman"/>
          <w:sz w:val="24"/>
          <w:szCs w:val="24"/>
        </w:rPr>
      </w:pPr>
      <w:r>
        <w:rPr>
          <w:rFonts w:ascii="Times New Roman" w:hAnsi="Times New Roman" w:cs="Times New Roman"/>
          <w:sz w:val="24"/>
          <w:szCs w:val="24"/>
        </w:rPr>
        <w:t>Chương</w:t>
      </w:r>
      <w:r w:rsidRPr="00CB21F6">
        <w:rPr>
          <w:rFonts w:ascii="Times New Roman" w:hAnsi="Times New Roman" w:cs="Times New Roman"/>
          <w:sz w:val="24"/>
          <w:szCs w:val="24"/>
        </w:rPr>
        <w:t xml:space="preserve"> 3. </w:t>
      </w:r>
      <w:r w:rsidR="004A029F" w:rsidRPr="004A029F">
        <w:rPr>
          <w:rFonts w:ascii="Times New Roman" w:hAnsi="Times New Roman" w:cs="Times New Roman"/>
          <w:sz w:val="24"/>
          <w:szCs w:val="24"/>
        </w:rPr>
        <w:t>Nghiên cứu cụ thể về đánh giá SXSH cho một số loại hình sản xuất công nghiệp</w:t>
      </w:r>
      <w:r w:rsidR="00BC16E8">
        <w:rPr>
          <w:rFonts w:ascii="Times New Roman" w:hAnsi="Times New Roman" w:cs="Times New Roman"/>
          <w:sz w:val="24"/>
          <w:szCs w:val="24"/>
        </w:rPr>
        <w:t>.</w:t>
      </w:r>
    </w:p>
    <w:p w14:paraId="56ABE9D4" w14:textId="77777777" w:rsidR="009F3892" w:rsidRPr="00CB21F6" w:rsidRDefault="009F3892" w:rsidP="005F14F7">
      <w:pPr>
        <w:rPr>
          <w:rFonts w:ascii="Times New Roman" w:hAnsi="Times New Roman" w:cs="Times New Roman"/>
          <w:b/>
          <w:sz w:val="24"/>
          <w:szCs w:val="24"/>
        </w:rPr>
      </w:pPr>
      <w:r w:rsidRPr="00CB21F6">
        <w:rPr>
          <w:rFonts w:ascii="Times New Roman" w:hAnsi="Times New Roman" w:cs="Times New Roman"/>
          <w:b/>
          <w:sz w:val="24"/>
          <w:szCs w:val="24"/>
        </w:rPr>
        <w:t>6. Cấu trúc nộ</w:t>
      </w:r>
      <w:r w:rsidR="00BC16E8">
        <w:rPr>
          <w:rFonts w:ascii="Times New Roman" w:hAnsi="Times New Roman" w:cs="Times New Roman"/>
          <w:b/>
          <w:sz w:val="24"/>
          <w:szCs w:val="24"/>
        </w:rPr>
        <w:t>i dung</w:t>
      </w:r>
      <w:r w:rsidR="00BC16E8" w:rsidRPr="00BC16E8">
        <w:rPr>
          <w:rFonts w:ascii="Times New Roman" w:hAnsi="Times New Roman" w:cs="Times New Roman"/>
          <w:b/>
          <w:sz w:val="24"/>
          <w:szCs w:val="24"/>
        </w:rPr>
        <w:t xml:space="preserve"> </w:t>
      </w:r>
      <w:r w:rsidR="00BC16E8" w:rsidRPr="00CB21F6">
        <w:rPr>
          <w:rFonts w:ascii="Times New Roman" w:hAnsi="Times New Roman" w:cs="Times New Roman"/>
          <w:b/>
          <w:sz w:val="24"/>
          <w:szCs w:val="24"/>
        </w:rPr>
        <w:t>học phần</w:t>
      </w:r>
    </w:p>
    <w:p w14:paraId="1C3642F5" w14:textId="77777777" w:rsidR="009F3892" w:rsidRPr="00CB21F6" w:rsidRDefault="009F3892" w:rsidP="005F14F7">
      <w:pPr>
        <w:jc w:val="center"/>
        <w:rPr>
          <w:rFonts w:ascii="Times New Roman" w:hAnsi="Times New Roman" w:cs="Times New Roman"/>
          <w:b/>
          <w:sz w:val="24"/>
          <w:szCs w:val="24"/>
        </w:rPr>
      </w:pPr>
      <w:r w:rsidRPr="00CB21F6">
        <w:rPr>
          <w:rFonts w:ascii="Times New Roman" w:hAnsi="Times New Roman" w:cs="Times New Roman"/>
          <w:b/>
          <w:sz w:val="24"/>
          <w:szCs w:val="24"/>
        </w:rPr>
        <w:t>Bảng 1. Nội dung học phần</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0"/>
        <w:gridCol w:w="992"/>
        <w:gridCol w:w="1348"/>
      </w:tblGrid>
      <w:tr w:rsidR="004A029F" w:rsidRPr="004A029F" w14:paraId="47444B7A" w14:textId="77777777" w:rsidTr="002D0C6F">
        <w:tc>
          <w:tcPr>
            <w:tcW w:w="1408" w:type="dxa"/>
            <w:tcBorders>
              <w:top w:val="single" w:sz="4" w:space="0" w:color="auto"/>
            </w:tcBorders>
          </w:tcPr>
          <w:p w14:paraId="5BA9106A" w14:textId="77777777" w:rsidR="004A029F" w:rsidRPr="004A029F" w:rsidRDefault="004A029F" w:rsidP="00770DAD">
            <w:pPr>
              <w:pStyle w:val="ListParagraph"/>
              <w:spacing w:after="0" w:line="312" w:lineRule="auto"/>
              <w:ind w:left="0"/>
              <w:jc w:val="center"/>
              <w:rPr>
                <w:rFonts w:ascii="Times New Roman" w:hAnsi="Times New Roman" w:cs="Times New Roman"/>
                <w:b/>
                <w:bCs/>
                <w:i/>
              </w:rPr>
            </w:pPr>
            <w:r w:rsidRPr="004A029F">
              <w:rPr>
                <w:rFonts w:ascii="Times New Roman" w:hAnsi="Times New Roman" w:cs="Times New Roman"/>
                <w:b/>
                <w:bCs/>
                <w:i/>
              </w:rPr>
              <w:t>Đề mục</w:t>
            </w:r>
          </w:p>
        </w:tc>
        <w:tc>
          <w:tcPr>
            <w:tcW w:w="5360" w:type="dxa"/>
            <w:tcBorders>
              <w:top w:val="single" w:sz="4" w:space="0" w:color="auto"/>
            </w:tcBorders>
          </w:tcPr>
          <w:p w14:paraId="7FE7A1D9" w14:textId="77777777" w:rsidR="004A029F" w:rsidRPr="004A029F" w:rsidRDefault="004A029F" w:rsidP="00770DAD">
            <w:pPr>
              <w:pStyle w:val="ListParagraph"/>
              <w:spacing w:after="0" w:line="312" w:lineRule="auto"/>
              <w:ind w:left="0"/>
              <w:jc w:val="center"/>
              <w:rPr>
                <w:rFonts w:ascii="Times New Roman" w:hAnsi="Times New Roman" w:cs="Times New Roman"/>
                <w:b/>
                <w:bCs/>
                <w:i/>
                <w:lang w:val="vi-VN"/>
              </w:rPr>
            </w:pPr>
            <w:r w:rsidRPr="004A029F">
              <w:rPr>
                <w:rFonts w:ascii="Times New Roman" w:hAnsi="Times New Roman" w:cs="Times New Roman"/>
                <w:b/>
                <w:bCs/>
                <w:i/>
                <w:lang w:val="vi-VN"/>
              </w:rPr>
              <w:t>Nội dung</w:t>
            </w:r>
          </w:p>
        </w:tc>
        <w:tc>
          <w:tcPr>
            <w:tcW w:w="992" w:type="dxa"/>
            <w:tcBorders>
              <w:top w:val="single" w:sz="4" w:space="0" w:color="auto"/>
            </w:tcBorders>
          </w:tcPr>
          <w:p w14:paraId="7438FEE2" w14:textId="77777777" w:rsidR="004A029F" w:rsidRPr="004A029F" w:rsidRDefault="004A029F" w:rsidP="00770DAD">
            <w:pPr>
              <w:pStyle w:val="ListParagraph"/>
              <w:spacing w:after="0" w:line="312" w:lineRule="auto"/>
              <w:ind w:left="0"/>
              <w:jc w:val="center"/>
              <w:rPr>
                <w:rFonts w:ascii="Times New Roman" w:hAnsi="Times New Roman" w:cs="Times New Roman"/>
                <w:b/>
                <w:bCs/>
                <w:i/>
                <w:lang w:val="vi-VN"/>
              </w:rPr>
            </w:pPr>
            <w:r w:rsidRPr="004A029F">
              <w:rPr>
                <w:rFonts w:ascii="Times New Roman" w:hAnsi="Times New Roman" w:cs="Times New Roman"/>
                <w:b/>
                <w:bCs/>
                <w:i/>
                <w:lang w:val="vi-VN"/>
              </w:rPr>
              <w:t>Số tiết</w:t>
            </w:r>
          </w:p>
        </w:tc>
        <w:tc>
          <w:tcPr>
            <w:tcW w:w="1348" w:type="dxa"/>
            <w:tcBorders>
              <w:top w:val="single" w:sz="4" w:space="0" w:color="auto"/>
            </w:tcBorders>
          </w:tcPr>
          <w:p w14:paraId="49972A73" w14:textId="77777777" w:rsidR="004A029F" w:rsidRPr="004A029F" w:rsidRDefault="004A029F" w:rsidP="00770DAD">
            <w:pPr>
              <w:pStyle w:val="ListParagraph"/>
              <w:spacing w:after="0" w:line="312" w:lineRule="auto"/>
              <w:ind w:left="0"/>
              <w:jc w:val="center"/>
              <w:rPr>
                <w:rFonts w:ascii="Times New Roman" w:hAnsi="Times New Roman" w:cs="Times New Roman"/>
                <w:b/>
                <w:bCs/>
                <w:i/>
                <w:lang w:val="vi-VN"/>
              </w:rPr>
            </w:pPr>
            <w:r w:rsidRPr="004A029F">
              <w:rPr>
                <w:rFonts w:ascii="Times New Roman" w:hAnsi="Times New Roman" w:cs="Times New Roman"/>
                <w:b/>
                <w:bCs/>
                <w:i/>
                <w:lang w:val="vi-VN"/>
              </w:rPr>
              <w:t>Mục tiêu</w:t>
            </w:r>
          </w:p>
        </w:tc>
      </w:tr>
      <w:tr w:rsidR="004A029F" w:rsidRPr="004A029F" w14:paraId="62AC832D" w14:textId="77777777" w:rsidTr="002D0C6F">
        <w:trPr>
          <w:trHeight w:val="548"/>
        </w:trPr>
        <w:tc>
          <w:tcPr>
            <w:tcW w:w="1408" w:type="dxa"/>
            <w:vAlign w:val="center"/>
          </w:tcPr>
          <w:p w14:paraId="22106F06" w14:textId="77777777" w:rsidR="004A029F" w:rsidRPr="004A029F" w:rsidRDefault="004A029F" w:rsidP="00770DAD">
            <w:pPr>
              <w:pStyle w:val="ListParagraph"/>
              <w:spacing w:after="0" w:line="312" w:lineRule="auto"/>
              <w:ind w:left="0"/>
              <w:jc w:val="center"/>
              <w:rPr>
                <w:rFonts w:ascii="Times New Roman" w:hAnsi="Times New Roman" w:cs="Times New Roman"/>
                <w:b/>
                <w:bCs/>
              </w:rPr>
            </w:pPr>
            <w:r w:rsidRPr="004A029F">
              <w:rPr>
                <w:rFonts w:ascii="Times New Roman" w:hAnsi="Times New Roman" w:cs="Times New Roman"/>
                <w:b/>
                <w:bCs/>
                <w:lang w:val="nl-NL"/>
              </w:rPr>
              <w:t>Chương 1</w:t>
            </w:r>
          </w:p>
        </w:tc>
        <w:tc>
          <w:tcPr>
            <w:tcW w:w="5360" w:type="dxa"/>
          </w:tcPr>
          <w:p w14:paraId="6B7FFBA4" w14:textId="77777777" w:rsidR="004A029F" w:rsidRPr="004A029F" w:rsidRDefault="004A029F" w:rsidP="00770DAD">
            <w:pPr>
              <w:spacing w:after="0" w:line="312" w:lineRule="auto"/>
              <w:jc w:val="both"/>
              <w:rPr>
                <w:rFonts w:ascii="Times New Roman" w:hAnsi="Times New Roman" w:cs="Times New Roman"/>
                <w:b/>
                <w:bCs/>
                <w:sz w:val="24"/>
                <w:szCs w:val="24"/>
              </w:rPr>
            </w:pPr>
            <w:r w:rsidRPr="004A029F">
              <w:rPr>
                <w:rFonts w:ascii="Times New Roman" w:hAnsi="Times New Roman" w:cs="Times New Roman"/>
                <w:b/>
                <w:bCs/>
                <w:sz w:val="24"/>
                <w:szCs w:val="24"/>
              </w:rPr>
              <w:t xml:space="preserve">Khái quát chung về sản xuất sạch hơn (SXSH) </w:t>
            </w:r>
          </w:p>
        </w:tc>
        <w:tc>
          <w:tcPr>
            <w:tcW w:w="992" w:type="dxa"/>
            <w:vAlign w:val="center"/>
          </w:tcPr>
          <w:p w14:paraId="27E5A0D7" w14:textId="77777777" w:rsidR="004A029F" w:rsidRPr="004A029F" w:rsidRDefault="004A029F" w:rsidP="00770DAD">
            <w:pPr>
              <w:pStyle w:val="Footer"/>
              <w:spacing w:line="312" w:lineRule="auto"/>
              <w:jc w:val="center"/>
              <w:rPr>
                <w:rFonts w:ascii="Times New Roman" w:hAnsi="Times New Roman" w:cs="Times New Roman"/>
                <w:b/>
                <w:bCs/>
                <w:sz w:val="24"/>
                <w:szCs w:val="24"/>
              </w:rPr>
            </w:pPr>
            <w:r w:rsidRPr="004A029F">
              <w:rPr>
                <w:rFonts w:ascii="Times New Roman" w:hAnsi="Times New Roman" w:cs="Times New Roman"/>
                <w:b/>
                <w:bCs/>
                <w:sz w:val="24"/>
                <w:szCs w:val="24"/>
              </w:rPr>
              <w:t>5</w:t>
            </w:r>
          </w:p>
        </w:tc>
        <w:tc>
          <w:tcPr>
            <w:tcW w:w="1348" w:type="dxa"/>
            <w:vAlign w:val="center"/>
          </w:tcPr>
          <w:p w14:paraId="2F581F10" w14:textId="77777777" w:rsidR="004A029F" w:rsidRPr="004A029F" w:rsidRDefault="004A029F" w:rsidP="00770DAD">
            <w:pPr>
              <w:pStyle w:val="Footer"/>
              <w:spacing w:line="312" w:lineRule="auto"/>
              <w:jc w:val="center"/>
              <w:rPr>
                <w:rFonts w:ascii="Times New Roman" w:hAnsi="Times New Roman" w:cs="Times New Roman"/>
                <w:b/>
                <w:bCs/>
                <w:sz w:val="24"/>
                <w:szCs w:val="24"/>
              </w:rPr>
            </w:pPr>
            <w:r w:rsidRPr="004A029F">
              <w:rPr>
                <w:rFonts w:ascii="Times New Roman" w:hAnsi="Times New Roman" w:cs="Times New Roman"/>
                <w:sz w:val="24"/>
                <w:szCs w:val="24"/>
                <w:lang w:val="vi-VN"/>
              </w:rPr>
              <w:t>4.1.1</w:t>
            </w:r>
          </w:p>
        </w:tc>
      </w:tr>
      <w:tr w:rsidR="004A029F" w:rsidRPr="004A029F" w14:paraId="4C67BC8E" w14:textId="77777777" w:rsidTr="002D0C6F">
        <w:trPr>
          <w:trHeight w:val="548"/>
        </w:trPr>
        <w:tc>
          <w:tcPr>
            <w:tcW w:w="1408" w:type="dxa"/>
            <w:vAlign w:val="center"/>
          </w:tcPr>
          <w:p w14:paraId="32108620" w14:textId="42BBD654" w:rsidR="004A029F" w:rsidRPr="004A029F" w:rsidRDefault="004A029F" w:rsidP="00770DAD">
            <w:pPr>
              <w:pStyle w:val="ListParagraph"/>
              <w:spacing w:after="0" w:line="312" w:lineRule="auto"/>
              <w:ind w:left="0"/>
              <w:jc w:val="center"/>
              <w:rPr>
                <w:rFonts w:ascii="Times New Roman" w:hAnsi="Times New Roman" w:cs="Times New Roman"/>
                <w:b/>
                <w:bCs/>
                <w:lang w:val="nl-NL"/>
              </w:rPr>
            </w:pPr>
            <w:r w:rsidRPr="004A029F">
              <w:rPr>
                <w:rFonts w:ascii="Times New Roman" w:hAnsi="Times New Roman" w:cs="Times New Roman"/>
                <w:bCs/>
                <w:sz w:val="24"/>
                <w:szCs w:val="24"/>
              </w:rPr>
              <w:t>1.1.</w:t>
            </w:r>
          </w:p>
        </w:tc>
        <w:tc>
          <w:tcPr>
            <w:tcW w:w="5360" w:type="dxa"/>
          </w:tcPr>
          <w:p w14:paraId="3EF63EA2" w14:textId="3B1A2E6E" w:rsidR="004A029F" w:rsidRPr="004A029F" w:rsidRDefault="004A029F" w:rsidP="00770DAD">
            <w:pPr>
              <w:spacing w:after="0" w:line="312" w:lineRule="auto"/>
              <w:jc w:val="both"/>
              <w:rPr>
                <w:rFonts w:ascii="Times New Roman" w:hAnsi="Times New Roman" w:cs="Times New Roman"/>
                <w:b/>
                <w:bCs/>
                <w:sz w:val="24"/>
                <w:szCs w:val="24"/>
              </w:rPr>
            </w:pPr>
            <w:r w:rsidRPr="004A029F">
              <w:rPr>
                <w:rFonts w:ascii="Times New Roman" w:hAnsi="Times New Roman" w:cs="Times New Roman"/>
                <w:sz w:val="24"/>
                <w:szCs w:val="24"/>
              </w:rPr>
              <w:t xml:space="preserve">Khái niệm </w:t>
            </w:r>
            <w:r w:rsidRPr="004A029F">
              <w:rPr>
                <w:rFonts w:ascii="Times New Roman" w:hAnsi="Times New Roman" w:cs="Times New Roman"/>
                <w:color w:val="000000"/>
                <w:sz w:val="24"/>
                <w:szCs w:val="24"/>
                <w:lang w:eastAsia="ko-KR"/>
              </w:rPr>
              <w:t>sản xuất sạch hơn (SXSH) và một số khái niệm khác có l</w:t>
            </w:r>
            <w:r w:rsidRPr="004A029F">
              <w:rPr>
                <w:rFonts w:ascii="Times New Roman" w:hAnsi="Times New Roman" w:cs="Times New Roman"/>
                <w:color w:val="000000"/>
                <w:lang w:eastAsia="ko-KR"/>
              </w:rPr>
              <w:t>iên</w:t>
            </w:r>
            <w:r w:rsidRPr="004A029F">
              <w:rPr>
                <w:rFonts w:ascii="Times New Roman" w:hAnsi="Times New Roman" w:cs="Times New Roman"/>
                <w:color w:val="000000"/>
                <w:sz w:val="24"/>
                <w:szCs w:val="24"/>
                <w:lang w:eastAsia="ko-KR"/>
              </w:rPr>
              <w:t xml:space="preserve"> quan</w:t>
            </w:r>
          </w:p>
        </w:tc>
        <w:tc>
          <w:tcPr>
            <w:tcW w:w="992" w:type="dxa"/>
            <w:vAlign w:val="center"/>
          </w:tcPr>
          <w:p w14:paraId="07CDB1DC" w14:textId="77777777" w:rsidR="004A029F" w:rsidRPr="004A029F" w:rsidRDefault="004A029F" w:rsidP="00770DAD">
            <w:pPr>
              <w:pStyle w:val="Footer"/>
              <w:spacing w:line="312" w:lineRule="auto"/>
              <w:jc w:val="center"/>
              <w:rPr>
                <w:rFonts w:ascii="Times New Roman" w:hAnsi="Times New Roman" w:cs="Times New Roman"/>
                <w:b/>
                <w:bCs/>
                <w:sz w:val="24"/>
                <w:szCs w:val="24"/>
              </w:rPr>
            </w:pPr>
          </w:p>
        </w:tc>
        <w:tc>
          <w:tcPr>
            <w:tcW w:w="1348" w:type="dxa"/>
            <w:vAlign w:val="center"/>
          </w:tcPr>
          <w:p w14:paraId="792CF2B3" w14:textId="77777777" w:rsidR="004A029F" w:rsidRPr="004A029F" w:rsidRDefault="004A029F" w:rsidP="00770DAD">
            <w:pPr>
              <w:pStyle w:val="Footer"/>
              <w:spacing w:line="312" w:lineRule="auto"/>
              <w:jc w:val="center"/>
              <w:rPr>
                <w:rFonts w:ascii="Times New Roman" w:hAnsi="Times New Roman" w:cs="Times New Roman"/>
                <w:sz w:val="24"/>
                <w:szCs w:val="24"/>
                <w:lang w:val="vi-VN"/>
              </w:rPr>
            </w:pPr>
          </w:p>
        </w:tc>
      </w:tr>
      <w:tr w:rsidR="004A029F" w:rsidRPr="004A029F" w14:paraId="33EC3DAC" w14:textId="77777777" w:rsidTr="002D0C6F">
        <w:trPr>
          <w:trHeight w:val="548"/>
        </w:trPr>
        <w:tc>
          <w:tcPr>
            <w:tcW w:w="1408" w:type="dxa"/>
            <w:vAlign w:val="center"/>
          </w:tcPr>
          <w:p w14:paraId="6320CD34" w14:textId="1574E7EA" w:rsidR="004A029F" w:rsidRPr="004A029F" w:rsidRDefault="004A029F" w:rsidP="00770DAD">
            <w:pPr>
              <w:pStyle w:val="ListParagraph"/>
              <w:spacing w:after="0" w:line="312" w:lineRule="auto"/>
              <w:ind w:left="0"/>
              <w:jc w:val="center"/>
              <w:rPr>
                <w:rFonts w:ascii="Times New Roman" w:hAnsi="Times New Roman" w:cs="Times New Roman"/>
                <w:b/>
                <w:bCs/>
                <w:lang w:val="nl-NL"/>
              </w:rPr>
            </w:pPr>
            <w:r w:rsidRPr="004A029F">
              <w:rPr>
                <w:rFonts w:ascii="Times New Roman" w:hAnsi="Times New Roman" w:cs="Times New Roman"/>
                <w:bCs/>
                <w:sz w:val="24"/>
                <w:szCs w:val="24"/>
                <w:lang w:val="nl-NL"/>
              </w:rPr>
              <w:t>1.2.</w:t>
            </w:r>
          </w:p>
        </w:tc>
        <w:tc>
          <w:tcPr>
            <w:tcW w:w="5360" w:type="dxa"/>
          </w:tcPr>
          <w:p w14:paraId="7C6D376D" w14:textId="40F1BBB2" w:rsidR="004A029F" w:rsidRPr="004A029F" w:rsidRDefault="004A029F" w:rsidP="00770DAD">
            <w:pPr>
              <w:spacing w:after="0" w:line="312" w:lineRule="auto"/>
              <w:jc w:val="both"/>
              <w:rPr>
                <w:rFonts w:ascii="Times New Roman" w:hAnsi="Times New Roman" w:cs="Times New Roman"/>
                <w:b/>
                <w:bCs/>
                <w:sz w:val="24"/>
                <w:szCs w:val="24"/>
              </w:rPr>
            </w:pPr>
            <w:r w:rsidRPr="004A029F">
              <w:rPr>
                <w:rFonts w:ascii="Times New Roman" w:hAnsi="Times New Roman" w:cs="Times New Roman"/>
                <w:sz w:val="24"/>
                <w:szCs w:val="24"/>
                <w:lang w:val="nl-NL"/>
              </w:rPr>
              <w:t>Mục tiêu và lợi ích của sản xuất sạch hơn</w:t>
            </w:r>
          </w:p>
        </w:tc>
        <w:tc>
          <w:tcPr>
            <w:tcW w:w="992" w:type="dxa"/>
            <w:vAlign w:val="center"/>
          </w:tcPr>
          <w:p w14:paraId="04F45440" w14:textId="77777777" w:rsidR="004A029F" w:rsidRPr="004A029F" w:rsidRDefault="004A029F" w:rsidP="00770DAD">
            <w:pPr>
              <w:pStyle w:val="Footer"/>
              <w:spacing w:line="312" w:lineRule="auto"/>
              <w:jc w:val="center"/>
              <w:rPr>
                <w:rFonts w:ascii="Times New Roman" w:hAnsi="Times New Roman" w:cs="Times New Roman"/>
                <w:b/>
                <w:bCs/>
                <w:sz w:val="24"/>
                <w:szCs w:val="24"/>
              </w:rPr>
            </w:pPr>
          </w:p>
        </w:tc>
        <w:tc>
          <w:tcPr>
            <w:tcW w:w="1348" w:type="dxa"/>
            <w:vAlign w:val="center"/>
          </w:tcPr>
          <w:p w14:paraId="2C50D446" w14:textId="77777777" w:rsidR="004A029F" w:rsidRPr="004A029F" w:rsidRDefault="004A029F" w:rsidP="00770DAD">
            <w:pPr>
              <w:pStyle w:val="Footer"/>
              <w:spacing w:line="312" w:lineRule="auto"/>
              <w:jc w:val="center"/>
              <w:rPr>
                <w:rFonts w:ascii="Times New Roman" w:hAnsi="Times New Roman" w:cs="Times New Roman"/>
                <w:sz w:val="24"/>
                <w:szCs w:val="24"/>
                <w:lang w:val="vi-VN"/>
              </w:rPr>
            </w:pPr>
          </w:p>
        </w:tc>
      </w:tr>
      <w:tr w:rsidR="004A029F" w:rsidRPr="004A029F" w14:paraId="474A5D94" w14:textId="77777777" w:rsidTr="002D0C6F">
        <w:trPr>
          <w:trHeight w:val="548"/>
        </w:trPr>
        <w:tc>
          <w:tcPr>
            <w:tcW w:w="1408" w:type="dxa"/>
            <w:vAlign w:val="center"/>
          </w:tcPr>
          <w:p w14:paraId="5A4FE3D7" w14:textId="394CD51C" w:rsidR="004A029F" w:rsidRPr="004A029F" w:rsidRDefault="004A029F" w:rsidP="00770DAD">
            <w:pPr>
              <w:pStyle w:val="ListParagraph"/>
              <w:spacing w:after="0" w:line="312" w:lineRule="auto"/>
              <w:ind w:left="0"/>
              <w:jc w:val="center"/>
              <w:rPr>
                <w:rFonts w:ascii="Times New Roman" w:hAnsi="Times New Roman" w:cs="Times New Roman"/>
                <w:b/>
                <w:bCs/>
                <w:lang w:val="nl-NL"/>
              </w:rPr>
            </w:pPr>
            <w:r w:rsidRPr="004A029F">
              <w:rPr>
                <w:rFonts w:ascii="Times New Roman" w:hAnsi="Times New Roman" w:cs="Times New Roman"/>
                <w:bCs/>
                <w:sz w:val="24"/>
                <w:szCs w:val="24"/>
              </w:rPr>
              <w:t>1.3.</w:t>
            </w:r>
          </w:p>
        </w:tc>
        <w:tc>
          <w:tcPr>
            <w:tcW w:w="5360" w:type="dxa"/>
          </w:tcPr>
          <w:p w14:paraId="45E484F9" w14:textId="539859C1" w:rsidR="004A029F" w:rsidRPr="004A029F" w:rsidRDefault="004A029F" w:rsidP="00770DAD">
            <w:pPr>
              <w:spacing w:after="0" w:line="312" w:lineRule="auto"/>
              <w:jc w:val="both"/>
              <w:rPr>
                <w:rFonts w:ascii="Times New Roman" w:hAnsi="Times New Roman" w:cs="Times New Roman"/>
                <w:b/>
                <w:bCs/>
                <w:sz w:val="24"/>
                <w:szCs w:val="24"/>
              </w:rPr>
            </w:pPr>
            <w:r w:rsidRPr="004A029F">
              <w:rPr>
                <w:rFonts w:ascii="Times New Roman" w:hAnsi="Times New Roman" w:cs="Times New Roman"/>
                <w:sz w:val="24"/>
                <w:szCs w:val="24"/>
              </w:rPr>
              <w:t>Các điều kiện để một chương trình sản xuất sạch hơn thành công</w:t>
            </w:r>
          </w:p>
        </w:tc>
        <w:tc>
          <w:tcPr>
            <w:tcW w:w="992" w:type="dxa"/>
            <w:vAlign w:val="center"/>
          </w:tcPr>
          <w:p w14:paraId="6ACE2470" w14:textId="77777777" w:rsidR="004A029F" w:rsidRPr="004A029F" w:rsidRDefault="004A029F" w:rsidP="00770DAD">
            <w:pPr>
              <w:pStyle w:val="Footer"/>
              <w:spacing w:line="312" w:lineRule="auto"/>
              <w:jc w:val="center"/>
              <w:rPr>
                <w:rFonts w:ascii="Times New Roman" w:hAnsi="Times New Roman" w:cs="Times New Roman"/>
                <w:b/>
                <w:bCs/>
                <w:sz w:val="24"/>
                <w:szCs w:val="24"/>
              </w:rPr>
            </w:pPr>
          </w:p>
        </w:tc>
        <w:tc>
          <w:tcPr>
            <w:tcW w:w="1348" w:type="dxa"/>
            <w:vAlign w:val="center"/>
          </w:tcPr>
          <w:p w14:paraId="0158D0AE" w14:textId="77777777" w:rsidR="004A029F" w:rsidRPr="004A029F" w:rsidRDefault="004A029F" w:rsidP="00770DAD">
            <w:pPr>
              <w:pStyle w:val="Footer"/>
              <w:spacing w:line="312" w:lineRule="auto"/>
              <w:jc w:val="center"/>
              <w:rPr>
                <w:rFonts w:ascii="Times New Roman" w:hAnsi="Times New Roman" w:cs="Times New Roman"/>
                <w:sz w:val="24"/>
                <w:szCs w:val="24"/>
                <w:lang w:val="vi-VN"/>
              </w:rPr>
            </w:pPr>
          </w:p>
        </w:tc>
      </w:tr>
      <w:tr w:rsidR="004A029F" w:rsidRPr="004A029F" w14:paraId="204A612A" w14:textId="77777777" w:rsidTr="002D0C6F">
        <w:trPr>
          <w:trHeight w:val="548"/>
        </w:trPr>
        <w:tc>
          <w:tcPr>
            <w:tcW w:w="1408" w:type="dxa"/>
            <w:vAlign w:val="center"/>
          </w:tcPr>
          <w:p w14:paraId="5DE7E9D3" w14:textId="1196C20D" w:rsidR="004A029F" w:rsidRPr="004A029F" w:rsidRDefault="004A029F" w:rsidP="00770DAD">
            <w:pPr>
              <w:pStyle w:val="ListParagraph"/>
              <w:spacing w:after="0" w:line="312" w:lineRule="auto"/>
              <w:ind w:left="0"/>
              <w:jc w:val="center"/>
              <w:rPr>
                <w:rFonts w:ascii="Times New Roman" w:hAnsi="Times New Roman" w:cs="Times New Roman"/>
                <w:bCs/>
                <w:sz w:val="24"/>
                <w:szCs w:val="24"/>
              </w:rPr>
            </w:pPr>
            <w:r w:rsidRPr="004A029F">
              <w:rPr>
                <w:rFonts w:ascii="Times New Roman" w:hAnsi="Times New Roman" w:cs="Times New Roman"/>
                <w:bCs/>
                <w:sz w:val="24"/>
                <w:szCs w:val="24"/>
                <w:lang w:val="vi-VN"/>
              </w:rPr>
              <w:t>1.</w:t>
            </w:r>
            <w:r w:rsidRPr="004A029F">
              <w:rPr>
                <w:rFonts w:ascii="Times New Roman" w:hAnsi="Times New Roman" w:cs="Times New Roman"/>
                <w:bCs/>
                <w:sz w:val="24"/>
                <w:szCs w:val="24"/>
              </w:rPr>
              <w:t>4</w:t>
            </w:r>
            <w:r w:rsidRPr="004A029F">
              <w:rPr>
                <w:rFonts w:ascii="Times New Roman" w:hAnsi="Times New Roman" w:cs="Times New Roman"/>
                <w:bCs/>
                <w:sz w:val="24"/>
                <w:szCs w:val="24"/>
                <w:lang w:val="vi-VN"/>
              </w:rPr>
              <w:t>.</w:t>
            </w:r>
          </w:p>
        </w:tc>
        <w:tc>
          <w:tcPr>
            <w:tcW w:w="5360" w:type="dxa"/>
          </w:tcPr>
          <w:p w14:paraId="250235EC" w14:textId="5F9F255E" w:rsidR="004A029F" w:rsidRPr="004A029F" w:rsidRDefault="004A029F" w:rsidP="00770DAD">
            <w:pPr>
              <w:spacing w:after="0" w:line="312" w:lineRule="auto"/>
              <w:jc w:val="both"/>
              <w:rPr>
                <w:rFonts w:ascii="Times New Roman" w:hAnsi="Times New Roman" w:cs="Times New Roman"/>
                <w:sz w:val="24"/>
                <w:szCs w:val="24"/>
              </w:rPr>
            </w:pPr>
            <w:r w:rsidRPr="004A029F">
              <w:rPr>
                <w:rFonts w:ascii="Times New Roman" w:hAnsi="Times New Roman" w:cs="Times New Roman"/>
                <w:sz w:val="24"/>
                <w:szCs w:val="24"/>
                <w:lang w:val="vi-VN"/>
              </w:rPr>
              <w:t>Hiện trạng áp dụng SXSH trên thế giới và trong nước</w:t>
            </w:r>
          </w:p>
        </w:tc>
        <w:tc>
          <w:tcPr>
            <w:tcW w:w="992" w:type="dxa"/>
            <w:vAlign w:val="center"/>
          </w:tcPr>
          <w:p w14:paraId="60DB5249" w14:textId="77777777" w:rsidR="004A029F" w:rsidRPr="004A029F" w:rsidRDefault="004A029F" w:rsidP="00770DAD">
            <w:pPr>
              <w:pStyle w:val="Footer"/>
              <w:spacing w:line="312" w:lineRule="auto"/>
              <w:jc w:val="center"/>
              <w:rPr>
                <w:rFonts w:ascii="Times New Roman" w:hAnsi="Times New Roman" w:cs="Times New Roman"/>
                <w:b/>
                <w:bCs/>
                <w:sz w:val="24"/>
                <w:szCs w:val="24"/>
              </w:rPr>
            </w:pPr>
          </w:p>
        </w:tc>
        <w:tc>
          <w:tcPr>
            <w:tcW w:w="1348" w:type="dxa"/>
            <w:vAlign w:val="center"/>
          </w:tcPr>
          <w:p w14:paraId="58F09329" w14:textId="77777777" w:rsidR="004A029F" w:rsidRPr="004A029F" w:rsidRDefault="004A029F" w:rsidP="00770DAD">
            <w:pPr>
              <w:pStyle w:val="Footer"/>
              <w:spacing w:line="312" w:lineRule="auto"/>
              <w:jc w:val="center"/>
              <w:rPr>
                <w:rFonts w:ascii="Times New Roman" w:hAnsi="Times New Roman" w:cs="Times New Roman"/>
                <w:sz w:val="24"/>
                <w:szCs w:val="24"/>
                <w:lang w:val="vi-VN"/>
              </w:rPr>
            </w:pPr>
          </w:p>
        </w:tc>
      </w:tr>
      <w:tr w:rsidR="004A029F" w:rsidRPr="004A029F" w14:paraId="5DC7F2B0" w14:textId="77777777" w:rsidTr="002D0C6F">
        <w:trPr>
          <w:trHeight w:val="548"/>
        </w:trPr>
        <w:tc>
          <w:tcPr>
            <w:tcW w:w="1408" w:type="dxa"/>
            <w:vAlign w:val="center"/>
          </w:tcPr>
          <w:p w14:paraId="7519148B" w14:textId="747FC69E" w:rsidR="004A029F" w:rsidRPr="004A029F" w:rsidRDefault="004A029F" w:rsidP="00770DAD">
            <w:pPr>
              <w:pStyle w:val="ListParagraph"/>
              <w:spacing w:after="0" w:line="312" w:lineRule="auto"/>
              <w:ind w:left="0"/>
              <w:jc w:val="center"/>
              <w:rPr>
                <w:rFonts w:ascii="Times New Roman" w:hAnsi="Times New Roman" w:cs="Times New Roman"/>
                <w:bCs/>
                <w:sz w:val="24"/>
                <w:szCs w:val="24"/>
                <w:lang w:val="vi-VN"/>
              </w:rPr>
            </w:pPr>
            <w:r w:rsidRPr="004A029F">
              <w:rPr>
                <w:rFonts w:ascii="Times New Roman" w:hAnsi="Times New Roman" w:cs="Times New Roman"/>
                <w:bCs/>
                <w:sz w:val="24"/>
                <w:szCs w:val="24"/>
              </w:rPr>
              <w:t>1.5.</w:t>
            </w:r>
          </w:p>
        </w:tc>
        <w:tc>
          <w:tcPr>
            <w:tcW w:w="5360" w:type="dxa"/>
          </w:tcPr>
          <w:p w14:paraId="5E36084A" w14:textId="64F3989A" w:rsidR="004A029F" w:rsidRPr="004A029F" w:rsidRDefault="004A029F" w:rsidP="00770DAD">
            <w:pPr>
              <w:spacing w:after="0" w:line="312" w:lineRule="auto"/>
              <w:jc w:val="both"/>
              <w:rPr>
                <w:rFonts w:ascii="Times New Roman" w:hAnsi="Times New Roman" w:cs="Times New Roman"/>
                <w:sz w:val="24"/>
                <w:szCs w:val="24"/>
                <w:lang w:val="vi-VN"/>
              </w:rPr>
            </w:pPr>
            <w:r w:rsidRPr="004A029F">
              <w:rPr>
                <w:rFonts w:ascii="Times New Roman" w:hAnsi="Times New Roman" w:cs="Times New Roman"/>
              </w:rPr>
              <w:t>Các giải pháp SXSH</w:t>
            </w:r>
          </w:p>
        </w:tc>
        <w:tc>
          <w:tcPr>
            <w:tcW w:w="992" w:type="dxa"/>
            <w:vAlign w:val="center"/>
          </w:tcPr>
          <w:p w14:paraId="59E8D905" w14:textId="77777777" w:rsidR="004A029F" w:rsidRPr="004A029F" w:rsidRDefault="004A029F" w:rsidP="00770DAD">
            <w:pPr>
              <w:pStyle w:val="Footer"/>
              <w:spacing w:line="312" w:lineRule="auto"/>
              <w:jc w:val="center"/>
              <w:rPr>
                <w:rFonts w:ascii="Times New Roman" w:hAnsi="Times New Roman" w:cs="Times New Roman"/>
                <w:b/>
                <w:bCs/>
                <w:sz w:val="24"/>
                <w:szCs w:val="24"/>
              </w:rPr>
            </w:pPr>
          </w:p>
        </w:tc>
        <w:tc>
          <w:tcPr>
            <w:tcW w:w="1348" w:type="dxa"/>
            <w:vAlign w:val="center"/>
          </w:tcPr>
          <w:p w14:paraId="54DA825C" w14:textId="77777777" w:rsidR="004A029F" w:rsidRPr="004A029F" w:rsidRDefault="004A029F" w:rsidP="00770DAD">
            <w:pPr>
              <w:pStyle w:val="Footer"/>
              <w:spacing w:line="312" w:lineRule="auto"/>
              <w:jc w:val="center"/>
              <w:rPr>
                <w:rFonts w:ascii="Times New Roman" w:hAnsi="Times New Roman" w:cs="Times New Roman"/>
                <w:sz w:val="24"/>
                <w:szCs w:val="24"/>
                <w:lang w:val="vi-VN"/>
              </w:rPr>
            </w:pPr>
          </w:p>
        </w:tc>
      </w:tr>
      <w:tr w:rsidR="004A029F" w:rsidRPr="004A029F" w14:paraId="308E6337" w14:textId="77777777" w:rsidTr="002D0C6F">
        <w:tc>
          <w:tcPr>
            <w:tcW w:w="1408" w:type="dxa"/>
            <w:vAlign w:val="center"/>
          </w:tcPr>
          <w:p w14:paraId="301FBA59" w14:textId="77777777" w:rsidR="004A029F" w:rsidRPr="004A029F" w:rsidRDefault="004A029F" w:rsidP="00770DAD">
            <w:pPr>
              <w:pStyle w:val="Footer"/>
              <w:spacing w:line="312" w:lineRule="auto"/>
              <w:jc w:val="center"/>
              <w:rPr>
                <w:rFonts w:ascii="Times New Roman" w:hAnsi="Times New Roman" w:cs="Times New Roman"/>
                <w:bCs/>
                <w:sz w:val="24"/>
                <w:szCs w:val="24"/>
                <w:lang w:val="vi-VN"/>
              </w:rPr>
            </w:pPr>
            <w:r w:rsidRPr="004A029F">
              <w:rPr>
                <w:rFonts w:ascii="Times New Roman" w:hAnsi="Times New Roman" w:cs="Times New Roman"/>
                <w:b/>
                <w:bCs/>
                <w:sz w:val="24"/>
                <w:szCs w:val="24"/>
                <w:lang w:val="nl-NL"/>
              </w:rPr>
              <w:t xml:space="preserve">Chương </w:t>
            </w:r>
            <w:r w:rsidRPr="004A029F">
              <w:rPr>
                <w:rFonts w:ascii="Times New Roman" w:hAnsi="Times New Roman" w:cs="Times New Roman"/>
                <w:b/>
                <w:bCs/>
                <w:sz w:val="24"/>
                <w:szCs w:val="24"/>
                <w:lang w:val="vi-VN"/>
              </w:rPr>
              <w:t>2</w:t>
            </w:r>
          </w:p>
        </w:tc>
        <w:tc>
          <w:tcPr>
            <w:tcW w:w="5360" w:type="dxa"/>
          </w:tcPr>
          <w:p w14:paraId="4C3CC0F9" w14:textId="77777777" w:rsidR="004A029F" w:rsidRPr="004A029F" w:rsidRDefault="004A029F" w:rsidP="00770DAD">
            <w:pPr>
              <w:spacing w:after="0" w:line="312" w:lineRule="auto"/>
              <w:jc w:val="both"/>
              <w:rPr>
                <w:rFonts w:ascii="Times New Roman" w:hAnsi="Times New Roman" w:cs="Times New Roman"/>
                <w:b/>
                <w:bCs/>
                <w:sz w:val="24"/>
                <w:szCs w:val="24"/>
                <w:lang w:val="vi-VN"/>
              </w:rPr>
            </w:pPr>
            <w:r w:rsidRPr="004A029F">
              <w:rPr>
                <w:rFonts w:ascii="Times New Roman" w:hAnsi="Times New Roman" w:cs="Times New Roman"/>
                <w:b/>
                <w:bCs/>
                <w:sz w:val="24"/>
                <w:szCs w:val="24"/>
                <w:lang w:val="vi-VN"/>
              </w:rPr>
              <w:t>Quy trình và phương pháp đánh giá SXSH</w:t>
            </w:r>
          </w:p>
        </w:tc>
        <w:tc>
          <w:tcPr>
            <w:tcW w:w="992" w:type="dxa"/>
            <w:vAlign w:val="center"/>
          </w:tcPr>
          <w:p w14:paraId="51C3E5BA" w14:textId="77777777" w:rsidR="004A029F" w:rsidRPr="004A029F" w:rsidRDefault="004A029F" w:rsidP="00770DAD">
            <w:pPr>
              <w:pStyle w:val="Footer"/>
              <w:spacing w:line="312" w:lineRule="auto"/>
              <w:jc w:val="center"/>
              <w:rPr>
                <w:rFonts w:ascii="Times New Roman" w:hAnsi="Times New Roman" w:cs="Times New Roman"/>
                <w:b/>
                <w:bCs/>
                <w:sz w:val="24"/>
                <w:szCs w:val="24"/>
              </w:rPr>
            </w:pPr>
            <w:r w:rsidRPr="004A029F">
              <w:rPr>
                <w:rFonts w:ascii="Times New Roman" w:hAnsi="Times New Roman" w:cs="Times New Roman"/>
                <w:b/>
                <w:bCs/>
                <w:sz w:val="24"/>
                <w:szCs w:val="24"/>
              </w:rPr>
              <w:t>15</w:t>
            </w:r>
          </w:p>
        </w:tc>
        <w:tc>
          <w:tcPr>
            <w:tcW w:w="1348" w:type="dxa"/>
            <w:vAlign w:val="center"/>
          </w:tcPr>
          <w:p w14:paraId="6350DF2B" w14:textId="443509F2" w:rsidR="004A029F" w:rsidRPr="004A029F" w:rsidRDefault="004A029F" w:rsidP="00770DAD">
            <w:pPr>
              <w:pStyle w:val="Footer"/>
              <w:spacing w:line="312" w:lineRule="auto"/>
              <w:jc w:val="center"/>
              <w:rPr>
                <w:rFonts w:ascii="Times New Roman" w:hAnsi="Times New Roman" w:cs="Times New Roman"/>
                <w:bCs/>
                <w:sz w:val="24"/>
                <w:szCs w:val="24"/>
                <w:lang w:val="vi-VN"/>
              </w:rPr>
            </w:pPr>
            <w:r w:rsidRPr="004A029F">
              <w:rPr>
                <w:rFonts w:ascii="Times New Roman" w:hAnsi="Times New Roman" w:cs="Times New Roman"/>
                <w:bCs/>
                <w:sz w:val="24"/>
                <w:szCs w:val="24"/>
              </w:rPr>
              <w:t>4.1.2</w:t>
            </w:r>
          </w:p>
        </w:tc>
      </w:tr>
      <w:tr w:rsidR="004A029F" w:rsidRPr="004A029F" w14:paraId="1CFD7144" w14:textId="77777777" w:rsidTr="002D0C6F">
        <w:tc>
          <w:tcPr>
            <w:tcW w:w="1408" w:type="dxa"/>
            <w:vAlign w:val="center"/>
          </w:tcPr>
          <w:p w14:paraId="267E1657" w14:textId="577E9EC9" w:rsidR="004A029F" w:rsidRPr="004A029F" w:rsidRDefault="004A029F" w:rsidP="00770DAD">
            <w:pPr>
              <w:pStyle w:val="Footer"/>
              <w:spacing w:line="312" w:lineRule="auto"/>
              <w:jc w:val="center"/>
              <w:rPr>
                <w:rFonts w:ascii="Times New Roman" w:hAnsi="Times New Roman" w:cs="Times New Roman"/>
                <w:b/>
                <w:bCs/>
                <w:sz w:val="24"/>
                <w:szCs w:val="24"/>
                <w:lang w:val="nl-NL"/>
              </w:rPr>
            </w:pPr>
            <w:r w:rsidRPr="004A029F">
              <w:rPr>
                <w:rFonts w:ascii="Times New Roman" w:hAnsi="Times New Roman" w:cs="Times New Roman"/>
                <w:bCs/>
                <w:sz w:val="24"/>
                <w:szCs w:val="24"/>
                <w:lang w:val="vi-VN"/>
              </w:rPr>
              <w:t>2.1.</w:t>
            </w:r>
          </w:p>
        </w:tc>
        <w:tc>
          <w:tcPr>
            <w:tcW w:w="5360" w:type="dxa"/>
          </w:tcPr>
          <w:p w14:paraId="4E2BC33F" w14:textId="2F9E5CFD" w:rsidR="004A029F" w:rsidRPr="004A029F" w:rsidRDefault="004A029F" w:rsidP="00770DAD">
            <w:pPr>
              <w:spacing w:after="0" w:line="312" w:lineRule="auto"/>
              <w:jc w:val="both"/>
              <w:rPr>
                <w:rFonts w:ascii="Times New Roman" w:hAnsi="Times New Roman" w:cs="Times New Roman"/>
                <w:b/>
                <w:bCs/>
                <w:sz w:val="24"/>
                <w:szCs w:val="24"/>
                <w:lang w:val="vi-VN"/>
              </w:rPr>
            </w:pPr>
            <w:r w:rsidRPr="004A029F">
              <w:rPr>
                <w:rFonts w:ascii="Times New Roman" w:hAnsi="Times New Roman" w:cs="Times New Roman"/>
                <w:bCs/>
                <w:sz w:val="24"/>
                <w:szCs w:val="24"/>
                <w:lang w:val="vi-VN"/>
              </w:rPr>
              <w:t>Quy trình và nội dung đánh giá SXSH</w:t>
            </w:r>
          </w:p>
        </w:tc>
        <w:tc>
          <w:tcPr>
            <w:tcW w:w="992" w:type="dxa"/>
            <w:vAlign w:val="center"/>
          </w:tcPr>
          <w:p w14:paraId="7FEE3833" w14:textId="77777777" w:rsidR="004A029F" w:rsidRPr="004A029F" w:rsidRDefault="004A029F" w:rsidP="00770DAD">
            <w:pPr>
              <w:pStyle w:val="Footer"/>
              <w:spacing w:line="312" w:lineRule="auto"/>
              <w:jc w:val="center"/>
              <w:rPr>
                <w:rFonts w:ascii="Times New Roman" w:hAnsi="Times New Roman" w:cs="Times New Roman"/>
                <w:b/>
                <w:bCs/>
                <w:sz w:val="24"/>
                <w:szCs w:val="24"/>
              </w:rPr>
            </w:pPr>
          </w:p>
        </w:tc>
        <w:tc>
          <w:tcPr>
            <w:tcW w:w="1348" w:type="dxa"/>
            <w:vAlign w:val="center"/>
          </w:tcPr>
          <w:p w14:paraId="70EF0771" w14:textId="77777777" w:rsidR="004A029F" w:rsidRPr="004A029F" w:rsidRDefault="004A029F" w:rsidP="00770DAD">
            <w:pPr>
              <w:pStyle w:val="Footer"/>
              <w:spacing w:line="312" w:lineRule="auto"/>
              <w:jc w:val="center"/>
              <w:rPr>
                <w:rFonts w:ascii="Times New Roman" w:hAnsi="Times New Roman" w:cs="Times New Roman"/>
                <w:bCs/>
                <w:sz w:val="24"/>
                <w:szCs w:val="24"/>
              </w:rPr>
            </w:pPr>
          </w:p>
        </w:tc>
      </w:tr>
      <w:tr w:rsidR="004A029F" w:rsidRPr="004A029F" w14:paraId="0A59AB2B" w14:textId="77777777" w:rsidTr="002D0C6F">
        <w:tc>
          <w:tcPr>
            <w:tcW w:w="1408" w:type="dxa"/>
            <w:vAlign w:val="center"/>
          </w:tcPr>
          <w:p w14:paraId="09AD59C8" w14:textId="37783CE6" w:rsidR="004A029F" w:rsidRPr="004A029F" w:rsidRDefault="004A029F" w:rsidP="00770DAD">
            <w:pPr>
              <w:pStyle w:val="Footer"/>
              <w:spacing w:line="312" w:lineRule="auto"/>
              <w:jc w:val="center"/>
              <w:rPr>
                <w:rFonts w:ascii="Times New Roman" w:hAnsi="Times New Roman" w:cs="Times New Roman"/>
                <w:b/>
                <w:bCs/>
                <w:sz w:val="24"/>
                <w:szCs w:val="24"/>
                <w:lang w:val="nl-NL"/>
              </w:rPr>
            </w:pPr>
            <w:r w:rsidRPr="004A029F">
              <w:rPr>
                <w:rFonts w:ascii="Times New Roman" w:hAnsi="Times New Roman" w:cs="Times New Roman"/>
                <w:bCs/>
                <w:sz w:val="24"/>
                <w:szCs w:val="24"/>
              </w:rPr>
              <w:t>2.2.</w:t>
            </w:r>
          </w:p>
        </w:tc>
        <w:tc>
          <w:tcPr>
            <w:tcW w:w="5360" w:type="dxa"/>
          </w:tcPr>
          <w:p w14:paraId="5A59F8F7" w14:textId="1AC512AE" w:rsidR="004A029F" w:rsidRPr="004A029F" w:rsidRDefault="004A029F" w:rsidP="00770DAD">
            <w:pPr>
              <w:spacing w:after="0" w:line="312" w:lineRule="auto"/>
              <w:jc w:val="both"/>
              <w:rPr>
                <w:rFonts w:ascii="Times New Roman" w:hAnsi="Times New Roman" w:cs="Times New Roman"/>
                <w:b/>
                <w:bCs/>
                <w:sz w:val="24"/>
                <w:szCs w:val="24"/>
                <w:lang w:val="vi-VN"/>
              </w:rPr>
            </w:pPr>
            <w:r w:rsidRPr="004A029F">
              <w:rPr>
                <w:rFonts w:ascii="Times New Roman" w:hAnsi="Times New Roman" w:cs="Times New Roman"/>
                <w:bCs/>
                <w:sz w:val="24"/>
                <w:szCs w:val="24"/>
              </w:rPr>
              <w:t>Các phương pháp đánh giá SXSH</w:t>
            </w:r>
          </w:p>
        </w:tc>
        <w:tc>
          <w:tcPr>
            <w:tcW w:w="992" w:type="dxa"/>
            <w:vAlign w:val="center"/>
          </w:tcPr>
          <w:p w14:paraId="48B0F51F" w14:textId="77777777" w:rsidR="004A029F" w:rsidRPr="004A029F" w:rsidRDefault="004A029F" w:rsidP="00770DAD">
            <w:pPr>
              <w:pStyle w:val="Footer"/>
              <w:spacing w:line="312" w:lineRule="auto"/>
              <w:jc w:val="center"/>
              <w:rPr>
                <w:rFonts w:ascii="Times New Roman" w:hAnsi="Times New Roman" w:cs="Times New Roman"/>
                <w:b/>
                <w:bCs/>
                <w:sz w:val="24"/>
                <w:szCs w:val="24"/>
              </w:rPr>
            </w:pPr>
          </w:p>
        </w:tc>
        <w:tc>
          <w:tcPr>
            <w:tcW w:w="1348" w:type="dxa"/>
            <w:vAlign w:val="center"/>
          </w:tcPr>
          <w:p w14:paraId="47B8747D" w14:textId="77777777" w:rsidR="004A029F" w:rsidRPr="004A029F" w:rsidRDefault="004A029F" w:rsidP="00770DAD">
            <w:pPr>
              <w:pStyle w:val="Footer"/>
              <w:spacing w:line="312" w:lineRule="auto"/>
              <w:jc w:val="center"/>
              <w:rPr>
                <w:rFonts w:ascii="Times New Roman" w:hAnsi="Times New Roman" w:cs="Times New Roman"/>
                <w:bCs/>
                <w:sz w:val="24"/>
                <w:szCs w:val="24"/>
              </w:rPr>
            </w:pPr>
          </w:p>
        </w:tc>
      </w:tr>
      <w:tr w:rsidR="004A029F" w:rsidRPr="004A029F" w14:paraId="7BBD5C27" w14:textId="77777777" w:rsidTr="002D0C6F">
        <w:tc>
          <w:tcPr>
            <w:tcW w:w="1408" w:type="dxa"/>
            <w:vAlign w:val="center"/>
          </w:tcPr>
          <w:p w14:paraId="10DA842E" w14:textId="77777777" w:rsidR="004A029F" w:rsidRPr="004A029F" w:rsidRDefault="004A029F" w:rsidP="00770DAD">
            <w:pPr>
              <w:pStyle w:val="Footer"/>
              <w:spacing w:line="312" w:lineRule="auto"/>
              <w:jc w:val="center"/>
              <w:rPr>
                <w:rFonts w:ascii="Times New Roman" w:hAnsi="Times New Roman" w:cs="Times New Roman"/>
                <w:bCs/>
                <w:sz w:val="24"/>
                <w:szCs w:val="24"/>
                <w:lang w:val="vi-VN"/>
              </w:rPr>
            </w:pPr>
            <w:r w:rsidRPr="004A029F">
              <w:rPr>
                <w:rFonts w:ascii="Times New Roman" w:hAnsi="Times New Roman" w:cs="Times New Roman"/>
                <w:b/>
                <w:bCs/>
                <w:sz w:val="24"/>
                <w:szCs w:val="24"/>
                <w:lang w:val="nl-NL"/>
              </w:rPr>
              <w:lastRenderedPageBreak/>
              <w:t xml:space="preserve">Chương </w:t>
            </w:r>
            <w:r w:rsidRPr="004A029F">
              <w:rPr>
                <w:rFonts w:ascii="Times New Roman" w:hAnsi="Times New Roman" w:cs="Times New Roman"/>
                <w:b/>
                <w:bCs/>
                <w:sz w:val="24"/>
                <w:szCs w:val="24"/>
                <w:lang w:val="vi-VN"/>
              </w:rPr>
              <w:t>3</w:t>
            </w:r>
          </w:p>
        </w:tc>
        <w:tc>
          <w:tcPr>
            <w:tcW w:w="5360" w:type="dxa"/>
          </w:tcPr>
          <w:p w14:paraId="2A0DA1C5" w14:textId="77777777" w:rsidR="004A029F" w:rsidRPr="004A029F" w:rsidRDefault="004A029F" w:rsidP="00770DAD">
            <w:pPr>
              <w:spacing w:after="0" w:line="312" w:lineRule="auto"/>
              <w:jc w:val="both"/>
              <w:rPr>
                <w:rFonts w:ascii="Times New Roman" w:hAnsi="Times New Roman" w:cs="Times New Roman"/>
                <w:b/>
                <w:bCs/>
                <w:sz w:val="24"/>
                <w:szCs w:val="24"/>
                <w:lang w:val="vi-VN"/>
              </w:rPr>
            </w:pPr>
            <w:r w:rsidRPr="004A029F">
              <w:rPr>
                <w:rFonts w:ascii="Times New Roman" w:hAnsi="Times New Roman" w:cs="Times New Roman"/>
                <w:b/>
                <w:bCs/>
                <w:sz w:val="24"/>
                <w:szCs w:val="24"/>
                <w:lang w:val="vi-VN"/>
              </w:rPr>
              <w:t>Nghiên cứu cụ thể về đánh giá SXSH cho một số loại hình sản xuất công nghiệp</w:t>
            </w:r>
          </w:p>
        </w:tc>
        <w:tc>
          <w:tcPr>
            <w:tcW w:w="992" w:type="dxa"/>
            <w:vAlign w:val="center"/>
          </w:tcPr>
          <w:p w14:paraId="6803B9DD" w14:textId="77777777" w:rsidR="004A029F" w:rsidRPr="004A029F" w:rsidRDefault="004A029F" w:rsidP="00770DAD">
            <w:pPr>
              <w:pStyle w:val="Footer"/>
              <w:spacing w:line="312" w:lineRule="auto"/>
              <w:jc w:val="center"/>
              <w:rPr>
                <w:rFonts w:ascii="Times New Roman" w:hAnsi="Times New Roman" w:cs="Times New Roman"/>
                <w:b/>
                <w:bCs/>
                <w:sz w:val="24"/>
                <w:szCs w:val="24"/>
              </w:rPr>
            </w:pPr>
            <w:r w:rsidRPr="004A029F">
              <w:rPr>
                <w:rFonts w:ascii="Times New Roman" w:hAnsi="Times New Roman" w:cs="Times New Roman"/>
                <w:b/>
                <w:bCs/>
                <w:sz w:val="24"/>
                <w:szCs w:val="24"/>
              </w:rPr>
              <w:t>10</w:t>
            </w:r>
          </w:p>
        </w:tc>
        <w:tc>
          <w:tcPr>
            <w:tcW w:w="1348" w:type="dxa"/>
            <w:vAlign w:val="center"/>
          </w:tcPr>
          <w:p w14:paraId="3F60B2EF" w14:textId="156FE371" w:rsidR="004A029F" w:rsidRPr="004A029F" w:rsidRDefault="004A029F" w:rsidP="00770DAD">
            <w:pPr>
              <w:pStyle w:val="Footer"/>
              <w:spacing w:line="312" w:lineRule="auto"/>
              <w:jc w:val="center"/>
              <w:rPr>
                <w:rFonts w:ascii="Times New Roman" w:hAnsi="Times New Roman" w:cs="Times New Roman"/>
                <w:bCs/>
                <w:sz w:val="24"/>
                <w:szCs w:val="24"/>
              </w:rPr>
            </w:pPr>
            <w:r w:rsidRPr="004A029F">
              <w:rPr>
                <w:rFonts w:ascii="Times New Roman" w:hAnsi="Times New Roman" w:cs="Times New Roman"/>
                <w:bCs/>
                <w:sz w:val="24"/>
                <w:szCs w:val="24"/>
              </w:rPr>
              <w:t>4.1.3</w:t>
            </w:r>
          </w:p>
        </w:tc>
      </w:tr>
      <w:tr w:rsidR="004A029F" w:rsidRPr="004A029F" w14:paraId="06E53EF7" w14:textId="77777777" w:rsidTr="00770DAD">
        <w:trPr>
          <w:trHeight w:val="615"/>
        </w:trPr>
        <w:tc>
          <w:tcPr>
            <w:tcW w:w="1408" w:type="dxa"/>
            <w:vAlign w:val="center"/>
          </w:tcPr>
          <w:p w14:paraId="2A854280" w14:textId="77777777" w:rsidR="004A029F" w:rsidRPr="004A029F" w:rsidRDefault="004A029F" w:rsidP="00770DAD">
            <w:pPr>
              <w:pStyle w:val="Footer"/>
              <w:spacing w:line="312" w:lineRule="auto"/>
              <w:jc w:val="center"/>
              <w:rPr>
                <w:rFonts w:ascii="Times New Roman" w:hAnsi="Times New Roman" w:cs="Times New Roman"/>
                <w:bCs/>
                <w:sz w:val="24"/>
                <w:szCs w:val="24"/>
                <w:lang w:val="vi-VN"/>
              </w:rPr>
            </w:pPr>
            <w:r w:rsidRPr="004A029F">
              <w:rPr>
                <w:rFonts w:ascii="Times New Roman" w:hAnsi="Times New Roman" w:cs="Times New Roman"/>
                <w:bCs/>
                <w:sz w:val="24"/>
                <w:szCs w:val="24"/>
                <w:lang w:val="vi-VN"/>
              </w:rPr>
              <w:t>3.1.</w:t>
            </w:r>
          </w:p>
        </w:tc>
        <w:tc>
          <w:tcPr>
            <w:tcW w:w="5360" w:type="dxa"/>
          </w:tcPr>
          <w:p w14:paraId="34F7C6F0" w14:textId="2A216208" w:rsidR="004A029F" w:rsidRPr="00770DAD" w:rsidRDefault="004A029F" w:rsidP="00770DAD">
            <w:pPr>
              <w:spacing w:after="0" w:line="312" w:lineRule="auto"/>
              <w:jc w:val="both"/>
              <w:rPr>
                <w:rFonts w:ascii="Times New Roman" w:hAnsi="Times New Roman" w:cs="Times New Roman"/>
                <w:sz w:val="24"/>
                <w:szCs w:val="24"/>
              </w:rPr>
            </w:pPr>
            <w:r w:rsidRPr="004A029F">
              <w:rPr>
                <w:rFonts w:ascii="Times New Roman" w:hAnsi="Times New Roman" w:cs="Times New Roman"/>
                <w:bCs/>
                <w:sz w:val="24"/>
                <w:szCs w:val="24"/>
                <w:lang w:val="vi-VN"/>
              </w:rPr>
              <w:t>Đánh giá SXSH cho</w:t>
            </w:r>
            <w:r w:rsidRPr="004A029F">
              <w:rPr>
                <w:rFonts w:ascii="Times New Roman" w:hAnsi="Times New Roman" w:cs="Times New Roman"/>
                <w:b/>
                <w:bCs/>
                <w:sz w:val="24"/>
                <w:szCs w:val="24"/>
                <w:lang w:val="vi-VN"/>
              </w:rPr>
              <w:t xml:space="preserve"> </w:t>
            </w:r>
            <w:r w:rsidRPr="004A029F">
              <w:rPr>
                <w:rFonts w:ascii="Times New Roman" w:hAnsi="Times New Roman" w:cs="Times New Roman"/>
                <w:sz w:val="24"/>
                <w:szCs w:val="24"/>
                <w:lang w:val="vi-VN"/>
              </w:rPr>
              <w:t>ngành khai thác và chế biến khoáng sản</w:t>
            </w:r>
          </w:p>
        </w:tc>
        <w:tc>
          <w:tcPr>
            <w:tcW w:w="992" w:type="dxa"/>
            <w:vAlign w:val="center"/>
          </w:tcPr>
          <w:p w14:paraId="79E6F16F" w14:textId="5AB6006A" w:rsidR="004A029F" w:rsidRPr="004A029F" w:rsidRDefault="004A029F" w:rsidP="00770DAD">
            <w:pPr>
              <w:pStyle w:val="Footer"/>
              <w:spacing w:line="312" w:lineRule="auto"/>
              <w:jc w:val="center"/>
              <w:rPr>
                <w:rFonts w:ascii="Times New Roman" w:hAnsi="Times New Roman" w:cs="Times New Roman"/>
                <w:bCs/>
                <w:sz w:val="24"/>
                <w:szCs w:val="24"/>
              </w:rPr>
            </w:pPr>
          </w:p>
        </w:tc>
        <w:tc>
          <w:tcPr>
            <w:tcW w:w="1348" w:type="dxa"/>
            <w:vAlign w:val="center"/>
          </w:tcPr>
          <w:p w14:paraId="7F1C974C" w14:textId="5DBA9A15" w:rsidR="004A029F" w:rsidRPr="004A029F" w:rsidRDefault="004A029F" w:rsidP="00770DAD">
            <w:pPr>
              <w:pStyle w:val="Footer"/>
              <w:spacing w:line="312" w:lineRule="auto"/>
              <w:jc w:val="center"/>
              <w:rPr>
                <w:rFonts w:ascii="Times New Roman" w:hAnsi="Times New Roman" w:cs="Times New Roman"/>
                <w:bCs/>
                <w:sz w:val="24"/>
                <w:szCs w:val="24"/>
              </w:rPr>
            </w:pPr>
          </w:p>
        </w:tc>
      </w:tr>
      <w:tr w:rsidR="004A029F" w:rsidRPr="004A029F" w14:paraId="285DFF23" w14:textId="77777777" w:rsidTr="002D0C6F">
        <w:tc>
          <w:tcPr>
            <w:tcW w:w="1408" w:type="dxa"/>
            <w:vAlign w:val="center"/>
          </w:tcPr>
          <w:p w14:paraId="23AD430D" w14:textId="77777777" w:rsidR="004A029F" w:rsidRPr="004A029F" w:rsidRDefault="004A029F" w:rsidP="00770DAD">
            <w:pPr>
              <w:pStyle w:val="Footer"/>
              <w:spacing w:line="312" w:lineRule="auto"/>
              <w:jc w:val="center"/>
              <w:rPr>
                <w:rFonts w:ascii="Times New Roman" w:hAnsi="Times New Roman" w:cs="Times New Roman"/>
                <w:bCs/>
                <w:sz w:val="24"/>
                <w:szCs w:val="24"/>
                <w:lang w:val="vi-VN"/>
              </w:rPr>
            </w:pPr>
            <w:r w:rsidRPr="004A029F">
              <w:rPr>
                <w:rFonts w:ascii="Times New Roman" w:hAnsi="Times New Roman" w:cs="Times New Roman"/>
                <w:bCs/>
                <w:sz w:val="24"/>
                <w:szCs w:val="24"/>
                <w:lang w:val="vi-VN"/>
              </w:rPr>
              <w:t>3.2.</w:t>
            </w:r>
          </w:p>
        </w:tc>
        <w:tc>
          <w:tcPr>
            <w:tcW w:w="5360" w:type="dxa"/>
          </w:tcPr>
          <w:p w14:paraId="0C08FFF6" w14:textId="0BC3D464" w:rsidR="004A029F" w:rsidRPr="00770DAD" w:rsidRDefault="004A029F" w:rsidP="00770DAD">
            <w:pPr>
              <w:spacing w:after="0" w:line="312" w:lineRule="auto"/>
              <w:jc w:val="both"/>
              <w:rPr>
                <w:rFonts w:ascii="Times New Roman" w:hAnsi="Times New Roman" w:cs="Times New Roman"/>
                <w:sz w:val="24"/>
                <w:szCs w:val="24"/>
              </w:rPr>
            </w:pPr>
            <w:r w:rsidRPr="004A029F">
              <w:rPr>
                <w:rFonts w:ascii="Times New Roman" w:hAnsi="Times New Roman" w:cs="Times New Roman"/>
                <w:bCs/>
                <w:sz w:val="24"/>
                <w:szCs w:val="24"/>
                <w:lang w:val="vi-VN"/>
              </w:rPr>
              <w:t>Đánh giá SXSH cho</w:t>
            </w:r>
            <w:r w:rsidRPr="004A029F">
              <w:rPr>
                <w:rFonts w:ascii="Times New Roman" w:hAnsi="Times New Roman" w:cs="Times New Roman"/>
                <w:b/>
                <w:bCs/>
                <w:sz w:val="24"/>
                <w:szCs w:val="24"/>
                <w:lang w:val="vi-VN"/>
              </w:rPr>
              <w:t xml:space="preserve"> </w:t>
            </w:r>
            <w:r w:rsidRPr="004A029F">
              <w:rPr>
                <w:rFonts w:ascii="Times New Roman" w:hAnsi="Times New Roman" w:cs="Times New Roman"/>
                <w:sz w:val="24"/>
                <w:szCs w:val="24"/>
                <w:lang w:val="vi-VN"/>
              </w:rPr>
              <w:t>ngành chế biến thủy sản</w:t>
            </w:r>
          </w:p>
        </w:tc>
        <w:tc>
          <w:tcPr>
            <w:tcW w:w="992" w:type="dxa"/>
          </w:tcPr>
          <w:p w14:paraId="3BDEEDC6" w14:textId="525DB137" w:rsidR="004A029F" w:rsidRPr="004A029F" w:rsidRDefault="004A029F" w:rsidP="00770DAD">
            <w:pPr>
              <w:pStyle w:val="Footer"/>
              <w:spacing w:line="312" w:lineRule="auto"/>
              <w:jc w:val="center"/>
              <w:rPr>
                <w:rFonts w:ascii="Times New Roman" w:hAnsi="Times New Roman" w:cs="Times New Roman"/>
                <w:bCs/>
                <w:sz w:val="24"/>
                <w:szCs w:val="24"/>
              </w:rPr>
            </w:pPr>
          </w:p>
        </w:tc>
        <w:tc>
          <w:tcPr>
            <w:tcW w:w="1348" w:type="dxa"/>
            <w:vAlign w:val="center"/>
          </w:tcPr>
          <w:p w14:paraId="33503DC2" w14:textId="133AD081" w:rsidR="004A029F" w:rsidRPr="004A029F" w:rsidRDefault="004A029F" w:rsidP="00770DAD">
            <w:pPr>
              <w:pStyle w:val="Footer"/>
              <w:spacing w:line="312" w:lineRule="auto"/>
              <w:jc w:val="center"/>
              <w:rPr>
                <w:rFonts w:ascii="Times New Roman" w:hAnsi="Times New Roman" w:cs="Times New Roman"/>
                <w:bCs/>
                <w:sz w:val="24"/>
                <w:szCs w:val="24"/>
              </w:rPr>
            </w:pPr>
          </w:p>
        </w:tc>
      </w:tr>
      <w:tr w:rsidR="004A029F" w:rsidRPr="004A029F" w14:paraId="2BEDD0B0" w14:textId="77777777" w:rsidTr="002D0C6F">
        <w:tc>
          <w:tcPr>
            <w:tcW w:w="1408" w:type="dxa"/>
            <w:vAlign w:val="center"/>
          </w:tcPr>
          <w:p w14:paraId="3911BC61" w14:textId="77777777" w:rsidR="004A029F" w:rsidRPr="004A029F" w:rsidRDefault="004A029F" w:rsidP="00770DAD">
            <w:pPr>
              <w:pStyle w:val="Footer"/>
              <w:spacing w:line="312" w:lineRule="auto"/>
              <w:jc w:val="center"/>
              <w:rPr>
                <w:rFonts w:ascii="Times New Roman" w:hAnsi="Times New Roman" w:cs="Times New Roman"/>
                <w:bCs/>
                <w:sz w:val="24"/>
                <w:szCs w:val="24"/>
                <w:lang w:val="vi-VN"/>
              </w:rPr>
            </w:pPr>
            <w:r w:rsidRPr="004A029F">
              <w:rPr>
                <w:rFonts w:ascii="Times New Roman" w:hAnsi="Times New Roman" w:cs="Times New Roman"/>
                <w:bCs/>
                <w:sz w:val="24"/>
                <w:szCs w:val="24"/>
              </w:rPr>
              <w:t>3.3.</w:t>
            </w:r>
          </w:p>
        </w:tc>
        <w:tc>
          <w:tcPr>
            <w:tcW w:w="5360" w:type="dxa"/>
          </w:tcPr>
          <w:p w14:paraId="7874A6D5" w14:textId="77777777" w:rsidR="004A029F" w:rsidRPr="004A029F" w:rsidRDefault="004A029F" w:rsidP="00770DAD">
            <w:pPr>
              <w:spacing w:after="0" w:line="312" w:lineRule="auto"/>
              <w:jc w:val="both"/>
              <w:rPr>
                <w:rFonts w:ascii="Times New Roman" w:hAnsi="Times New Roman" w:cs="Times New Roman"/>
                <w:bCs/>
                <w:sz w:val="24"/>
                <w:szCs w:val="24"/>
                <w:lang w:val="vi-VN"/>
              </w:rPr>
            </w:pPr>
            <w:r w:rsidRPr="004A029F">
              <w:rPr>
                <w:rFonts w:ascii="Times New Roman" w:hAnsi="Times New Roman" w:cs="Times New Roman"/>
                <w:bCs/>
                <w:sz w:val="24"/>
                <w:szCs w:val="24"/>
                <w:lang w:val="vi-VN"/>
              </w:rPr>
              <w:t>Đánh giá SXSH cho</w:t>
            </w:r>
            <w:r w:rsidRPr="004A029F">
              <w:rPr>
                <w:rFonts w:ascii="Times New Roman" w:hAnsi="Times New Roman" w:cs="Times New Roman"/>
                <w:b/>
                <w:bCs/>
                <w:sz w:val="24"/>
                <w:szCs w:val="24"/>
                <w:lang w:val="vi-VN"/>
              </w:rPr>
              <w:t xml:space="preserve"> </w:t>
            </w:r>
            <w:r w:rsidRPr="004A029F">
              <w:rPr>
                <w:rFonts w:ascii="Times New Roman" w:hAnsi="Times New Roman" w:cs="Times New Roman"/>
                <w:sz w:val="24"/>
                <w:szCs w:val="24"/>
                <w:lang w:val="vi-VN"/>
              </w:rPr>
              <w:t>ngành tái chế kim loại</w:t>
            </w:r>
          </w:p>
        </w:tc>
        <w:tc>
          <w:tcPr>
            <w:tcW w:w="992" w:type="dxa"/>
            <w:vAlign w:val="center"/>
          </w:tcPr>
          <w:p w14:paraId="2E31322A" w14:textId="7A03B7E1" w:rsidR="004A029F" w:rsidRPr="004A029F" w:rsidRDefault="004A029F" w:rsidP="00770DAD">
            <w:pPr>
              <w:pStyle w:val="Footer"/>
              <w:spacing w:line="312" w:lineRule="auto"/>
              <w:jc w:val="center"/>
              <w:rPr>
                <w:rFonts w:ascii="Times New Roman" w:hAnsi="Times New Roman" w:cs="Times New Roman"/>
                <w:bCs/>
                <w:sz w:val="24"/>
                <w:szCs w:val="24"/>
              </w:rPr>
            </w:pPr>
          </w:p>
        </w:tc>
        <w:tc>
          <w:tcPr>
            <w:tcW w:w="1348" w:type="dxa"/>
            <w:vAlign w:val="center"/>
          </w:tcPr>
          <w:p w14:paraId="305E479B" w14:textId="6F646857" w:rsidR="004A029F" w:rsidRPr="004A029F" w:rsidRDefault="004A029F" w:rsidP="00770DAD">
            <w:pPr>
              <w:pStyle w:val="Footer"/>
              <w:spacing w:line="312" w:lineRule="auto"/>
              <w:jc w:val="center"/>
              <w:rPr>
                <w:rFonts w:ascii="Times New Roman" w:hAnsi="Times New Roman" w:cs="Times New Roman"/>
                <w:bCs/>
                <w:sz w:val="24"/>
                <w:szCs w:val="24"/>
                <w:lang w:val="vi-VN"/>
              </w:rPr>
            </w:pPr>
          </w:p>
        </w:tc>
      </w:tr>
      <w:tr w:rsidR="004A029F" w:rsidRPr="004A029F" w14:paraId="752F023D" w14:textId="77777777" w:rsidTr="002D0C6F">
        <w:tc>
          <w:tcPr>
            <w:tcW w:w="1408" w:type="dxa"/>
            <w:vAlign w:val="center"/>
          </w:tcPr>
          <w:p w14:paraId="5D6BBF6F" w14:textId="77777777" w:rsidR="004A029F" w:rsidRPr="004A029F" w:rsidRDefault="004A029F" w:rsidP="00770DAD">
            <w:pPr>
              <w:pStyle w:val="Footer"/>
              <w:spacing w:line="312" w:lineRule="auto"/>
              <w:jc w:val="center"/>
              <w:rPr>
                <w:rFonts w:ascii="Times New Roman" w:hAnsi="Times New Roman" w:cs="Times New Roman"/>
                <w:bCs/>
                <w:sz w:val="24"/>
                <w:szCs w:val="24"/>
                <w:lang w:val="vi-VN"/>
              </w:rPr>
            </w:pPr>
            <w:r w:rsidRPr="004A029F">
              <w:rPr>
                <w:rFonts w:ascii="Times New Roman" w:hAnsi="Times New Roman" w:cs="Times New Roman"/>
                <w:bCs/>
                <w:sz w:val="24"/>
                <w:szCs w:val="24"/>
              </w:rPr>
              <w:t>3.4.</w:t>
            </w:r>
          </w:p>
        </w:tc>
        <w:tc>
          <w:tcPr>
            <w:tcW w:w="5360" w:type="dxa"/>
          </w:tcPr>
          <w:p w14:paraId="099BFAD1" w14:textId="77777777" w:rsidR="004A029F" w:rsidRPr="004A029F" w:rsidRDefault="004A029F" w:rsidP="00770DAD">
            <w:pPr>
              <w:spacing w:after="0" w:line="312" w:lineRule="auto"/>
              <w:jc w:val="both"/>
              <w:rPr>
                <w:rFonts w:ascii="Times New Roman" w:hAnsi="Times New Roman" w:cs="Times New Roman"/>
                <w:bCs/>
                <w:sz w:val="24"/>
                <w:szCs w:val="24"/>
                <w:lang w:val="vi-VN"/>
              </w:rPr>
            </w:pPr>
            <w:r w:rsidRPr="004A029F">
              <w:rPr>
                <w:rFonts w:ascii="Times New Roman" w:hAnsi="Times New Roman" w:cs="Times New Roman"/>
                <w:bCs/>
                <w:sz w:val="24"/>
                <w:szCs w:val="24"/>
                <w:lang w:val="vi-VN"/>
              </w:rPr>
              <w:t>Đánh giá SXSH cho</w:t>
            </w:r>
            <w:r w:rsidRPr="004A029F">
              <w:rPr>
                <w:rFonts w:ascii="Times New Roman" w:hAnsi="Times New Roman" w:cs="Times New Roman"/>
                <w:b/>
                <w:bCs/>
                <w:sz w:val="24"/>
                <w:szCs w:val="24"/>
                <w:lang w:val="vi-VN"/>
              </w:rPr>
              <w:t xml:space="preserve"> </w:t>
            </w:r>
            <w:r w:rsidRPr="004A029F">
              <w:rPr>
                <w:rFonts w:ascii="Times New Roman" w:hAnsi="Times New Roman" w:cs="Times New Roman"/>
                <w:sz w:val="24"/>
                <w:szCs w:val="24"/>
                <w:lang w:val="vi-VN"/>
              </w:rPr>
              <w:t>ngành cao su</w:t>
            </w:r>
            <w:r w:rsidRPr="004A029F">
              <w:rPr>
                <w:rFonts w:ascii="Times New Roman" w:hAnsi="Times New Roman" w:cs="Times New Roman"/>
                <w:bCs/>
                <w:sz w:val="24"/>
                <w:szCs w:val="24"/>
                <w:lang w:val="vi-VN"/>
              </w:rPr>
              <w:t xml:space="preserve">  </w:t>
            </w:r>
          </w:p>
        </w:tc>
        <w:tc>
          <w:tcPr>
            <w:tcW w:w="992" w:type="dxa"/>
            <w:vAlign w:val="center"/>
          </w:tcPr>
          <w:p w14:paraId="3FF1D035" w14:textId="7E02DD2D" w:rsidR="004A029F" w:rsidRPr="004A029F" w:rsidRDefault="004A029F" w:rsidP="00770DAD">
            <w:pPr>
              <w:pStyle w:val="Footer"/>
              <w:spacing w:line="312" w:lineRule="auto"/>
              <w:jc w:val="center"/>
              <w:rPr>
                <w:rFonts w:ascii="Times New Roman" w:hAnsi="Times New Roman" w:cs="Times New Roman"/>
                <w:bCs/>
                <w:sz w:val="24"/>
                <w:szCs w:val="24"/>
              </w:rPr>
            </w:pPr>
          </w:p>
        </w:tc>
        <w:tc>
          <w:tcPr>
            <w:tcW w:w="1348" w:type="dxa"/>
            <w:vAlign w:val="center"/>
          </w:tcPr>
          <w:p w14:paraId="3ACD6881" w14:textId="7BB230B0" w:rsidR="004A029F" w:rsidRPr="004A029F" w:rsidRDefault="004A029F" w:rsidP="00770DAD">
            <w:pPr>
              <w:pStyle w:val="Footer"/>
              <w:spacing w:line="312" w:lineRule="auto"/>
              <w:jc w:val="center"/>
              <w:rPr>
                <w:rFonts w:ascii="Times New Roman" w:hAnsi="Times New Roman" w:cs="Times New Roman"/>
                <w:bCs/>
                <w:sz w:val="24"/>
                <w:szCs w:val="24"/>
                <w:lang w:val="vi-VN"/>
              </w:rPr>
            </w:pPr>
          </w:p>
        </w:tc>
      </w:tr>
      <w:tr w:rsidR="004A029F" w:rsidRPr="004A029F" w14:paraId="46E488FA" w14:textId="77777777" w:rsidTr="002D0C6F">
        <w:tc>
          <w:tcPr>
            <w:tcW w:w="1408" w:type="dxa"/>
            <w:vAlign w:val="center"/>
          </w:tcPr>
          <w:p w14:paraId="2775D526" w14:textId="77777777" w:rsidR="004A029F" w:rsidRPr="004A029F" w:rsidRDefault="004A029F" w:rsidP="00770DAD">
            <w:pPr>
              <w:pStyle w:val="Footer"/>
              <w:spacing w:line="312" w:lineRule="auto"/>
              <w:jc w:val="center"/>
              <w:rPr>
                <w:rFonts w:ascii="Times New Roman" w:hAnsi="Times New Roman" w:cs="Times New Roman"/>
                <w:bCs/>
                <w:sz w:val="24"/>
                <w:szCs w:val="24"/>
              </w:rPr>
            </w:pPr>
            <w:r w:rsidRPr="004A029F">
              <w:rPr>
                <w:rFonts w:ascii="Times New Roman" w:hAnsi="Times New Roman" w:cs="Times New Roman"/>
                <w:bCs/>
                <w:sz w:val="24"/>
                <w:szCs w:val="24"/>
              </w:rPr>
              <w:t>3.5</w:t>
            </w:r>
          </w:p>
        </w:tc>
        <w:tc>
          <w:tcPr>
            <w:tcW w:w="5360" w:type="dxa"/>
          </w:tcPr>
          <w:p w14:paraId="6E7ED75D" w14:textId="77777777" w:rsidR="004A029F" w:rsidRPr="004A029F" w:rsidRDefault="004A029F" w:rsidP="00770DAD">
            <w:pPr>
              <w:spacing w:after="0" w:line="312" w:lineRule="auto"/>
              <w:jc w:val="both"/>
              <w:rPr>
                <w:rFonts w:ascii="Times New Roman" w:hAnsi="Times New Roman" w:cs="Times New Roman"/>
                <w:bCs/>
                <w:sz w:val="24"/>
                <w:szCs w:val="24"/>
              </w:rPr>
            </w:pPr>
            <w:r w:rsidRPr="004A029F">
              <w:rPr>
                <w:rFonts w:ascii="Times New Roman" w:hAnsi="Times New Roman" w:cs="Times New Roman"/>
                <w:bCs/>
                <w:sz w:val="24"/>
                <w:szCs w:val="24"/>
                <w:lang w:val="vi-VN"/>
              </w:rPr>
              <w:t>Đánh giá SXSH cho</w:t>
            </w:r>
            <w:r w:rsidRPr="004A029F">
              <w:rPr>
                <w:rFonts w:ascii="Times New Roman" w:hAnsi="Times New Roman" w:cs="Times New Roman"/>
                <w:b/>
                <w:bCs/>
                <w:sz w:val="24"/>
                <w:szCs w:val="24"/>
                <w:lang w:val="vi-VN"/>
              </w:rPr>
              <w:t xml:space="preserve"> </w:t>
            </w:r>
            <w:r w:rsidRPr="004A029F">
              <w:rPr>
                <w:rFonts w:ascii="Times New Roman" w:hAnsi="Times New Roman" w:cs="Times New Roman"/>
                <w:sz w:val="24"/>
                <w:szCs w:val="24"/>
                <w:lang w:val="vi-VN"/>
              </w:rPr>
              <w:t>ngành</w:t>
            </w:r>
            <w:r w:rsidRPr="004A029F">
              <w:rPr>
                <w:rFonts w:ascii="Times New Roman" w:hAnsi="Times New Roman" w:cs="Times New Roman"/>
                <w:sz w:val="24"/>
                <w:szCs w:val="24"/>
              </w:rPr>
              <w:t xml:space="preserve"> sản xuất bột giấy và giấy</w:t>
            </w:r>
          </w:p>
        </w:tc>
        <w:tc>
          <w:tcPr>
            <w:tcW w:w="992" w:type="dxa"/>
            <w:vAlign w:val="center"/>
          </w:tcPr>
          <w:p w14:paraId="1318EC58" w14:textId="4C6F660F" w:rsidR="004A029F" w:rsidRPr="004A029F" w:rsidRDefault="004A029F" w:rsidP="00770DAD">
            <w:pPr>
              <w:pStyle w:val="Footer"/>
              <w:spacing w:line="312" w:lineRule="auto"/>
              <w:jc w:val="center"/>
              <w:rPr>
                <w:rFonts w:ascii="Times New Roman" w:hAnsi="Times New Roman" w:cs="Times New Roman"/>
                <w:bCs/>
                <w:sz w:val="24"/>
                <w:szCs w:val="24"/>
              </w:rPr>
            </w:pPr>
          </w:p>
        </w:tc>
        <w:tc>
          <w:tcPr>
            <w:tcW w:w="1348" w:type="dxa"/>
            <w:vAlign w:val="center"/>
          </w:tcPr>
          <w:p w14:paraId="3E2FB2A0" w14:textId="4EEBF052" w:rsidR="004A029F" w:rsidRPr="004A029F" w:rsidRDefault="004A029F" w:rsidP="00770DAD">
            <w:pPr>
              <w:pStyle w:val="Footer"/>
              <w:spacing w:line="312" w:lineRule="auto"/>
              <w:jc w:val="center"/>
              <w:rPr>
                <w:rFonts w:ascii="Times New Roman" w:hAnsi="Times New Roman" w:cs="Times New Roman"/>
                <w:bCs/>
                <w:sz w:val="24"/>
                <w:szCs w:val="24"/>
                <w:lang w:val="vi-VN"/>
              </w:rPr>
            </w:pPr>
          </w:p>
        </w:tc>
      </w:tr>
    </w:tbl>
    <w:p w14:paraId="30C2DEFB" w14:textId="77777777" w:rsidR="009F3892" w:rsidRPr="00CB21F6" w:rsidRDefault="009F3892" w:rsidP="005F14F7">
      <w:pPr>
        <w:jc w:val="center"/>
        <w:rPr>
          <w:rFonts w:ascii="Times New Roman" w:hAnsi="Times New Roman" w:cs="Times New Roman"/>
          <w:sz w:val="24"/>
          <w:szCs w:val="24"/>
        </w:rPr>
      </w:pPr>
    </w:p>
    <w:p w14:paraId="3EF107D1"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7. Phương pháp giảng dạy</w:t>
      </w:r>
    </w:p>
    <w:p w14:paraId="37078036" w14:textId="77777777" w:rsidR="00770DAD" w:rsidRP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r w:rsidRPr="00770DAD">
        <w:rPr>
          <w:rFonts w:ascii="Times New Roman" w:hAnsi="Times New Roman" w:cs="Times New Roman"/>
          <w:sz w:val="24"/>
          <w:szCs w:val="24"/>
        </w:rPr>
        <w:t>Giảng dạy lý thuyết kết hợp bài tập: giảng viên thông báo cho lớp lịch trình giảng dạy để sinh viên chuẩn bị ở nhà. Đến lớp, giảng viên giảng bài, ra bài tập để sinh viên làm;</w:t>
      </w:r>
    </w:p>
    <w:p w14:paraId="4CA6DE62" w14:textId="3FE2230D" w:rsidR="00770DAD" w:rsidRP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r w:rsidRPr="00CB21F6">
        <w:rPr>
          <w:rFonts w:ascii="Times New Roman" w:hAnsi="Times New Roman" w:cs="Times New Roman"/>
          <w:sz w:val="24"/>
          <w:szCs w:val="24"/>
        </w:rPr>
        <w:t>Giờ bài tập</w:t>
      </w:r>
      <w:r>
        <w:rPr>
          <w:rFonts w:ascii="Times New Roman" w:hAnsi="Times New Roman" w:cs="Times New Roman"/>
          <w:sz w:val="24"/>
          <w:szCs w:val="24"/>
        </w:rPr>
        <w:t>:</w:t>
      </w:r>
    </w:p>
    <w:p w14:paraId="52AFF7CA" w14:textId="77777777"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Sinh viên </w:t>
      </w:r>
      <w:r w:rsidRPr="00CB21F6">
        <w:rPr>
          <w:rFonts w:ascii="Times New Roman" w:hAnsi="Times New Roman" w:cs="Times New Roman"/>
          <w:sz w:val="24"/>
          <w:szCs w:val="24"/>
        </w:rPr>
        <w:t>nêu thắc mắc:</w:t>
      </w:r>
      <w:r>
        <w:rPr>
          <w:rFonts w:ascii="Times New Roman" w:hAnsi="Times New Roman" w:cs="Times New Roman"/>
          <w:sz w:val="24"/>
          <w:szCs w:val="24"/>
        </w:rPr>
        <w:t xml:space="preserve"> n</w:t>
      </w:r>
      <w:r w:rsidRPr="00CB21F6">
        <w:rPr>
          <w:rFonts w:ascii="Times New Roman" w:hAnsi="Times New Roman" w:cs="Times New Roman"/>
          <w:sz w:val="24"/>
          <w:szCs w:val="24"/>
        </w:rPr>
        <w:t>hững vấn đề lý thuyết chưa rõ và những bài tập không làm được hoặc làm được nhưng không tự tin.</w:t>
      </w:r>
      <w:r w:rsidRPr="00770DAD">
        <w:rPr>
          <w:rFonts w:ascii="Times New Roman" w:hAnsi="Times New Roman" w:cs="Times New Roman"/>
          <w:sz w:val="24"/>
          <w:szCs w:val="24"/>
        </w:rPr>
        <w:t xml:space="preserve"> </w:t>
      </w:r>
    </w:p>
    <w:p w14:paraId="7474CCCF" w14:textId="0075BC05" w:rsidR="00770DAD" w:rsidRP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w:t>
      </w:r>
      <w:r w:rsidRPr="00CB21F6">
        <w:rPr>
          <w:rFonts w:ascii="Times New Roman" w:hAnsi="Times New Roman" w:cs="Times New Roman"/>
          <w:sz w:val="24"/>
          <w:szCs w:val="24"/>
        </w:rPr>
        <w:t>Gi</w:t>
      </w:r>
      <w:r>
        <w:rPr>
          <w:rFonts w:ascii="Times New Roman" w:hAnsi="Times New Roman" w:cs="Times New Roman"/>
          <w:sz w:val="24"/>
          <w:szCs w:val="24"/>
        </w:rPr>
        <w:t>ảng</w:t>
      </w:r>
      <w:r w:rsidRPr="00CB21F6">
        <w:rPr>
          <w:rFonts w:ascii="Times New Roman" w:hAnsi="Times New Roman" w:cs="Times New Roman"/>
          <w:sz w:val="24"/>
          <w:szCs w:val="24"/>
        </w:rPr>
        <w:t xml:space="preserve"> viên giải đáp những thắc mắc về lý thuyết; gợi ý để sinh viên có thể tự làm bài tập và gợi ý sát hơn nếu sinh viên chưa hiểu. </w:t>
      </w:r>
      <w:proofErr w:type="gramStart"/>
      <w:r w:rsidRPr="00CB21F6">
        <w:rPr>
          <w:rFonts w:ascii="Times New Roman" w:hAnsi="Times New Roman" w:cs="Times New Roman"/>
          <w:sz w:val="24"/>
          <w:szCs w:val="24"/>
        </w:rPr>
        <w:t>Cố gắng hướng dẫn cho sinh viên cách nhìn nhận, dự đoán về từng dạng bài tập để sinh viên có thể giả</w:t>
      </w:r>
      <w:r>
        <w:rPr>
          <w:rFonts w:ascii="Times New Roman" w:hAnsi="Times New Roman" w:cs="Times New Roman"/>
          <w:sz w:val="24"/>
          <w:szCs w:val="24"/>
        </w:rPr>
        <w:t>i</w:t>
      </w:r>
      <w:r w:rsidRPr="00CB21F6">
        <w:rPr>
          <w:rFonts w:ascii="Times New Roman" w:hAnsi="Times New Roman" w:cs="Times New Roman"/>
          <w:sz w:val="24"/>
          <w:szCs w:val="24"/>
        </w:rPr>
        <w:t xml:space="preserve"> được các bài tập cùng dạng.</w:t>
      </w:r>
      <w:proofErr w:type="gramEnd"/>
    </w:p>
    <w:p w14:paraId="444A46C2" w14:textId="77777777" w:rsidR="00770DAD" w:rsidRDefault="00770DAD" w:rsidP="00770DAD">
      <w:pPr>
        <w:pStyle w:val="ListParagraph"/>
        <w:numPr>
          <w:ilvl w:val="0"/>
          <w:numId w:val="4"/>
        </w:numPr>
        <w:spacing w:after="0" w:line="312" w:lineRule="auto"/>
        <w:contextualSpacing w:val="0"/>
        <w:jc w:val="both"/>
        <w:rPr>
          <w:rFonts w:ascii="Times New Roman" w:hAnsi="Times New Roman" w:cs="Times New Roman"/>
          <w:sz w:val="24"/>
          <w:szCs w:val="24"/>
        </w:rPr>
      </w:pPr>
      <w:r w:rsidRPr="00770DAD">
        <w:rPr>
          <w:rFonts w:ascii="Times New Roman" w:hAnsi="Times New Roman" w:cs="Times New Roman"/>
          <w:sz w:val="24"/>
          <w:szCs w:val="24"/>
        </w:rPr>
        <w:t xml:space="preserve">Giảng dạy kết hợp với thực tế: </w:t>
      </w:r>
    </w:p>
    <w:p w14:paraId="35CE768D" w14:textId="47B559AD"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Giao cho </w:t>
      </w:r>
      <w:r w:rsidRPr="00770DAD">
        <w:rPr>
          <w:rFonts w:ascii="Times New Roman" w:hAnsi="Times New Roman" w:cs="Times New Roman"/>
          <w:sz w:val="24"/>
          <w:szCs w:val="24"/>
        </w:rPr>
        <w:t xml:space="preserve">sinh viên tiếp cận </w:t>
      </w:r>
      <w:r>
        <w:rPr>
          <w:rFonts w:ascii="Times New Roman" w:hAnsi="Times New Roman" w:cs="Times New Roman"/>
          <w:sz w:val="24"/>
          <w:szCs w:val="24"/>
        </w:rPr>
        <w:t>tìm hiểu</w:t>
      </w:r>
      <w:r w:rsidRPr="00770DAD">
        <w:rPr>
          <w:rFonts w:ascii="Times New Roman" w:hAnsi="Times New Roman" w:cs="Times New Roman"/>
          <w:sz w:val="24"/>
          <w:szCs w:val="24"/>
        </w:rPr>
        <w:t xml:space="preserve"> các dự án cụ thể về đánh giá sản xuất sạch hơn của một số loại hình sản xuất công nghiệp như: chế biến thủy sản, tái chế </w:t>
      </w:r>
      <w:proofErr w:type="gramStart"/>
      <w:r w:rsidRPr="00770DAD">
        <w:rPr>
          <w:rFonts w:ascii="Times New Roman" w:hAnsi="Times New Roman" w:cs="Times New Roman"/>
          <w:sz w:val="24"/>
          <w:szCs w:val="24"/>
        </w:rPr>
        <w:t>kim</w:t>
      </w:r>
      <w:proofErr w:type="gramEnd"/>
      <w:r w:rsidRPr="00770DAD">
        <w:rPr>
          <w:rFonts w:ascii="Times New Roman" w:hAnsi="Times New Roman" w:cs="Times New Roman"/>
          <w:sz w:val="24"/>
          <w:szCs w:val="24"/>
        </w:rPr>
        <w:t xml:space="preserve"> loại, cao su, khai thác khoáng sản, giấy….</w:t>
      </w:r>
    </w:p>
    <w:p w14:paraId="6A219C58" w14:textId="77777777" w:rsid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Sinh viên trình bày kết quả tìm hiểu, cả lớp trao đổi, thảo luận.</w:t>
      </w:r>
    </w:p>
    <w:p w14:paraId="133E2761" w14:textId="3842B693" w:rsidR="00770DAD" w:rsidRPr="00770DAD" w:rsidRDefault="00770DAD" w:rsidP="00770DAD">
      <w:pPr>
        <w:pStyle w:val="ListParagraph"/>
        <w:spacing w:after="0" w:line="312" w:lineRule="auto"/>
        <w:contextualSpacing w:val="0"/>
        <w:jc w:val="both"/>
        <w:rPr>
          <w:rFonts w:ascii="Times New Roman" w:hAnsi="Times New Roman" w:cs="Times New Roman"/>
          <w:sz w:val="24"/>
          <w:szCs w:val="24"/>
        </w:rPr>
      </w:pPr>
      <w:r>
        <w:rPr>
          <w:rFonts w:ascii="Times New Roman" w:hAnsi="Times New Roman" w:cs="Times New Roman"/>
          <w:sz w:val="24"/>
          <w:szCs w:val="24"/>
        </w:rPr>
        <w:t xml:space="preserve">+ Giảng viên làm rõ các vấn đề mà sinh viên còn chưa hiểu. </w:t>
      </w:r>
    </w:p>
    <w:p w14:paraId="6AEC4509" w14:textId="77777777" w:rsidR="00FF60D1" w:rsidRPr="00CB21F6" w:rsidRDefault="00FF60D1" w:rsidP="005F14F7">
      <w:pPr>
        <w:rPr>
          <w:rFonts w:ascii="Times New Roman" w:hAnsi="Times New Roman" w:cs="Times New Roman"/>
          <w:b/>
          <w:sz w:val="24"/>
          <w:szCs w:val="24"/>
        </w:rPr>
      </w:pPr>
      <w:r w:rsidRPr="00CB21F6">
        <w:rPr>
          <w:rFonts w:ascii="Times New Roman" w:hAnsi="Times New Roman" w:cs="Times New Roman"/>
          <w:b/>
          <w:sz w:val="24"/>
          <w:szCs w:val="24"/>
        </w:rPr>
        <w:t>8. Nhiệm vụ của sinh viên</w:t>
      </w:r>
    </w:p>
    <w:p w14:paraId="05215220" w14:textId="77777777" w:rsidR="00682BF3" w:rsidRPr="00CB21F6" w:rsidRDefault="00682BF3" w:rsidP="005F14F7">
      <w:pPr>
        <w:rPr>
          <w:rFonts w:ascii="Times New Roman" w:hAnsi="Times New Roman" w:cs="Times New Roman"/>
          <w:sz w:val="24"/>
          <w:szCs w:val="24"/>
        </w:rPr>
      </w:pPr>
      <w:r w:rsidRPr="00CB21F6">
        <w:rPr>
          <w:rFonts w:ascii="Times New Roman" w:hAnsi="Times New Roman" w:cs="Times New Roman"/>
          <w:sz w:val="24"/>
          <w:szCs w:val="24"/>
        </w:rPr>
        <w:t>Sinh viên phải thực hiện các nhệm vụ sau:</w:t>
      </w:r>
    </w:p>
    <w:p w14:paraId="6A583FCF"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Có mặt ít nhất 80% giờ lên lớp củ</w:t>
      </w:r>
      <w:r w:rsidR="005F14F7">
        <w:rPr>
          <w:rFonts w:ascii="Times New Roman" w:hAnsi="Times New Roman" w:cs="Times New Roman"/>
          <w:sz w:val="24"/>
          <w:szCs w:val="24"/>
        </w:rPr>
        <w:t>a giáo</w:t>
      </w:r>
      <w:r w:rsidRPr="00CB21F6">
        <w:rPr>
          <w:rFonts w:ascii="Times New Roman" w:hAnsi="Times New Roman" w:cs="Times New Roman"/>
          <w:sz w:val="24"/>
          <w:szCs w:val="24"/>
        </w:rPr>
        <w:t xml:space="preserve"> viên.</w:t>
      </w:r>
    </w:p>
    <w:p w14:paraId="5694CC27"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Hoàn thành đầy đủ các bài tập và được đánh giá kết quả thực hiện.</w:t>
      </w:r>
    </w:p>
    <w:p w14:paraId="2568D9D9" w14:textId="77777777"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kiểm tra giữa kỳ.</w:t>
      </w:r>
    </w:p>
    <w:p w14:paraId="427A1FF7" w14:textId="5772056C" w:rsidR="00682BF3" w:rsidRPr="00CB21F6"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Tham gia kỳ thi kết thúc học phần.</w:t>
      </w:r>
    </w:p>
    <w:p w14:paraId="6229212B" w14:textId="77777777" w:rsidR="000154DD" w:rsidRPr="005F14F7" w:rsidRDefault="00682BF3" w:rsidP="005F14F7">
      <w:pPr>
        <w:pStyle w:val="ListParagraph"/>
        <w:numPr>
          <w:ilvl w:val="0"/>
          <w:numId w:val="2"/>
        </w:numPr>
        <w:rPr>
          <w:rFonts w:ascii="Times New Roman" w:hAnsi="Times New Roman" w:cs="Times New Roman"/>
          <w:sz w:val="24"/>
          <w:szCs w:val="24"/>
        </w:rPr>
      </w:pPr>
      <w:r w:rsidRPr="00CB21F6">
        <w:rPr>
          <w:rFonts w:ascii="Times New Roman" w:hAnsi="Times New Roman" w:cs="Times New Roman"/>
          <w:sz w:val="24"/>
          <w:szCs w:val="24"/>
        </w:rPr>
        <w:t>Chủ động chuẩn bị các nội dung và giờ tự học theo mục 11.</w:t>
      </w:r>
    </w:p>
    <w:p w14:paraId="5EEA51AD" w14:textId="77777777" w:rsidR="00682BF3" w:rsidRPr="00CB21F6" w:rsidRDefault="00682BF3" w:rsidP="005F14F7">
      <w:pPr>
        <w:ind w:right="-279"/>
        <w:rPr>
          <w:rFonts w:ascii="Times New Roman" w:hAnsi="Times New Roman" w:cs="Times New Roman"/>
          <w:b/>
          <w:sz w:val="24"/>
          <w:szCs w:val="24"/>
        </w:rPr>
      </w:pPr>
      <w:r w:rsidRPr="00CB21F6">
        <w:rPr>
          <w:rFonts w:ascii="Times New Roman" w:hAnsi="Times New Roman" w:cs="Times New Roman"/>
          <w:b/>
          <w:sz w:val="24"/>
          <w:szCs w:val="24"/>
        </w:rPr>
        <w:t>9. Đánh giá kết quả học tập của sinh viên</w:t>
      </w:r>
    </w:p>
    <w:p w14:paraId="5E4C38A1" w14:textId="77777777" w:rsidR="00C66F46" w:rsidRPr="00CB21F6" w:rsidRDefault="00C66F46" w:rsidP="005F14F7">
      <w:pPr>
        <w:rPr>
          <w:rFonts w:ascii="Times New Roman" w:hAnsi="Times New Roman" w:cs="Times New Roman"/>
          <w:sz w:val="24"/>
          <w:szCs w:val="24"/>
        </w:rPr>
      </w:pPr>
      <w:r w:rsidRPr="00CB21F6">
        <w:rPr>
          <w:rFonts w:ascii="Times New Roman" w:hAnsi="Times New Roman" w:cs="Times New Roman"/>
          <w:b/>
          <w:sz w:val="24"/>
          <w:szCs w:val="24"/>
        </w:rPr>
        <w:t xml:space="preserve">9.1. </w:t>
      </w:r>
      <w:r w:rsidRPr="00CB21F6">
        <w:rPr>
          <w:rFonts w:ascii="Times New Roman" w:hAnsi="Times New Roman" w:cs="Times New Roman"/>
          <w:sz w:val="24"/>
          <w:szCs w:val="24"/>
        </w:rPr>
        <w:t>Sinh viên được đánh giá tích lũy học phần như sau:</w:t>
      </w:r>
    </w:p>
    <w:p w14:paraId="2D257013" w14:textId="77777777" w:rsidR="00C66F46" w:rsidRDefault="00C66F46" w:rsidP="005F14F7">
      <w:pPr>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2. Đánh giá học phần</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5130"/>
        <w:gridCol w:w="1260"/>
      </w:tblGrid>
      <w:tr w:rsidR="00770DAD" w:rsidRPr="003555B5" w14:paraId="495B56F6" w14:textId="77777777" w:rsidTr="002D0C6F">
        <w:tc>
          <w:tcPr>
            <w:tcW w:w="564" w:type="dxa"/>
            <w:shd w:val="clear" w:color="auto" w:fill="auto"/>
          </w:tcPr>
          <w:p w14:paraId="4CB0BD01"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14:paraId="334FA24F"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Điểm thành phần</w:t>
            </w:r>
          </w:p>
        </w:tc>
        <w:tc>
          <w:tcPr>
            <w:tcW w:w="5130" w:type="dxa"/>
            <w:shd w:val="clear" w:color="auto" w:fill="auto"/>
          </w:tcPr>
          <w:p w14:paraId="11128D77"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14:paraId="0FC9BCC4" w14:textId="77777777" w:rsidR="00770DAD" w:rsidRPr="003555B5" w:rsidRDefault="00770DAD" w:rsidP="002D0C6F">
            <w:pPr>
              <w:pStyle w:val="BodyText2"/>
              <w:tabs>
                <w:tab w:val="num" w:pos="960"/>
              </w:tabs>
              <w:spacing w:after="0" w:line="312" w:lineRule="auto"/>
              <w:jc w:val="center"/>
              <w:rPr>
                <w:b/>
                <w:bCs/>
                <w:color w:val="000000"/>
                <w:sz w:val="24"/>
                <w:szCs w:val="24"/>
                <w:lang w:val="nl-NL"/>
              </w:rPr>
            </w:pPr>
            <w:r w:rsidRPr="003555B5">
              <w:rPr>
                <w:b/>
                <w:bCs/>
                <w:color w:val="000000"/>
                <w:sz w:val="24"/>
                <w:szCs w:val="24"/>
                <w:lang w:val="nl-NL"/>
              </w:rPr>
              <w:t>Trọng số</w:t>
            </w:r>
          </w:p>
        </w:tc>
      </w:tr>
      <w:tr w:rsidR="00770DAD" w:rsidRPr="003555B5" w14:paraId="479978BA" w14:textId="77777777" w:rsidTr="002D0C6F">
        <w:tc>
          <w:tcPr>
            <w:tcW w:w="564" w:type="dxa"/>
            <w:shd w:val="clear" w:color="auto" w:fill="auto"/>
            <w:vAlign w:val="center"/>
          </w:tcPr>
          <w:p w14:paraId="5023F834"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14:paraId="0EF5BEC2"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chuyên cần</w:t>
            </w:r>
          </w:p>
        </w:tc>
        <w:tc>
          <w:tcPr>
            <w:tcW w:w="5130" w:type="dxa"/>
            <w:shd w:val="clear" w:color="auto" w:fill="auto"/>
            <w:vAlign w:val="center"/>
          </w:tcPr>
          <w:p w14:paraId="04A3C01E"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14:paraId="190DF5C0"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10%</w:t>
            </w:r>
          </w:p>
        </w:tc>
      </w:tr>
      <w:tr w:rsidR="00770DAD" w:rsidRPr="00CB6D9F" w14:paraId="01A37A93" w14:textId="77777777" w:rsidTr="002D0C6F">
        <w:tc>
          <w:tcPr>
            <w:tcW w:w="564" w:type="dxa"/>
            <w:shd w:val="clear" w:color="auto" w:fill="auto"/>
            <w:vAlign w:val="center"/>
          </w:tcPr>
          <w:p w14:paraId="65B95754"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2</w:t>
            </w:r>
          </w:p>
        </w:tc>
        <w:tc>
          <w:tcPr>
            <w:tcW w:w="2154" w:type="dxa"/>
            <w:shd w:val="clear" w:color="auto" w:fill="auto"/>
            <w:vAlign w:val="center"/>
          </w:tcPr>
          <w:p w14:paraId="1258109A"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bài tập</w:t>
            </w:r>
          </w:p>
        </w:tc>
        <w:tc>
          <w:tcPr>
            <w:tcW w:w="5130" w:type="dxa"/>
            <w:tcBorders>
              <w:right w:val="single" w:sz="4" w:space="0" w:color="auto"/>
            </w:tcBorders>
            <w:shd w:val="clear" w:color="auto" w:fill="auto"/>
            <w:vAlign w:val="center"/>
          </w:tcPr>
          <w:p w14:paraId="5781AAAD" w14:textId="77777777" w:rsidR="00770DAD" w:rsidRPr="003555B5" w:rsidRDefault="00770DAD" w:rsidP="002D0C6F">
            <w:pPr>
              <w:pStyle w:val="BodyText2"/>
              <w:tabs>
                <w:tab w:val="num" w:pos="960"/>
              </w:tabs>
              <w:spacing w:after="0" w:line="312" w:lineRule="auto"/>
              <w:rPr>
                <w:bCs/>
                <w:color w:val="000000"/>
                <w:sz w:val="24"/>
                <w:szCs w:val="24"/>
                <w:lang w:val="vi-VN"/>
              </w:rPr>
            </w:pPr>
            <w:r w:rsidRPr="003555B5">
              <w:rPr>
                <w:bCs/>
                <w:color w:val="000000"/>
                <w:sz w:val="24"/>
                <w:szCs w:val="24"/>
                <w:lang w:val="nl-NL"/>
              </w:rPr>
              <w:t>Số bài tập đã làm/số bài tập được giao</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247D9AAC"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p>
        </w:tc>
      </w:tr>
      <w:tr w:rsidR="00770DAD" w:rsidRPr="00CB6D9F" w14:paraId="7805109C" w14:textId="77777777" w:rsidTr="002D0C6F">
        <w:tc>
          <w:tcPr>
            <w:tcW w:w="564" w:type="dxa"/>
            <w:shd w:val="clear" w:color="auto" w:fill="auto"/>
            <w:vAlign w:val="center"/>
          </w:tcPr>
          <w:p w14:paraId="77A214D1"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3</w:t>
            </w:r>
          </w:p>
        </w:tc>
        <w:tc>
          <w:tcPr>
            <w:tcW w:w="2154" w:type="dxa"/>
            <w:shd w:val="clear" w:color="auto" w:fill="auto"/>
            <w:vAlign w:val="center"/>
          </w:tcPr>
          <w:p w14:paraId="200597B4"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bài tập nhóm</w:t>
            </w:r>
          </w:p>
        </w:tc>
        <w:tc>
          <w:tcPr>
            <w:tcW w:w="5130" w:type="dxa"/>
            <w:tcBorders>
              <w:right w:val="single" w:sz="4" w:space="0" w:color="auto"/>
            </w:tcBorders>
            <w:shd w:val="clear" w:color="auto" w:fill="auto"/>
            <w:vAlign w:val="center"/>
          </w:tcPr>
          <w:p w14:paraId="1199AA7D"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 xml:space="preserve">- </w:t>
            </w:r>
            <w:r>
              <w:rPr>
                <w:bCs/>
                <w:color w:val="000000"/>
                <w:sz w:val="24"/>
                <w:szCs w:val="24"/>
                <w:lang w:val="nl-NL"/>
              </w:rPr>
              <w:t>Thảo luận, trao đổi trên lớp</w:t>
            </w:r>
          </w:p>
          <w:p w14:paraId="4F2E2592"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14:paraId="386439AA"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p>
        </w:tc>
      </w:tr>
      <w:tr w:rsidR="00770DAD" w:rsidRPr="003555B5" w14:paraId="5A63A749" w14:textId="77777777" w:rsidTr="002D0C6F">
        <w:tc>
          <w:tcPr>
            <w:tcW w:w="564" w:type="dxa"/>
            <w:shd w:val="clear" w:color="auto" w:fill="auto"/>
            <w:vAlign w:val="center"/>
          </w:tcPr>
          <w:p w14:paraId="755B396A"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4</w:t>
            </w:r>
          </w:p>
        </w:tc>
        <w:tc>
          <w:tcPr>
            <w:tcW w:w="2154" w:type="dxa"/>
            <w:shd w:val="clear" w:color="auto" w:fill="auto"/>
            <w:vAlign w:val="center"/>
          </w:tcPr>
          <w:p w14:paraId="47B68461"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 xml:space="preserve">Điểm </w:t>
            </w:r>
            <w:r>
              <w:rPr>
                <w:bCs/>
                <w:color w:val="000000"/>
                <w:sz w:val="24"/>
                <w:szCs w:val="24"/>
                <w:lang w:val="nl-NL"/>
              </w:rPr>
              <w:t>tiểu luận môn học</w:t>
            </w:r>
          </w:p>
        </w:tc>
        <w:tc>
          <w:tcPr>
            <w:tcW w:w="5130" w:type="dxa"/>
            <w:tcBorders>
              <w:right w:val="single" w:sz="4" w:space="0" w:color="auto"/>
            </w:tcBorders>
            <w:shd w:val="clear" w:color="auto" w:fill="auto"/>
            <w:vAlign w:val="center"/>
          </w:tcPr>
          <w:p w14:paraId="4001543B" w14:textId="77777777" w:rsidR="00770DAD" w:rsidRPr="00EB4CA6" w:rsidRDefault="00770DAD" w:rsidP="002D0C6F">
            <w:pPr>
              <w:pStyle w:val="BodyText2"/>
              <w:tabs>
                <w:tab w:val="num" w:pos="960"/>
              </w:tabs>
              <w:spacing w:after="0" w:line="312" w:lineRule="auto"/>
              <w:jc w:val="both"/>
              <w:rPr>
                <w:bCs/>
                <w:color w:val="000000"/>
                <w:sz w:val="24"/>
                <w:szCs w:val="24"/>
                <w:lang w:val="nl-NL"/>
              </w:rPr>
            </w:pPr>
            <w:r w:rsidRPr="001577FD">
              <w:rPr>
                <w:bCs/>
                <w:color w:val="000000"/>
                <w:sz w:val="24"/>
                <w:szCs w:val="24"/>
                <w:lang w:val="nl-NL"/>
              </w:rPr>
              <w:t>Đ</w:t>
            </w:r>
            <w:r w:rsidRPr="001577FD">
              <w:rPr>
                <w:bCs/>
                <w:color w:val="000000"/>
                <w:sz w:val="24"/>
                <w:szCs w:val="24"/>
                <w:lang w:val="vi-VN"/>
              </w:rPr>
              <w:t xml:space="preserve">ánh giá </w:t>
            </w:r>
            <w:r w:rsidRPr="00EB4CA6">
              <w:rPr>
                <w:bCs/>
                <w:color w:val="000000"/>
                <w:sz w:val="24"/>
                <w:szCs w:val="24"/>
                <w:lang w:val="nl-NL"/>
              </w:rPr>
              <w:t>SXSH</w:t>
            </w:r>
            <w:r w:rsidRPr="001577FD">
              <w:rPr>
                <w:bCs/>
                <w:color w:val="000000"/>
                <w:sz w:val="24"/>
                <w:szCs w:val="24"/>
                <w:lang w:val="vi-VN"/>
              </w:rPr>
              <w:t xml:space="preserve"> </w:t>
            </w:r>
            <w:r w:rsidRPr="001577FD">
              <w:rPr>
                <w:sz w:val="24"/>
                <w:szCs w:val="24"/>
                <w:lang w:val="vi-VN"/>
              </w:rPr>
              <w:t xml:space="preserve">của một </w:t>
            </w:r>
            <w:r w:rsidRPr="00EB4CA6">
              <w:rPr>
                <w:sz w:val="24"/>
                <w:szCs w:val="24"/>
                <w:lang w:val="nl-NL"/>
              </w:rPr>
              <w:t>phân xưởng/cơ sở</w:t>
            </w:r>
            <w:r w:rsidRPr="001577FD">
              <w:rPr>
                <w:sz w:val="24"/>
                <w:szCs w:val="24"/>
                <w:lang w:val="vi-VN"/>
              </w:rPr>
              <w:t>: chế biến thủy sản, tái chế kim loại, cao su, khai thác khoáng sản, giấy</w:t>
            </w:r>
            <w:r w:rsidRPr="001577FD">
              <w:rPr>
                <w:sz w:val="24"/>
                <w:szCs w:val="24"/>
                <w:lang w:val="nl-NL"/>
              </w:rPr>
              <w:t>, bia, dệt nhuộm</w:t>
            </w:r>
            <w:r w:rsidRPr="001577FD">
              <w:rPr>
                <w:sz w:val="24"/>
                <w:szCs w:val="24"/>
                <w:lang w:val="vi-VN"/>
              </w:rPr>
              <w:t>…</w:t>
            </w:r>
            <w:r w:rsidRPr="001577FD">
              <w:rPr>
                <w:bCs/>
                <w:color w:val="000000"/>
                <w:sz w:val="24"/>
                <w:szCs w:val="24"/>
                <w:lang w:val="vi-VN"/>
              </w:rPr>
              <w:t>.</w:t>
            </w:r>
          </w:p>
          <w:p w14:paraId="0E0930DB" w14:textId="77777777" w:rsidR="00770DAD" w:rsidRPr="001577FD" w:rsidRDefault="00770DAD" w:rsidP="002D0C6F">
            <w:pPr>
              <w:pStyle w:val="BodyText2"/>
              <w:tabs>
                <w:tab w:val="num" w:pos="960"/>
              </w:tabs>
              <w:spacing w:after="0" w:line="312" w:lineRule="auto"/>
              <w:jc w:val="both"/>
              <w:rPr>
                <w:bCs/>
                <w:color w:val="000000"/>
                <w:sz w:val="24"/>
                <w:szCs w:val="24"/>
              </w:rPr>
            </w:pPr>
            <w:r>
              <w:rPr>
                <w:bCs/>
                <w:color w:val="000000"/>
                <w:sz w:val="24"/>
                <w:szCs w:val="24"/>
              </w:rPr>
              <w:t xml:space="preserve">Tiểu luận được đánh giá trình bày theo đúng quy định và có nội dung đạt yêu cầu </w:t>
            </w:r>
          </w:p>
        </w:tc>
        <w:tc>
          <w:tcPr>
            <w:tcW w:w="1260" w:type="dxa"/>
            <w:tcBorders>
              <w:top w:val="nil"/>
              <w:left w:val="single" w:sz="4" w:space="0" w:color="auto"/>
              <w:bottom w:val="nil"/>
              <w:right w:val="single" w:sz="4" w:space="0" w:color="auto"/>
            </w:tcBorders>
            <w:shd w:val="clear" w:color="auto" w:fill="auto"/>
            <w:vAlign w:val="center"/>
          </w:tcPr>
          <w:p w14:paraId="11A3F7BC"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770DAD" w:rsidRPr="003555B5" w14:paraId="64854BD5" w14:textId="77777777" w:rsidTr="002D0C6F">
        <w:tc>
          <w:tcPr>
            <w:tcW w:w="564" w:type="dxa"/>
            <w:shd w:val="clear" w:color="auto" w:fill="auto"/>
            <w:vAlign w:val="center"/>
          </w:tcPr>
          <w:p w14:paraId="3C157A01"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sidRPr="003555B5">
              <w:rPr>
                <w:bCs/>
                <w:color w:val="000000"/>
                <w:sz w:val="24"/>
                <w:szCs w:val="24"/>
                <w:lang w:val="nl-NL"/>
              </w:rPr>
              <w:t>5</w:t>
            </w:r>
          </w:p>
        </w:tc>
        <w:tc>
          <w:tcPr>
            <w:tcW w:w="2154" w:type="dxa"/>
            <w:shd w:val="clear" w:color="auto" w:fill="auto"/>
            <w:vAlign w:val="center"/>
          </w:tcPr>
          <w:p w14:paraId="1EF65414"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kiểm tra</w:t>
            </w:r>
            <w:r>
              <w:rPr>
                <w:bCs/>
                <w:color w:val="000000"/>
                <w:sz w:val="24"/>
                <w:szCs w:val="24"/>
                <w:lang w:val="nl-NL"/>
              </w:rPr>
              <w:t xml:space="preserve"> </w:t>
            </w:r>
            <w:r w:rsidRPr="003555B5">
              <w:rPr>
                <w:bCs/>
                <w:color w:val="000000"/>
                <w:sz w:val="24"/>
                <w:szCs w:val="24"/>
                <w:lang w:val="nl-NL"/>
              </w:rPr>
              <w:t>giữa kỳ</w:t>
            </w:r>
          </w:p>
        </w:tc>
        <w:tc>
          <w:tcPr>
            <w:tcW w:w="5130" w:type="dxa"/>
            <w:tcBorders>
              <w:right w:val="single" w:sz="4" w:space="0" w:color="auto"/>
            </w:tcBorders>
            <w:shd w:val="clear" w:color="auto" w:fill="auto"/>
            <w:vAlign w:val="center"/>
          </w:tcPr>
          <w:p w14:paraId="6B044354" w14:textId="77777777" w:rsidR="00770DAD" w:rsidRPr="003555B5" w:rsidRDefault="00770DAD" w:rsidP="002D0C6F">
            <w:pPr>
              <w:pStyle w:val="BodyText2"/>
              <w:tabs>
                <w:tab w:val="num" w:pos="960"/>
              </w:tabs>
              <w:spacing w:after="0" w:line="312" w:lineRule="auto"/>
              <w:rPr>
                <w:bCs/>
                <w:color w:val="000000"/>
                <w:sz w:val="24"/>
                <w:szCs w:val="24"/>
                <w:lang w:val="nl-NL"/>
              </w:rPr>
            </w:pPr>
            <w:r w:rsidRPr="003555B5">
              <w:rPr>
                <w:bCs/>
                <w:color w:val="000000"/>
                <w:sz w:val="24"/>
                <w:szCs w:val="24"/>
                <w:lang w:val="nl-NL"/>
              </w:rPr>
              <w:t>- Thi viết (</w:t>
            </w:r>
            <w:r>
              <w:rPr>
                <w:bCs/>
                <w:color w:val="000000"/>
                <w:sz w:val="24"/>
                <w:szCs w:val="24"/>
                <w:lang w:val="nl-NL"/>
              </w:rPr>
              <w:t>60</w:t>
            </w:r>
            <w:r w:rsidRPr="003555B5">
              <w:rPr>
                <w:bCs/>
                <w:color w:val="000000"/>
                <w:sz w:val="24"/>
                <w:szCs w:val="24"/>
                <w:lang w:val="nl-NL"/>
              </w:rPr>
              <w:t xml:space="preserve"> phút)</w:t>
            </w:r>
          </w:p>
        </w:tc>
        <w:tc>
          <w:tcPr>
            <w:tcW w:w="1260" w:type="dxa"/>
            <w:tcBorders>
              <w:top w:val="nil"/>
              <w:left w:val="single" w:sz="4" w:space="0" w:color="auto"/>
              <w:bottom w:val="single" w:sz="4" w:space="0" w:color="auto"/>
              <w:right w:val="single" w:sz="4" w:space="0" w:color="auto"/>
            </w:tcBorders>
            <w:shd w:val="clear" w:color="auto" w:fill="auto"/>
            <w:vAlign w:val="center"/>
          </w:tcPr>
          <w:p w14:paraId="1D97D2F9"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p>
        </w:tc>
      </w:tr>
      <w:tr w:rsidR="00770DAD" w:rsidRPr="00EB4CA6" w14:paraId="00F5ED11" w14:textId="77777777" w:rsidTr="002D0C6F">
        <w:tc>
          <w:tcPr>
            <w:tcW w:w="564" w:type="dxa"/>
            <w:shd w:val="clear" w:color="auto" w:fill="auto"/>
            <w:vAlign w:val="center"/>
          </w:tcPr>
          <w:p w14:paraId="68BB1F1D" w14:textId="77777777" w:rsidR="00770DAD" w:rsidRPr="003555B5" w:rsidRDefault="00770DAD" w:rsidP="002D0C6F">
            <w:pPr>
              <w:pStyle w:val="BodyText2"/>
              <w:tabs>
                <w:tab w:val="num" w:pos="960"/>
              </w:tabs>
              <w:spacing w:after="0" w:line="312" w:lineRule="auto"/>
              <w:jc w:val="center"/>
              <w:rPr>
                <w:bCs/>
                <w:color w:val="000000"/>
                <w:sz w:val="24"/>
                <w:szCs w:val="24"/>
                <w:lang w:val="nl-NL"/>
              </w:rPr>
            </w:pPr>
            <w:r>
              <w:rPr>
                <w:bCs/>
                <w:color w:val="000000"/>
                <w:sz w:val="24"/>
                <w:szCs w:val="24"/>
                <w:lang w:val="nl-NL"/>
              </w:rPr>
              <w:t>6</w:t>
            </w:r>
          </w:p>
        </w:tc>
        <w:tc>
          <w:tcPr>
            <w:tcW w:w="2154" w:type="dxa"/>
            <w:shd w:val="clear" w:color="auto" w:fill="auto"/>
            <w:vAlign w:val="center"/>
          </w:tcPr>
          <w:p w14:paraId="6DA59B96" w14:textId="77777777" w:rsidR="00770DAD" w:rsidRPr="003555B5" w:rsidRDefault="00770DAD" w:rsidP="002D0C6F">
            <w:pPr>
              <w:pStyle w:val="BodyText2"/>
              <w:tabs>
                <w:tab w:val="num" w:pos="960"/>
              </w:tabs>
              <w:spacing w:after="0" w:line="312" w:lineRule="auto"/>
              <w:jc w:val="both"/>
              <w:rPr>
                <w:bCs/>
                <w:color w:val="000000"/>
                <w:sz w:val="24"/>
                <w:szCs w:val="24"/>
                <w:lang w:val="nl-NL"/>
              </w:rPr>
            </w:pPr>
            <w:r w:rsidRPr="003555B5">
              <w:rPr>
                <w:bCs/>
                <w:color w:val="000000"/>
                <w:sz w:val="24"/>
                <w:szCs w:val="24"/>
                <w:lang w:val="nl-NL"/>
              </w:rPr>
              <w:t>Điểm thi kết thúc học phần</w:t>
            </w:r>
          </w:p>
        </w:tc>
        <w:tc>
          <w:tcPr>
            <w:tcW w:w="5130" w:type="dxa"/>
            <w:shd w:val="clear" w:color="auto" w:fill="auto"/>
            <w:vAlign w:val="center"/>
          </w:tcPr>
          <w:p w14:paraId="054EB398" w14:textId="77777777" w:rsidR="00770DAD" w:rsidRPr="003555B5" w:rsidRDefault="00770DAD" w:rsidP="002D0C6F">
            <w:pPr>
              <w:pStyle w:val="BodyText2"/>
              <w:tabs>
                <w:tab w:val="num" w:pos="960"/>
              </w:tabs>
              <w:spacing w:after="0" w:line="312" w:lineRule="auto"/>
              <w:rPr>
                <w:bCs/>
                <w:color w:val="000000"/>
                <w:sz w:val="24"/>
                <w:szCs w:val="24"/>
                <w:lang w:val="vi-VN"/>
              </w:rPr>
            </w:pPr>
            <w:r w:rsidRPr="003555B5">
              <w:rPr>
                <w:bCs/>
                <w:color w:val="000000"/>
                <w:sz w:val="24"/>
                <w:szCs w:val="24"/>
                <w:lang w:val="nl-NL"/>
              </w:rPr>
              <w:t xml:space="preserve">- </w:t>
            </w:r>
            <w:r>
              <w:rPr>
                <w:bCs/>
                <w:color w:val="000000"/>
                <w:sz w:val="24"/>
                <w:szCs w:val="24"/>
                <w:lang w:val="nl-NL"/>
              </w:rPr>
              <w:t>Thi viết</w:t>
            </w:r>
            <w:r w:rsidRPr="003555B5">
              <w:rPr>
                <w:bCs/>
                <w:color w:val="000000"/>
                <w:sz w:val="24"/>
                <w:szCs w:val="24"/>
                <w:lang w:val="nl-NL"/>
              </w:rPr>
              <w:t xml:space="preserve"> (</w:t>
            </w:r>
            <w:r>
              <w:rPr>
                <w:bCs/>
                <w:color w:val="000000"/>
                <w:sz w:val="24"/>
                <w:szCs w:val="24"/>
                <w:lang w:val="nl-NL"/>
              </w:rPr>
              <w:t>60</w:t>
            </w:r>
            <w:r w:rsidRPr="003555B5">
              <w:rPr>
                <w:bCs/>
                <w:color w:val="000000"/>
                <w:sz w:val="24"/>
                <w:szCs w:val="24"/>
                <w:lang w:val="nl-NL"/>
              </w:rPr>
              <w:t xml:space="preserve"> phút)</w:t>
            </w:r>
            <w:r w:rsidRPr="003555B5">
              <w:rPr>
                <w:bCs/>
                <w:color w:val="000000"/>
                <w:sz w:val="24"/>
                <w:szCs w:val="24"/>
                <w:lang w:val="vi-VN"/>
              </w:rPr>
              <w:t>.</w:t>
            </w:r>
          </w:p>
          <w:p w14:paraId="374C897D" w14:textId="77777777" w:rsidR="00770DAD" w:rsidRPr="00EB4CA6" w:rsidRDefault="00770DAD" w:rsidP="002D0C6F">
            <w:pPr>
              <w:pStyle w:val="BodyText2"/>
              <w:tabs>
                <w:tab w:val="num" w:pos="960"/>
              </w:tabs>
              <w:spacing w:after="0" w:line="312" w:lineRule="auto"/>
              <w:jc w:val="both"/>
              <w:rPr>
                <w:bCs/>
                <w:color w:val="000000"/>
                <w:sz w:val="24"/>
                <w:szCs w:val="24"/>
                <w:lang w:val="vi-VN"/>
              </w:rPr>
            </w:pPr>
            <w:r w:rsidRPr="00EB4CA6">
              <w:rPr>
                <w:bCs/>
                <w:color w:val="000000"/>
                <w:sz w:val="24"/>
                <w:szCs w:val="24"/>
                <w:lang w:val="vi-VN"/>
              </w:rPr>
              <w:t xml:space="preserve">- Tham dự đủ 80% tiết lý thuyết. </w:t>
            </w:r>
          </w:p>
          <w:p w14:paraId="0E434DE4" w14:textId="77777777" w:rsidR="00770DAD" w:rsidRPr="003555B5" w:rsidRDefault="00770DAD" w:rsidP="002D0C6F">
            <w:pPr>
              <w:pStyle w:val="BodyText2"/>
              <w:tabs>
                <w:tab w:val="num" w:pos="960"/>
              </w:tabs>
              <w:spacing w:after="0" w:line="312" w:lineRule="auto"/>
              <w:rPr>
                <w:bCs/>
                <w:color w:val="000000"/>
                <w:sz w:val="24"/>
                <w:szCs w:val="24"/>
                <w:lang w:val="vi-VN"/>
              </w:rPr>
            </w:pPr>
            <w:r w:rsidRPr="00EB4CA6">
              <w:rPr>
                <w:bCs/>
                <w:color w:val="000000"/>
                <w:sz w:val="24"/>
                <w:szCs w:val="24"/>
                <w:lang w:val="vi-VN"/>
              </w:rPr>
              <w:t>- Dự thi kết thúc học phần</w:t>
            </w:r>
            <w:r w:rsidRPr="003555B5">
              <w:rPr>
                <w:bCs/>
                <w:color w:val="000000"/>
                <w:sz w:val="24"/>
                <w:szCs w:val="24"/>
                <w:lang w:val="vi-VN"/>
              </w:rPr>
              <w:t>.</w:t>
            </w:r>
          </w:p>
        </w:tc>
        <w:tc>
          <w:tcPr>
            <w:tcW w:w="1260" w:type="dxa"/>
            <w:shd w:val="clear" w:color="auto" w:fill="auto"/>
          </w:tcPr>
          <w:p w14:paraId="470FD043" w14:textId="77777777" w:rsidR="00770DAD" w:rsidRPr="003555B5" w:rsidRDefault="00770DAD" w:rsidP="002D0C6F">
            <w:pPr>
              <w:pStyle w:val="BodyText2"/>
              <w:tabs>
                <w:tab w:val="num" w:pos="960"/>
              </w:tabs>
              <w:spacing w:after="0" w:line="312" w:lineRule="auto"/>
              <w:jc w:val="center"/>
              <w:rPr>
                <w:bCs/>
                <w:color w:val="000000"/>
                <w:sz w:val="24"/>
                <w:szCs w:val="24"/>
                <w:lang w:val="vi-VN"/>
              </w:rPr>
            </w:pPr>
          </w:p>
          <w:p w14:paraId="44B5692A" w14:textId="77777777" w:rsidR="00770DAD" w:rsidRPr="003555B5" w:rsidRDefault="00770DAD" w:rsidP="002D0C6F">
            <w:pPr>
              <w:pStyle w:val="BodyText2"/>
              <w:tabs>
                <w:tab w:val="num" w:pos="960"/>
              </w:tabs>
              <w:spacing w:after="0" w:line="312" w:lineRule="auto"/>
              <w:jc w:val="center"/>
              <w:rPr>
                <w:bCs/>
                <w:color w:val="000000"/>
                <w:sz w:val="24"/>
                <w:szCs w:val="24"/>
                <w:lang w:val="vi-VN"/>
              </w:rPr>
            </w:pPr>
          </w:p>
          <w:p w14:paraId="7E904D64" w14:textId="77777777" w:rsidR="00770DAD" w:rsidRPr="00EB4CA6" w:rsidRDefault="00770DAD" w:rsidP="002D0C6F">
            <w:pPr>
              <w:pStyle w:val="BodyText2"/>
              <w:tabs>
                <w:tab w:val="num" w:pos="960"/>
              </w:tabs>
              <w:spacing w:after="0" w:line="312" w:lineRule="auto"/>
              <w:jc w:val="center"/>
              <w:rPr>
                <w:bCs/>
                <w:color w:val="000000"/>
                <w:sz w:val="24"/>
                <w:szCs w:val="24"/>
                <w:lang w:val="vi-VN"/>
              </w:rPr>
            </w:pPr>
            <w:r w:rsidRPr="003555B5">
              <w:rPr>
                <w:bCs/>
                <w:color w:val="000000"/>
                <w:sz w:val="24"/>
                <w:szCs w:val="24"/>
                <w:lang w:val="vi-VN"/>
              </w:rPr>
              <w:t>6</w:t>
            </w:r>
            <w:r w:rsidRPr="00EB4CA6">
              <w:rPr>
                <w:bCs/>
                <w:color w:val="000000"/>
                <w:sz w:val="24"/>
                <w:szCs w:val="24"/>
                <w:lang w:val="vi-VN"/>
              </w:rPr>
              <w:t>0%</w:t>
            </w:r>
          </w:p>
        </w:tc>
      </w:tr>
    </w:tbl>
    <w:p w14:paraId="5D4D5EC5" w14:textId="77777777" w:rsidR="00C66F46" w:rsidRPr="00CB21F6" w:rsidRDefault="00C66F46" w:rsidP="00770DAD">
      <w:pPr>
        <w:spacing w:before="240"/>
        <w:rPr>
          <w:rFonts w:ascii="Times New Roman" w:hAnsi="Times New Roman" w:cs="Times New Roman"/>
          <w:b/>
          <w:sz w:val="24"/>
          <w:szCs w:val="24"/>
        </w:rPr>
      </w:pPr>
      <w:r w:rsidRPr="00CB21F6">
        <w:rPr>
          <w:rFonts w:ascii="Times New Roman" w:hAnsi="Times New Roman" w:cs="Times New Roman"/>
          <w:b/>
          <w:sz w:val="24"/>
          <w:szCs w:val="24"/>
        </w:rPr>
        <w:t>9.2.</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Cách tính điểm</w:t>
      </w:r>
    </w:p>
    <w:p w14:paraId="7C3980E8" w14:textId="29C2BFAA" w:rsidR="00C66F46" w:rsidRPr="00CB21F6" w:rsidRDefault="00C66F46" w:rsidP="005F14F7">
      <w:pPr>
        <w:jc w:val="both"/>
        <w:rPr>
          <w:rFonts w:ascii="Times New Roman" w:hAnsi="Times New Roman" w:cs="Times New Roman"/>
          <w:sz w:val="24"/>
          <w:szCs w:val="24"/>
        </w:rPr>
      </w:pPr>
      <w:r w:rsidRPr="00CB21F6">
        <w:rPr>
          <w:rFonts w:ascii="Times New Roman" w:hAnsi="Times New Roman" w:cs="Times New Roman"/>
          <w:b/>
          <w:sz w:val="24"/>
          <w:szCs w:val="24"/>
        </w:rPr>
        <w:t>-</w:t>
      </w:r>
      <w:r w:rsidR="00770DAD">
        <w:rPr>
          <w:rFonts w:ascii="Times New Roman" w:hAnsi="Times New Roman" w:cs="Times New Roman"/>
          <w:b/>
          <w:sz w:val="24"/>
          <w:szCs w:val="24"/>
        </w:rPr>
        <w:t xml:space="preserve"> </w:t>
      </w:r>
      <w:r w:rsidRPr="00CB21F6">
        <w:rPr>
          <w:rFonts w:ascii="Times New Roman" w:hAnsi="Times New Roman" w:cs="Times New Roman"/>
          <w:sz w:val="24"/>
          <w:szCs w:val="24"/>
        </w:rPr>
        <w:t xml:space="preserve">Điểm đánh giá thành phần và điểm thi kết thúc học phần được chấm </w:t>
      </w:r>
      <w:proofErr w:type="gramStart"/>
      <w:r w:rsidRPr="00CB21F6">
        <w:rPr>
          <w:rFonts w:ascii="Times New Roman" w:hAnsi="Times New Roman" w:cs="Times New Roman"/>
          <w:sz w:val="24"/>
          <w:szCs w:val="24"/>
        </w:rPr>
        <w:t>theo</w:t>
      </w:r>
      <w:proofErr w:type="gramEnd"/>
      <w:r w:rsidRPr="00CB21F6">
        <w:rPr>
          <w:rFonts w:ascii="Times New Roman" w:hAnsi="Times New Roman" w:cs="Times New Roman"/>
          <w:sz w:val="24"/>
          <w:szCs w:val="24"/>
        </w:rPr>
        <w:t xml:space="preserve"> thang điểm 10</w:t>
      </w:r>
      <w:r w:rsidR="00CB21F6">
        <w:rPr>
          <w:rFonts w:ascii="Times New Roman" w:hAnsi="Times New Roman" w:cs="Times New Roman"/>
          <w:sz w:val="24"/>
          <w:szCs w:val="24"/>
        </w:rPr>
        <w:t xml:space="preserve"> </w:t>
      </w:r>
      <w:r w:rsidRPr="00CB21F6">
        <w:rPr>
          <w:rFonts w:ascii="Times New Roman" w:hAnsi="Times New Roman" w:cs="Times New Roman"/>
          <w:sz w:val="24"/>
          <w:szCs w:val="24"/>
        </w:rPr>
        <w:t>(từ 0 đến 10), được làm tròn đến một chữ số thập phân.</w:t>
      </w:r>
    </w:p>
    <w:p w14:paraId="45134036" w14:textId="58A0BEC0" w:rsidR="00C66F46" w:rsidRPr="00CB21F6" w:rsidRDefault="00C66F46" w:rsidP="005F14F7">
      <w:pPr>
        <w:jc w:val="both"/>
        <w:rPr>
          <w:rFonts w:ascii="Times New Roman" w:hAnsi="Times New Roman" w:cs="Times New Roman"/>
          <w:sz w:val="24"/>
          <w:szCs w:val="24"/>
        </w:rPr>
      </w:pPr>
      <w:proofErr w:type="gramStart"/>
      <w:r w:rsidRPr="00CB21F6">
        <w:rPr>
          <w:rFonts w:ascii="Times New Roman" w:hAnsi="Times New Roman" w:cs="Times New Roman"/>
          <w:sz w:val="24"/>
          <w:szCs w:val="24"/>
        </w:rPr>
        <w:t>-</w:t>
      </w:r>
      <w:r w:rsidR="00770DAD">
        <w:rPr>
          <w:rFonts w:ascii="Times New Roman" w:hAnsi="Times New Roman" w:cs="Times New Roman"/>
          <w:sz w:val="24"/>
          <w:szCs w:val="24"/>
        </w:rPr>
        <w:t xml:space="preserve"> </w:t>
      </w:r>
      <w:r w:rsidRPr="00CB21F6">
        <w:rPr>
          <w:rFonts w:ascii="Times New Roman" w:hAnsi="Times New Roman" w:cs="Times New Roman"/>
          <w:sz w:val="24"/>
          <w:szCs w:val="24"/>
        </w:rPr>
        <w:t>Điểm học phần là tổng điểm của tất cả các điểm đánh giá thành phần của học phần nhân với trọng số tương ứng.</w:t>
      </w:r>
      <w:proofErr w:type="gramEnd"/>
      <w:r w:rsidRPr="00CB21F6">
        <w:rPr>
          <w:rFonts w:ascii="Times New Roman" w:hAnsi="Times New Roman" w:cs="Times New Roman"/>
          <w:sz w:val="24"/>
          <w:szCs w:val="24"/>
        </w:rPr>
        <w:t xml:space="preserve">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14:paraId="0E93423E" w14:textId="77777777" w:rsidR="00C647AD" w:rsidRPr="00CB21F6" w:rsidRDefault="00C647AD" w:rsidP="005F14F7">
      <w:pPr>
        <w:rPr>
          <w:rFonts w:ascii="Times New Roman" w:hAnsi="Times New Roman" w:cs="Times New Roman"/>
          <w:b/>
          <w:sz w:val="24"/>
          <w:szCs w:val="24"/>
        </w:rPr>
      </w:pPr>
      <w:r w:rsidRPr="00CB21F6">
        <w:rPr>
          <w:rFonts w:ascii="Times New Roman" w:hAnsi="Times New Roman" w:cs="Times New Roman"/>
          <w:b/>
          <w:sz w:val="24"/>
          <w:szCs w:val="24"/>
        </w:rPr>
        <w:t>10.</w:t>
      </w:r>
      <w:r w:rsidR="00B568FE">
        <w:rPr>
          <w:rFonts w:ascii="Times New Roman" w:hAnsi="Times New Roman" w:cs="Times New Roman"/>
          <w:b/>
          <w:sz w:val="24"/>
          <w:szCs w:val="24"/>
        </w:rPr>
        <w:t xml:space="preserve"> </w:t>
      </w:r>
      <w:r w:rsidRPr="00CB21F6">
        <w:rPr>
          <w:rFonts w:ascii="Times New Roman" w:hAnsi="Times New Roman" w:cs="Times New Roman"/>
          <w:b/>
          <w:sz w:val="24"/>
          <w:szCs w:val="24"/>
        </w:rPr>
        <w:t>Tài liệu học tập</w:t>
      </w:r>
    </w:p>
    <w:p w14:paraId="5BD06D08" w14:textId="77777777" w:rsidR="00770DAD" w:rsidRPr="00770DAD" w:rsidRDefault="00770DAD" w:rsidP="00770DAD">
      <w:pPr>
        <w:pStyle w:val="BodyText2"/>
        <w:tabs>
          <w:tab w:val="num" w:pos="720"/>
        </w:tabs>
        <w:spacing w:after="0" w:line="312" w:lineRule="auto"/>
        <w:jc w:val="both"/>
        <w:rPr>
          <w:bCs/>
          <w:sz w:val="24"/>
          <w:szCs w:val="24"/>
        </w:rPr>
      </w:pPr>
      <w:r w:rsidRPr="00770DAD">
        <w:rPr>
          <w:bCs/>
          <w:color w:val="000000"/>
          <w:sz w:val="24"/>
          <w:szCs w:val="24"/>
        </w:rPr>
        <w:t xml:space="preserve">[1]. ThS. Nguyễn Mai Hoa (2013). </w:t>
      </w:r>
      <w:proofErr w:type="gramStart"/>
      <w:r w:rsidRPr="00770DAD">
        <w:rPr>
          <w:bCs/>
          <w:color w:val="000000"/>
          <w:sz w:val="24"/>
          <w:szCs w:val="24"/>
        </w:rPr>
        <w:t>Bài giảng Sản xuất sạch hơn.</w:t>
      </w:r>
      <w:proofErr w:type="gramEnd"/>
      <w:r w:rsidRPr="00770DAD">
        <w:rPr>
          <w:bCs/>
          <w:color w:val="000000"/>
          <w:sz w:val="24"/>
          <w:szCs w:val="24"/>
        </w:rPr>
        <w:t xml:space="preserve"> </w:t>
      </w:r>
      <w:proofErr w:type="gramStart"/>
      <w:r w:rsidRPr="00770DAD">
        <w:rPr>
          <w:bCs/>
          <w:color w:val="000000"/>
          <w:sz w:val="24"/>
          <w:szCs w:val="24"/>
        </w:rPr>
        <w:t xml:space="preserve">Bộ môn Địa Sinh thái và </w:t>
      </w:r>
      <w:r w:rsidRPr="00770DAD">
        <w:rPr>
          <w:bCs/>
          <w:sz w:val="24"/>
          <w:szCs w:val="24"/>
        </w:rPr>
        <w:t>Công nghệ Môi trường – Trường Đại học Mỏ - Địa chất.</w:t>
      </w:r>
      <w:proofErr w:type="gramEnd"/>
    </w:p>
    <w:p w14:paraId="65F3B208" w14:textId="4C0EB284" w:rsidR="00770DAD" w:rsidRPr="00770DAD" w:rsidRDefault="00770DAD" w:rsidP="00770DAD">
      <w:pPr>
        <w:spacing w:after="0" w:line="312" w:lineRule="auto"/>
        <w:jc w:val="both"/>
        <w:rPr>
          <w:rFonts w:ascii="Times New Roman" w:hAnsi="Times New Roman" w:cs="Times New Roman"/>
          <w:spacing w:val="-4"/>
          <w:sz w:val="24"/>
          <w:szCs w:val="24"/>
          <w:lang w:val="vi-VN"/>
        </w:rPr>
      </w:pPr>
      <w:r w:rsidRPr="00770DAD">
        <w:rPr>
          <w:rFonts w:ascii="Times New Roman" w:hAnsi="Times New Roman" w:cs="Times New Roman"/>
          <w:bCs/>
          <w:sz w:val="24"/>
          <w:szCs w:val="24"/>
        </w:rPr>
        <w:t xml:space="preserve">[2]. </w:t>
      </w:r>
      <w:r w:rsidRPr="00770DAD">
        <w:rPr>
          <w:rFonts w:ascii="Times New Roman" w:hAnsi="Times New Roman" w:cs="Times New Roman"/>
          <w:bCs/>
          <w:sz w:val="24"/>
          <w:szCs w:val="24"/>
          <w:lang w:val="vi-VN"/>
        </w:rPr>
        <w:t>Nguyễn Mai Hoa (201</w:t>
      </w:r>
      <w:r w:rsidRPr="00770DAD">
        <w:rPr>
          <w:rFonts w:ascii="Times New Roman" w:hAnsi="Times New Roman" w:cs="Times New Roman"/>
          <w:bCs/>
          <w:sz w:val="24"/>
          <w:szCs w:val="24"/>
        </w:rPr>
        <w:t>2</w:t>
      </w:r>
      <w:r w:rsidRPr="00770DAD">
        <w:rPr>
          <w:rFonts w:ascii="Times New Roman" w:hAnsi="Times New Roman" w:cs="Times New Roman"/>
          <w:bCs/>
          <w:sz w:val="24"/>
          <w:szCs w:val="24"/>
          <w:lang w:val="vi-VN"/>
        </w:rPr>
        <w:t>). Giáo trình Quản lý môi trường</w:t>
      </w:r>
      <w:r w:rsidR="00F406F4">
        <w:rPr>
          <w:rFonts w:ascii="Times New Roman" w:hAnsi="Times New Roman" w:cs="Times New Roman"/>
          <w:bCs/>
          <w:sz w:val="24"/>
          <w:szCs w:val="24"/>
        </w:rPr>
        <w:t>: Dùng cho sinh viên ngành Kỹ thuật Môi trường</w:t>
      </w:r>
      <w:r w:rsidRPr="00770DAD">
        <w:rPr>
          <w:rFonts w:ascii="Times New Roman" w:hAnsi="Times New Roman" w:cs="Times New Roman"/>
          <w:bCs/>
          <w:sz w:val="24"/>
          <w:szCs w:val="24"/>
          <w:lang w:val="vi-VN"/>
        </w:rPr>
        <w:t xml:space="preserve">. Trường Đại học Mỏ - Địa chất, Hà Nội. </w:t>
      </w:r>
    </w:p>
    <w:p w14:paraId="5101CCD9" w14:textId="22587126" w:rsidR="00770DAD" w:rsidRPr="00770DAD" w:rsidRDefault="00770DAD" w:rsidP="00770DAD">
      <w:pPr>
        <w:pStyle w:val="BodyText2"/>
        <w:tabs>
          <w:tab w:val="num" w:pos="390"/>
        </w:tabs>
        <w:spacing w:after="0" w:line="312" w:lineRule="auto"/>
        <w:jc w:val="both"/>
        <w:rPr>
          <w:bCs/>
          <w:sz w:val="24"/>
          <w:szCs w:val="24"/>
        </w:rPr>
      </w:pPr>
      <w:r w:rsidRPr="00770DAD">
        <w:rPr>
          <w:bCs/>
          <w:sz w:val="24"/>
          <w:szCs w:val="24"/>
          <w:lang w:val="vi-VN"/>
        </w:rPr>
        <w:t xml:space="preserve">[3]. </w:t>
      </w:r>
      <w:proofErr w:type="gramStart"/>
      <w:r w:rsidRPr="00770DAD">
        <w:rPr>
          <w:bCs/>
          <w:sz w:val="24"/>
          <w:szCs w:val="24"/>
        </w:rPr>
        <w:t>Trần Ngọc Chấn (200</w:t>
      </w:r>
      <w:r w:rsidRPr="00770DAD">
        <w:rPr>
          <w:bCs/>
          <w:sz w:val="24"/>
          <w:szCs w:val="24"/>
        </w:rPr>
        <w:t>4</w:t>
      </w:r>
      <w:r w:rsidRPr="00770DAD">
        <w:rPr>
          <w:bCs/>
          <w:sz w:val="24"/>
          <w:szCs w:val="24"/>
        </w:rPr>
        <w:t>).</w:t>
      </w:r>
      <w:proofErr w:type="gramEnd"/>
      <w:r w:rsidRPr="00770DAD">
        <w:rPr>
          <w:bCs/>
          <w:sz w:val="24"/>
          <w:szCs w:val="24"/>
        </w:rPr>
        <w:t xml:space="preserve"> </w:t>
      </w:r>
      <w:proofErr w:type="gramStart"/>
      <w:r w:rsidRPr="00770DAD">
        <w:rPr>
          <w:bCs/>
          <w:sz w:val="24"/>
          <w:szCs w:val="24"/>
        </w:rPr>
        <w:t>Ô nhiễm không khí và xử lý khí thải.</w:t>
      </w:r>
      <w:proofErr w:type="gramEnd"/>
      <w:r w:rsidRPr="00770DAD">
        <w:rPr>
          <w:bCs/>
          <w:sz w:val="24"/>
          <w:szCs w:val="24"/>
        </w:rPr>
        <w:t xml:space="preserve"> </w:t>
      </w:r>
      <w:r w:rsidRPr="00770DAD">
        <w:rPr>
          <w:bCs/>
          <w:sz w:val="24"/>
          <w:szCs w:val="24"/>
          <w:lang w:val="vi-VN"/>
        </w:rPr>
        <w:t>Nhà xuất bản</w:t>
      </w:r>
      <w:r w:rsidRPr="00770DAD">
        <w:rPr>
          <w:bCs/>
          <w:sz w:val="24"/>
          <w:szCs w:val="24"/>
        </w:rPr>
        <w:t xml:space="preserve"> Khoa học và Kỹ thuật, Hà Nội. </w:t>
      </w:r>
    </w:p>
    <w:p w14:paraId="4D1C88E8" w14:textId="77777777" w:rsidR="00770DAD" w:rsidRPr="00770DAD" w:rsidRDefault="00770DAD" w:rsidP="00770DAD">
      <w:pPr>
        <w:pStyle w:val="BodyText2"/>
        <w:tabs>
          <w:tab w:val="num" w:pos="390"/>
        </w:tabs>
        <w:spacing w:after="0" w:line="312" w:lineRule="auto"/>
        <w:jc w:val="both"/>
        <w:rPr>
          <w:bCs/>
          <w:sz w:val="24"/>
          <w:szCs w:val="24"/>
        </w:rPr>
      </w:pPr>
      <w:r w:rsidRPr="00770DAD">
        <w:rPr>
          <w:bCs/>
          <w:sz w:val="24"/>
          <w:szCs w:val="24"/>
          <w:lang w:val="vi-VN"/>
        </w:rPr>
        <w:t>[</w:t>
      </w:r>
      <w:r w:rsidRPr="00770DAD">
        <w:rPr>
          <w:bCs/>
          <w:sz w:val="24"/>
          <w:szCs w:val="24"/>
        </w:rPr>
        <w:t>4</w:t>
      </w:r>
      <w:r w:rsidRPr="00770DAD">
        <w:rPr>
          <w:bCs/>
          <w:sz w:val="24"/>
          <w:szCs w:val="24"/>
          <w:lang w:val="vi-VN"/>
        </w:rPr>
        <w:t xml:space="preserve">]. </w:t>
      </w:r>
      <w:proofErr w:type="gramStart"/>
      <w:r w:rsidRPr="00770DAD">
        <w:rPr>
          <w:bCs/>
          <w:sz w:val="24"/>
          <w:szCs w:val="24"/>
        </w:rPr>
        <w:t>Trần Thị Thanh Thủy.</w:t>
      </w:r>
      <w:proofErr w:type="gramEnd"/>
      <w:r w:rsidRPr="00770DAD">
        <w:rPr>
          <w:bCs/>
          <w:sz w:val="24"/>
          <w:szCs w:val="24"/>
        </w:rPr>
        <w:t xml:space="preserve"> </w:t>
      </w:r>
      <w:proofErr w:type="gramStart"/>
      <w:r w:rsidRPr="00770DAD">
        <w:rPr>
          <w:bCs/>
          <w:sz w:val="24"/>
          <w:szCs w:val="24"/>
        </w:rPr>
        <w:t>Bài giảng Kiểm soát ô nhiễm không khí và tiếng ồn.</w:t>
      </w:r>
      <w:proofErr w:type="gramEnd"/>
      <w:r w:rsidRPr="00770DAD">
        <w:rPr>
          <w:bCs/>
          <w:sz w:val="24"/>
          <w:szCs w:val="24"/>
        </w:rPr>
        <w:t xml:space="preserve"> </w:t>
      </w:r>
      <w:proofErr w:type="gramStart"/>
      <w:r w:rsidRPr="00770DAD">
        <w:rPr>
          <w:bCs/>
          <w:sz w:val="24"/>
          <w:szCs w:val="24"/>
        </w:rPr>
        <w:t>Bộ môn Địa Sinh thái và Công nghệ Môi trường – Trường Đại học Mỏ - Địa chất.</w:t>
      </w:r>
      <w:proofErr w:type="gramEnd"/>
    </w:p>
    <w:p w14:paraId="54DA7D80" w14:textId="77777777" w:rsidR="005F3AD5" w:rsidRPr="00D7458D" w:rsidRDefault="005F3AD5" w:rsidP="005F14F7">
      <w:pPr>
        <w:rPr>
          <w:rFonts w:ascii="Times New Roman" w:hAnsi="Times New Roman" w:cs="Times New Roman"/>
          <w:b/>
          <w:sz w:val="24"/>
          <w:szCs w:val="24"/>
          <w:lang w:val="fr-FR"/>
        </w:rPr>
      </w:pPr>
      <w:r w:rsidRPr="00D7458D">
        <w:rPr>
          <w:rFonts w:ascii="Times New Roman" w:hAnsi="Times New Roman" w:cs="Times New Roman"/>
          <w:b/>
          <w:sz w:val="24"/>
          <w:szCs w:val="24"/>
          <w:lang w:val="fr-FR"/>
        </w:rPr>
        <w:t>11. Hướng dẫn tự học của học phần</w:t>
      </w:r>
    </w:p>
    <w:p w14:paraId="5D0D7DB3" w14:textId="77777777" w:rsidR="005F3AD5" w:rsidRDefault="005F3AD5" w:rsidP="005F14F7">
      <w:pPr>
        <w:jc w:val="center"/>
        <w:rPr>
          <w:rFonts w:ascii="Times New Roman" w:hAnsi="Times New Roman" w:cs="Times New Roman"/>
          <w:b/>
          <w:sz w:val="24"/>
          <w:szCs w:val="24"/>
        </w:rPr>
      </w:pPr>
      <w:r w:rsidRPr="00CB21F6">
        <w:rPr>
          <w:rFonts w:ascii="Times New Roman" w:hAnsi="Times New Roman" w:cs="Times New Roman"/>
          <w:b/>
          <w:sz w:val="24"/>
          <w:szCs w:val="24"/>
        </w:rPr>
        <w:lastRenderedPageBreak/>
        <w:t>Bảng 3. Nội dung chuẩn bị</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058"/>
        <w:gridCol w:w="872"/>
        <w:gridCol w:w="717"/>
        <w:gridCol w:w="846"/>
        <w:gridCol w:w="2785"/>
      </w:tblGrid>
      <w:tr w:rsidR="00770DAD" w:rsidRPr="00246440" w14:paraId="2A42FD1D" w14:textId="77777777" w:rsidTr="002D0C6F">
        <w:trPr>
          <w:trHeight w:val="282"/>
        </w:trPr>
        <w:tc>
          <w:tcPr>
            <w:tcW w:w="830" w:type="dxa"/>
            <w:shd w:val="clear" w:color="auto" w:fill="auto"/>
            <w:vAlign w:val="center"/>
          </w:tcPr>
          <w:p w14:paraId="590363D3"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r w:rsidRPr="00246440">
              <w:rPr>
                <w:b/>
                <w:bCs/>
                <w:color w:val="000000"/>
                <w:sz w:val="24"/>
                <w:szCs w:val="24"/>
                <w:lang w:val="nl-NL"/>
              </w:rPr>
              <w:t>Tuần</w:t>
            </w:r>
          </w:p>
        </w:tc>
        <w:tc>
          <w:tcPr>
            <w:tcW w:w="3058" w:type="dxa"/>
            <w:shd w:val="clear" w:color="auto" w:fill="auto"/>
            <w:vAlign w:val="center"/>
          </w:tcPr>
          <w:p w14:paraId="72198824"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r w:rsidRPr="00246440">
              <w:rPr>
                <w:b/>
                <w:bCs/>
                <w:color w:val="000000"/>
                <w:sz w:val="24"/>
                <w:szCs w:val="24"/>
                <w:lang w:val="nl-NL"/>
              </w:rPr>
              <w:t>Nội dung</w:t>
            </w:r>
          </w:p>
        </w:tc>
        <w:tc>
          <w:tcPr>
            <w:tcW w:w="872" w:type="dxa"/>
            <w:shd w:val="clear" w:color="auto" w:fill="auto"/>
            <w:vAlign w:val="center"/>
          </w:tcPr>
          <w:p w14:paraId="5888BBE5"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r w:rsidRPr="00246440">
              <w:rPr>
                <w:b/>
                <w:bCs/>
                <w:color w:val="000000"/>
                <w:sz w:val="24"/>
                <w:szCs w:val="24"/>
                <w:lang w:val="nl-NL"/>
              </w:rPr>
              <w:t>Lý thuyết (tiết)</w:t>
            </w:r>
          </w:p>
        </w:tc>
        <w:tc>
          <w:tcPr>
            <w:tcW w:w="717" w:type="dxa"/>
            <w:vAlign w:val="center"/>
          </w:tcPr>
          <w:p w14:paraId="109D32E9" w14:textId="77777777" w:rsidR="00770DAD" w:rsidRPr="00246440" w:rsidRDefault="00770DAD" w:rsidP="002D0C6F">
            <w:pPr>
              <w:pStyle w:val="BodyText2"/>
              <w:tabs>
                <w:tab w:val="num" w:pos="960"/>
              </w:tabs>
              <w:spacing w:after="0" w:line="312" w:lineRule="auto"/>
              <w:jc w:val="center"/>
              <w:rPr>
                <w:b/>
                <w:bCs/>
                <w:color w:val="000000"/>
                <w:sz w:val="24"/>
                <w:szCs w:val="24"/>
                <w:lang w:val="nl-NL"/>
              </w:rPr>
            </w:pPr>
            <w:r w:rsidRPr="00246440">
              <w:rPr>
                <w:b/>
                <w:bCs/>
                <w:color w:val="000000"/>
                <w:sz w:val="24"/>
                <w:szCs w:val="24"/>
                <w:lang w:val="nl-NL"/>
              </w:rPr>
              <w:t>Bài tập</w:t>
            </w:r>
          </w:p>
          <w:p w14:paraId="79B6CBA4" w14:textId="77777777" w:rsidR="00770DAD" w:rsidRPr="00246440" w:rsidRDefault="00770DAD" w:rsidP="002D0C6F">
            <w:pPr>
              <w:pStyle w:val="BodyText2"/>
              <w:tabs>
                <w:tab w:val="num" w:pos="960"/>
              </w:tabs>
              <w:spacing w:after="0" w:line="312" w:lineRule="auto"/>
              <w:jc w:val="center"/>
              <w:rPr>
                <w:b/>
                <w:bCs/>
                <w:color w:val="000000"/>
                <w:sz w:val="24"/>
                <w:szCs w:val="24"/>
                <w:lang w:val="nl-NL"/>
              </w:rPr>
            </w:pPr>
            <w:r w:rsidRPr="00246440">
              <w:rPr>
                <w:b/>
                <w:bCs/>
                <w:color w:val="000000"/>
                <w:sz w:val="24"/>
                <w:szCs w:val="24"/>
                <w:lang w:val="nl-NL"/>
              </w:rPr>
              <w:t>(tiết)</w:t>
            </w:r>
          </w:p>
        </w:tc>
        <w:tc>
          <w:tcPr>
            <w:tcW w:w="846" w:type="dxa"/>
            <w:shd w:val="clear" w:color="auto" w:fill="auto"/>
            <w:vAlign w:val="center"/>
          </w:tcPr>
          <w:p w14:paraId="74AF38DA" w14:textId="77777777" w:rsidR="00770DAD" w:rsidRPr="00246440" w:rsidRDefault="00770DAD" w:rsidP="002D0C6F">
            <w:pPr>
              <w:pStyle w:val="BodyText2"/>
              <w:tabs>
                <w:tab w:val="num" w:pos="960"/>
              </w:tabs>
              <w:spacing w:after="0" w:line="312" w:lineRule="auto"/>
              <w:jc w:val="center"/>
              <w:rPr>
                <w:b/>
                <w:bCs/>
                <w:color w:val="000000"/>
                <w:sz w:val="24"/>
                <w:szCs w:val="24"/>
                <w:lang w:val="nl-NL"/>
              </w:rPr>
            </w:pPr>
            <w:r w:rsidRPr="00246440">
              <w:rPr>
                <w:b/>
                <w:bCs/>
                <w:color w:val="000000"/>
                <w:sz w:val="24"/>
                <w:szCs w:val="24"/>
                <w:lang w:val="nl-NL"/>
              </w:rPr>
              <w:t>Thực hành</w:t>
            </w:r>
          </w:p>
          <w:p w14:paraId="01250127" w14:textId="77777777" w:rsidR="00770DAD" w:rsidRPr="00246440" w:rsidRDefault="00770DAD" w:rsidP="002D0C6F">
            <w:pPr>
              <w:pStyle w:val="BodyText2"/>
              <w:tabs>
                <w:tab w:val="num" w:pos="960"/>
              </w:tabs>
              <w:spacing w:after="0" w:line="312" w:lineRule="auto"/>
              <w:jc w:val="center"/>
              <w:rPr>
                <w:b/>
                <w:bCs/>
                <w:color w:val="000000"/>
                <w:sz w:val="24"/>
                <w:szCs w:val="24"/>
                <w:lang w:val="nl-NL"/>
              </w:rPr>
            </w:pPr>
            <w:r w:rsidRPr="00246440">
              <w:rPr>
                <w:b/>
                <w:bCs/>
                <w:color w:val="000000"/>
                <w:sz w:val="24"/>
                <w:szCs w:val="24"/>
                <w:lang w:val="nl-NL"/>
              </w:rPr>
              <w:t>(tiết)</w:t>
            </w:r>
          </w:p>
        </w:tc>
        <w:tc>
          <w:tcPr>
            <w:tcW w:w="2785" w:type="dxa"/>
            <w:tcBorders>
              <w:bottom w:val="single" w:sz="4" w:space="0" w:color="auto"/>
            </w:tcBorders>
            <w:shd w:val="clear" w:color="auto" w:fill="auto"/>
            <w:vAlign w:val="center"/>
          </w:tcPr>
          <w:p w14:paraId="03A9F5AF"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r w:rsidRPr="00246440">
              <w:rPr>
                <w:b/>
                <w:bCs/>
                <w:color w:val="000000"/>
                <w:sz w:val="24"/>
                <w:szCs w:val="24"/>
                <w:lang w:val="nl-NL"/>
              </w:rPr>
              <w:t>Sinh viên cần chuẩn bị</w:t>
            </w:r>
          </w:p>
        </w:tc>
      </w:tr>
      <w:tr w:rsidR="00770DAD" w:rsidRPr="00246440" w14:paraId="165545EB" w14:textId="77777777" w:rsidTr="002D0C6F">
        <w:trPr>
          <w:trHeight w:val="282"/>
        </w:trPr>
        <w:tc>
          <w:tcPr>
            <w:tcW w:w="830" w:type="dxa"/>
            <w:shd w:val="clear" w:color="auto" w:fill="auto"/>
            <w:vAlign w:val="center"/>
          </w:tcPr>
          <w:p w14:paraId="66F50BE5"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r w:rsidRPr="00246440">
              <w:rPr>
                <w:b/>
                <w:bCs/>
                <w:color w:val="000000"/>
                <w:sz w:val="24"/>
                <w:szCs w:val="24"/>
                <w:lang w:val="nl-NL"/>
              </w:rPr>
              <w:t>A</w:t>
            </w:r>
          </w:p>
        </w:tc>
        <w:tc>
          <w:tcPr>
            <w:tcW w:w="3058" w:type="dxa"/>
            <w:shd w:val="clear" w:color="auto" w:fill="auto"/>
            <w:vAlign w:val="center"/>
          </w:tcPr>
          <w:p w14:paraId="61D6403F"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r w:rsidRPr="00246440">
              <w:rPr>
                <w:b/>
                <w:bCs/>
                <w:color w:val="000000"/>
                <w:sz w:val="24"/>
                <w:szCs w:val="24"/>
                <w:lang w:val="nl-NL"/>
              </w:rPr>
              <w:t>Lý thuyết</w:t>
            </w:r>
          </w:p>
        </w:tc>
        <w:tc>
          <w:tcPr>
            <w:tcW w:w="872" w:type="dxa"/>
            <w:shd w:val="clear" w:color="auto" w:fill="auto"/>
            <w:vAlign w:val="center"/>
          </w:tcPr>
          <w:p w14:paraId="736B9031"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p>
        </w:tc>
        <w:tc>
          <w:tcPr>
            <w:tcW w:w="717" w:type="dxa"/>
            <w:vAlign w:val="center"/>
          </w:tcPr>
          <w:p w14:paraId="0087A9CE" w14:textId="77777777" w:rsidR="00770DAD" w:rsidRPr="00246440" w:rsidRDefault="00770DAD" w:rsidP="002D0C6F">
            <w:pPr>
              <w:pStyle w:val="BodyText2"/>
              <w:tabs>
                <w:tab w:val="num" w:pos="960"/>
              </w:tabs>
              <w:spacing w:after="0" w:line="312" w:lineRule="auto"/>
              <w:jc w:val="center"/>
              <w:rPr>
                <w:b/>
                <w:bCs/>
                <w:color w:val="000000"/>
                <w:sz w:val="24"/>
                <w:szCs w:val="24"/>
                <w:lang w:val="nl-NL"/>
              </w:rPr>
            </w:pPr>
          </w:p>
        </w:tc>
        <w:tc>
          <w:tcPr>
            <w:tcW w:w="846" w:type="dxa"/>
            <w:shd w:val="clear" w:color="auto" w:fill="auto"/>
            <w:vAlign w:val="center"/>
          </w:tcPr>
          <w:p w14:paraId="6F89FD01" w14:textId="77777777" w:rsidR="00770DAD" w:rsidRPr="00246440" w:rsidRDefault="00770DAD" w:rsidP="002D0C6F">
            <w:pPr>
              <w:pStyle w:val="BodyText2"/>
              <w:tabs>
                <w:tab w:val="num" w:pos="960"/>
              </w:tabs>
              <w:spacing w:after="0" w:line="312" w:lineRule="auto"/>
              <w:jc w:val="center"/>
              <w:rPr>
                <w:b/>
                <w:bCs/>
                <w:color w:val="000000"/>
                <w:sz w:val="24"/>
                <w:szCs w:val="24"/>
                <w:lang w:val="nl-NL"/>
              </w:rPr>
            </w:pPr>
          </w:p>
        </w:tc>
        <w:tc>
          <w:tcPr>
            <w:tcW w:w="2785" w:type="dxa"/>
            <w:tcBorders>
              <w:bottom w:val="single" w:sz="4" w:space="0" w:color="auto"/>
            </w:tcBorders>
            <w:shd w:val="clear" w:color="auto" w:fill="auto"/>
            <w:vAlign w:val="center"/>
          </w:tcPr>
          <w:p w14:paraId="1BBBFFE9" w14:textId="77777777" w:rsidR="00770DAD" w:rsidRPr="00246440" w:rsidRDefault="00770DAD" w:rsidP="002D0C6F">
            <w:pPr>
              <w:pStyle w:val="BodyText2"/>
              <w:tabs>
                <w:tab w:val="num" w:pos="960"/>
              </w:tabs>
              <w:spacing w:before="120" w:line="312" w:lineRule="auto"/>
              <w:jc w:val="center"/>
              <w:rPr>
                <w:b/>
                <w:bCs/>
                <w:color w:val="000000"/>
                <w:sz w:val="24"/>
                <w:szCs w:val="24"/>
                <w:lang w:val="nl-NL"/>
              </w:rPr>
            </w:pPr>
          </w:p>
        </w:tc>
      </w:tr>
      <w:tr w:rsidR="00770DAD" w:rsidRPr="00246440" w14:paraId="4D576758" w14:textId="77777777" w:rsidTr="002D0C6F">
        <w:trPr>
          <w:trHeight w:val="4247"/>
        </w:trPr>
        <w:tc>
          <w:tcPr>
            <w:tcW w:w="830" w:type="dxa"/>
            <w:shd w:val="clear" w:color="auto" w:fill="auto"/>
            <w:vAlign w:val="center"/>
          </w:tcPr>
          <w:p w14:paraId="60680BA8" w14:textId="72806CB0" w:rsidR="00770DAD" w:rsidRPr="00246440" w:rsidRDefault="00770DAD" w:rsidP="002D0C6F">
            <w:pPr>
              <w:pStyle w:val="BodyText2"/>
              <w:tabs>
                <w:tab w:val="num" w:pos="960"/>
              </w:tabs>
              <w:spacing w:after="0" w:line="312" w:lineRule="auto"/>
              <w:jc w:val="center"/>
              <w:rPr>
                <w:b/>
                <w:bCs/>
                <w:color w:val="000000"/>
                <w:sz w:val="24"/>
                <w:szCs w:val="24"/>
                <w:lang w:val="nl-NL"/>
              </w:rPr>
            </w:pPr>
            <w:r w:rsidRPr="00246440">
              <w:rPr>
                <w:b/>
                <w:bCs/>
                <w:color w:val="000000"/>
                <w:sz w:val="24"/>
                <w:szCs w:val="24"/>
                <w:lang w:val="nl-NL"/>
              </w:rPr>
              <w:t>1</w:t>
            </w:r>
            <w:r w:rsidR="00F406F4">
              <w:rPr>
                <w:b/>
                <w:bCs/>
                <w:color w:val="000000"/>
                <w:sz w:val="24"/>
                <w:szCs w:val="24"/>
                <w:lang w:val="nl-NL"/>
              </w:rPr>
              <w:t>, 2</w:t>
            </w:r>
          </w:p>
          <w:p w14:paraId="12940A38" w14:textId="77777777" w:rsidR="00770DAD" w:rsidRPr="00246440" w:rsidRDefault="00770DAD" w:rsidP="002D0C6F">
            <w:pPr>
              <w:pStyle w:val="BodyText2"/>
              <w:tabs>
                <w:tab w:val="num" w:pos="960"/>
              </w:tabs>
              <w:spacing w:after="0" w:line="312" w:lineRule="auto"/>
              <w:jc w:val="center"/>
              <w:rPr>
                <w:b/>
                <w:bCs/>
                <w:color w:val="000000"/>
                <w:sz w:val="24"/>
                <w:szCs w:val="24"/>
                <w:lang w:val="nl-NL"/>
              </w:rPr>
            </w:pPr>
          </w:p>
        </w:tc>
        <w:tc>
          <w:tcPr>
            <w:tcW w:w="3058" w:type="dxa"/>
            <w:shd w:val="clear" w:color="auto" w:fill="auto"/>
          </w:tcPr>
          <w:p w14:paraId="5458C62F" w14:textId="77777777" w:rsidR="00770DAD" w:rsidRPr="00246440" w:rsidRDefault="00770DAD" w:rsidP="002D0C6F">
            <w:pPr>
              <w:pStyle w:val="BodyText2"/>
              <w:tabs>
                <w:tab w:val="num" w:pos="960"/>
              </w:tabs>
              <w:spacing w:after="0" w:line="312" w:lineRule="auto"/>
              <w:jc w:val="both"/>
              <w:rPr>
                <w:b/>
                <w:bCs/>
                <w:color w:val="000000"/>
                <w:sz w:val="24"/>
                <w:szCs w:val="24"/>
                <w:lang w:val="nl-NL"/>
              </w:rPr>
            </w:pPr>
            <w:r w:rsidRPr="00246440">
              <w:rPr>
                <w:b/>
                <w:bCs/>
                <w:color w:val="000000"/>
                <w:sz w:val="24"/>
                <w:szCs w:val="24"/>
                <w:lang w:val="nl-NL"/>
              </w:rPr>
              <w:t xml:space="preserve">Chương 1: </w:t>
            </w:r>
            <w:r w:rsidRPr="00246440">
              <w:rPr>
                <w:b/>
                <w:bCs/>
                <w:sz w:val="24"/>
                <w:szCs w:val="24"/>
                <w:lang w:val="nl-NL"/>
              </w:rPr>
              <w:t>Khái quát chung về sản xuất sạch hơn (SXSH)</w:t>
            </w:r>
          </w:p>
          <w:p w14:paraId="6CB7C99F" w14:textId="77777777" w:rsidR="00770DAD" w:rsidRPr="00246440" w:rsidRDefault="00770DAD" w:rsidP="002D0C6F">
            <w:pPr>
              <w:pStyle w:val="BodyText2"/>
              <w:tabs>
                <w:tab w:val="num" w:pos="960"/>
              </w:tabs>
              <w:spacing w:after="0" w:line="312" w:lineRule="auto"/>
              <w:jc w:val="both"/>
              <w:rPr>
                <w:bCs/>
                <w:color w:val="000000"/>
                <w:sz w:val="24"/>
                <w:szCs w:val="24"/>
                <w:lang w:val="nl-NL"/>
              </w:rPr>
            </w:pPr>
            <w:r w:rsidRPr="00246440">
              <w:rPr>
                <w:bCs/>
                <w:color w:val="000000"/>
                <w:sz w:val="24"/>
                <w:szCs w:val="24"/>
                <w:lang w:val="nl-NL"/>
              </w:rPr>
              <w:t xml:space="preserve">1.1. </w:t>
            </w:r>
            <w:r w:rsidRPr="00246440">
              <w:rPr>
                <w:sz w:val="24"/>
                <w:szCs w:val="24"/>
                <w:lang w:val="nl-NL"/>
              </w:rPr>
              <w:t xml:space="preserve">Khái niệm </w:t>
            </w:r>
            <w:r w:rsidRPr="00246440">
              <w:rPr>
                <w:color w:val="000000"/>
                <w:sz w:val="24"/>
                <w:szCs w:val="24"/>
                <w:lang w:val="nl-NL" w:eastAsia="ko-KR"/>
              </w:rPr>
              <w:t>sản xuất sạch hơn (SXSH) và một số khái niệm khác có liên quan</w:t>
            </w:r>
          </w:p>
          <w:p w14:paraId="61BEBCB7" w14:textId="77777777" w:rsidR="00770DAD" w:rsidRPr="00246440" w:rsidRDefault="00770DAD" w:rsidP="002D0C6F">
            <w:pPr>
              <w:pStyle w:val="BodyText2"/>
              <w:tabs>
                <w:tab w:val="num" w:pos="960"/>
              </w:tabs>
              <w:spacing w:after="0" w:line="312" w:lineRule="auto"/>
              <w:jc w:val="both"/>
              <w:rPr>
                <w:bCs/>
                <w:color w:val="000000"/>
                <w:sz w:val="24"/>
                <w:szCs w:val="24"/>
                <w:lang w:val="nl-NL"/>
              </w:rPr>
            </w:pPr>
            <w:r w:rsidRPr="00246440">
              <w:rPr>
                <w:bCs/>
                <w:color w:val="000000"/>
                <w:sz w:val="24"/>
                <w:szCs w:val="24"/>
                <w:lang w:val="nl-NL"/>
              </w:rPr>
              <w:t xml:space="preserve">1.2. </w:t>
            </w:r>
            <w:r w:rsidRPr="00246440">
              <w:rPr>
                <w:sz w:val="24"/>
                <w:szCs w:val="24"/>
                <w:lang w:val="nl-NL"/>
              </w:rPr>
              <w:t>Mục tiêu và lợi ích của sản xuất sạch hơn</w:t>
            </w:r>
          </w:p>
          <w:p w14:paraId="6D5A9E4E" w14:textId="77777777" w:rsidR="00770DAD" w:rsidRPr="00246440" w:rsidRDefault="00770DAD" w:rsidP="002D0C6F">
            <w:pPr>
              <w:pStyle w:val="BodyText2"/>
              <w:tabs>
                <w:tab w:val="num" w:pos="960"/>
              </w:tabs>
              <w:spacing w:after="0" w:line="312" w:lineRule="auto"/>
              <w:jc w:val="both"/>
              <w:rPr>
                <w:bCs/>
                <w:color w:val="000000"/>
                <w:sz w:val="24"/>
                <w:szCs w:val="24"/>
                <w:lang w:val="nl-NL"/>
              </w:rPr>
            </w:pPr>
            <w:r w:rsidRPr="00246440">
              <w:rPr>
                <w:bCs/>
                <w:color w:val="000000"/>
                <w:sz w:val="24"/>
                <w:szCs w:val="24"/>
                <w:lang w:val="nl-NL"/>
              </w:rPr>
              <w:t xml:space="preserve">1.3. </w:t>
            </w:r>
            <w:r w:rsidRPr="00246440">
              <w:rPr>
                <w:sz w:val="24"/>
                <w:szCs w:val="24"/>
                <w:lang w:val="nl-NL"/>
              </w:rPr>
              <w:t>Các điều kiện để một chương trình sản xuất sạch hơn thành công</w:t>
            </w:r>
          </w:p>
          <w:p w14:paraId="487810C5" w14:textId="77777777" w:rsidR="00770DAD" w:rsidRPr="00246440" w:rsidRDefault="00770DAD" w:rsidP="002D0C6F">
            <w:pPr>
              <w:pStyle w:val="BodyText2"/>
              <w:tabs>
                <w:tab w:val="num" w:pos="960"/>
              </w:tabs>
              <w:spacing w:after="0" w:line="312" w:lineRule="auto"/>
              <w:jc w:val="both"/>
              <w:rPr>
                <w:bCs/>
                <w:sz w:val="24"/>
                <w:szCs w:val="24"/>
                <w:lang w:val="nl-NL"/>
              </w:rPr>
            </w:pPr>
            <w:r w:rsidRPr="00246440">
              <w:rPr>
                <w:bCs/>
                <w:color w:val="000000"/>
                <w:sz w:val="24"/>
                <w:szCs w:val="24"/>
                <w:lang w:val="nl-NL"/>
              </w:rPr>
              <w:t xml:space="preserve">1.4. </w:t>
            </w:r>
            <w:r w:rsidRPr="00246440">
              <w:rPr>
                <w:sz w:val="24"/>
                <w:szCs w:val="24"/>
                <w:lang w:val="vi-VN"/>
              </w:rPr>
              <w:t>Hiện trạng áp dụng SXSH trên thế giới và trong nước</w:t>
            </w:r>
          </w:p>
          <w:p w14:paraId="412827EA" w14:textId="77777777" w:rsidR="00770DAD" w:rsidRPr="00246440" w:rsidRDefault="00770DAD" w:rsidP="002D0C6F">
            <w:pPr>
              <w:pStyle w:val="BodyText2"/>
              <w:tabs>
                <w:tab w:val="num" w:pos="960"/>
              </w:tabs>
              <w:spacing w:after="0" w:line="312" w:lineRule="auto"/>
              <w:jc w:val="both"/>
              <w:rPr>
                <w:bCs/>
                <w:color w:val="000000"/>
                <w:sz w:val="24"/>
                <w:szCs w:val="24"/>
              </w:rPr>
            </w:pPr>
            <w:r w:rsidRPr="00246440">
              <w:rPr>
                <w:bCs/>
                <w:color w:val="000000"/>
                <w:sz w:val="24"/>
                <w:szCs w:val="24"/>
              </w:rPr>
              <w:t xml:space="preserve">1.5. </w:t>
            </w:r>
            <w:r w:rsidRPr="00246440">
              <w:rPr>
                <w:sz w:val="24"/>
                <w:szCs w:val="24"/>
              </w:rPr>
              <w:t>Các giải pháp SXSH</w:t>
            </w:r>
          </w:p>
        </w:tc>
        <w:tc>
          <w:tcPr>
            <w:tcW w:w="872" w:type="dxa"/>
            <w:shd w:val="clear" w:color="auto" w:fill="auto"/>
          </w:tcPr>
          <w:p w14:paraId="3C900763" w14:textId="77777777" w:rsidR="00770DAD" w:rsidRPr="00246440" w:rsidRDefault="00770DAD" w:rsidP="002D0C6F">
            <w:pPr>
              <w:pStyle w:val="BodyText2"/>
              <w:tabs>
                <w:tab w:val="num" w:pos="960"/>
              </w:tabs>
              <w:spacing w:after="0" w:line="312" w:lineRule="auto"/>
              <w:jc w:val="center"/>
              <w:rPr>
                <w:bCs/>
                <w:color w:val="000000"/>
                <w:sz w:val="24"/>
                <w:szCs w:val="24"/>
                <w:lang w:val="nl-NL"/>
              </w:rPr>
            </w:pPr>
            <w:r>
              <w:rPr>
                <w:bCs/>
                <w:color w:val="000000"/>
                <w:sz w:val="24"/>
                <w:szCs w:val="24"/>
                <w:lang w:val="nl-NL"/>
              </w:rPr>
              <w:t>10</w:t>
            </w:r>
          </w:p>
          <w:p w14:paraId="7C783076" w14:textId="77777777" w:rsidR="00770DAD" w:rsidRPr="00246440" w:rsidRDefault="00770DAD" w:rsidP="002D0C6F">
            <w:pPr>
              <w:pStyle w:val="BodyText2"/>
              <w:tabs>
                <w:tab w:val="num" w:pos="960"/>
              </w:tabs>
              <w:spacing w:after="0" w:line="312" w:lineRule="auto"/>
              <w:jc w:val="center"/>
              <w:rPr>
                <w:bCs/>
                <w:color w:val="000000"/>
                <w:sz w:val="24"/>
                <w:szCs w:val="24"/>
                <w:lang w:val="nl-NL"/>
              </w:rPr>
            </w:pPr>
          </w:p>
        </w:tc>
        <w:tc>
          <w:tcPr>
            <w:tcW w:w="717" w:type="dxa"/>
          </w:tcPr>
          <w:p w14:paraId="29E8145B" w14:textId="77777777" w:rsidR="00770DAD" w:rsidRPr="00246440" w:rsidRDefault="00770DAD" w:rsidP="002D0C6F">
            <w:pPr>
              <w:pStyle w:val="BodyText2"/>
              <w:tabs>
                <w:tab w:val="num" w:pos="960"/>
              </w:tabs>
              <w:spacing w:after="0" w:line="312" w:lineRule="auto"/>
              <w:jc w:val="center"/>
              <w:rPr>
                <w:bCs/>
                <w:color w:val="000000"/>
                <w:sz w:val="24"/>
                <w:szCs w:val="24"/>
                <w:lang w:val="nl-NL"/>
              </w:rPr>
            </w:pPr>
            <w:r w:rsidRPr="00246440">
              <w:rPr>
                <w:bCs/>
                <w:color w:val="000000"/>
                <w:sz w:val="24"/>
                <w:szCs w:val="24"/>
                <w:lang w:val="nl-NL"/>
              </w:rPr>
              <w:t>0</w:t>
            </w:r>
          </w:p>
        </w:tc>
        <w:tc>
          <w:tcPr>
            <w:tcW w:w="846" w:type="dxa"/>
            <w:tcBorders>
              <w:right w:val="single" w:sz="4" w:space="0" w:color="auto"/>
            </w:tcBorders>
            <w:shd w:val="clear" w:color="auto" w:fill="auto"/>
          </w:tcPr>
          <w:p w14:paraId="4761B9B4" w14:textId="77777777" w:rsidR="00770DAD" w:rsidRPr="00246440" w:rsidRDefault="00770DAD" w:rsidP="002D0C6F">
            <w:pPr>
              <w:pStyle w:val="BodyText2"/>
              <w:tabs>
                <w:tab w:val="num" w:pos="960"/>
              </w:tabs>
              <w:spacing w:after="0" w:line="312" w:lineRule="auto"/>
              <w:jc w:val="center"/>
              <w:rPr>
                <w:bCs/>
                <w:color w:val="000000"/>
                <w:sz w:val="24"/>
                <w:szCs w:val="24"/>
                <w:lang w:val="nl-NL"/>
              </w:rPr>
            </w:pPr>
            <w:r w:rsidRPr="00246440">
              <w:rPr>
                <w:bCs/>
                <w:color w:val="000000"/>
                <w:sz w:val="24"/>
                <w:szCs w:val="24"/>
                <w:lang w:val="nl-NL"/>
              </w:rPr>
              <w:t>0</w:t>
            </w:r>
          </w:p>
          <w:p w14:paraId="0B1E15A5" w14:textId="77777777" w:rsidR="00770DAD" w:rsidRPr="00246440" w:rsidRDefault="00770DAD" w:rsidP="002D0C6F">
            <w:pPr>
              <w:pStyle w:val="BodyText2"/>
              <w:tabs>
                <w:tab w:val="num" w:pos="960"/>
              </w:tabs>
              <w:spacing w:after="0" w:line="312" w:lineRule="auto"/>
              <w:jc w:val="center"/>
              <w:rPr>
                <w:bCs/>
                <w:color w:val="000000"/>
                <w:sz w:val="24"/>
                <w:szCs w:val="24"/>
                <w:lang w:val="nl-NL"/>
              </w:rPr>
            </w:pP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1C3119F5" w14:textId="77777777" w:rsidR="00770DAD" w:rsidRPr="00246440" w:rsidRDefault="00770DAD" w:rsidP="002D0C6F">
            <w:pPr>
              <w:pStyle w:val="BodyText2"/>
              <w:tabs>
                <w:tab w:val="num" w:pos="960"/>
              </w:tabs>
              <w:spacing w:after="0" w:line="312" w:lineRule="auto"/>
              <w:jc w:val="both"/>
              <w:rPr>
                <w:bCs/>
                <w:color w:val="000000"/>
                <w:sz w:val="24"/>
                <w:szCs w:val="24"/>
                <w:lang w:val="nl-NL"/>
              </w:rPr>
            </w:pPr>
          </w:p>
          <w:p w14:paraId="22BD9CA1" w14:textId="77777777" w:rsidR="00770DAD" w:rsidRPr="00246440" w:rsidRDefault="00770DAD" w:rsidP="002D0C6F">
            <w:pPr>
              <w:pStyle w:val="BodyText2"/>
              <w:tabs>
                <w:tab w:val="num" w:pos="960"/>
              </w:tabs>
              <w:spacing w:after="0" w:line="312" w:lineRule="auto"/>
              <w:jc w:val="both"/>
              <w:rPr>
                <w:bCs/>
                <w:color w:val="000000"/>
                <w:sz w:val="24"/>
                <w:szCs w:val="24"/>
                <w:lang w:val="nl-NL"/>
              </w:rPr>
            </w:pPr>
            <w:r w:rsidRPr="00246440">
              <w:rPr>
                <w:bCs/>
                <w:color w:val="000000"/>
                <w:sz w:val="24"/>
                <w:szCs w:val="24"/>
                <w:lang w:val="nl-NL"/>
              </w:rPr>
              <w:t xml:space="preserve">+ Tài liệu </w:t>
            </w:r>
            <w:r w:rsidRPr="00246440">
              <w:rPr>
                <w:b/>
                <w:bCs/>
                <w:color w:val="000000"/>
                <w:sz w:val="24"/>
                <w:szCs w:val="24"/>
                <w:lang w:val="nl-NL"/>
              </w:rPr>
              <w:t>[1]</w:t>
            </w:r>
            <w:r w:rsidRPr="00246440">
              <w:rPr>
                <w:bCs/>
                <w:color w:val="000000"/>
                <w:sz w:val="24"/>
                <w:szCs w:val="24"/>
                <w:lang w:val="nl-NL"/>
              </w:rPr>
              <w:t>: từ mục 1.1 đến 1.5, Chương 1.</w:t>
            </w:r>
          </w:p>
          <w:p w14:paraId="5F2E910C" w14:textId="77777777" w:rsidR="00770DAD" w:rsidRDefault="00770DAD" w:rsidP="002D0C6F">
            <w:pPr>
              <w:pStyle w:val="BodyText2"/>
              <w:tabs>
                <w:tab w:val="num" w:pos="960"/>
              </w:tabs>
              <w:spacing w:after="0" w:line="312" w:lineRule="auto"/>
              <w:jc w:val="both"/>
              <w:rPr>
                <w:bCs/>
                <w:color w:val="000000"/>
                <w:sz w:val="24"/>
                <w:szCs w:val="24"/>
                <w:lang w:val="nl-NL"/>
              </w:rPr>
            </w:pPr>
            <w:r w:rsidRPr="00246440">
              <w:rPr>
                <w:bCs/>
                <w:color w:val="000000"/>
                <w:sz w:val="24"/>
                <w:szCs w:val="24"/>
                <w:lang w:val="nl-NL"/>
              </w:rPr>
              <w:t xml:space="preserve">+ Tài liệu </w:t>
            </w:r>
            <w:r w:rsidRPr="00246440">
              <w:rPr>
                <w:b/>
                <w:bCs/>
                <w:color w:val="000000"/>
                <w:sz w:val="24"/>
                <w:szCs w:val="24"/>
                <w:lang w:val="nl-NL"/>
              </w:rPr>
              <w:t>[</w:t>
            </w:r>
            <w:r>
              <w:rPr>
                <w:b/>
                <w:bCs/>
                <w:color w:val="000000"/>
                <w:sz w:val="24"/>
                <w:szCs w:val="24"/>
                <w:lang w:val="nl-NL"/>
              </w:rPr>
              <w:t>2</w:t>
            </w:r>
            <w:r w:rsidRPr="00246440">
              <w:rPr>
                <w:b/>
                <w:bCs/>
                <w:color w:val="000000"/>
                <w:sz w:val="24"/>
                <w:szCs w:val="24"/>
                <w:lang w:val="nl-NL"/>
              </w:rPr>
              <w:t>]</w:t>
            </w:r>
            <w:r w:rsidRPr="00246440">
              <w:rPr>
                <w:bCs/>
                <w:color w:val="000000"/>
                <w:sz w:val="24"/>
                <w:szCs w:val="24"/>
                <w:lang w:val="nl-NL"/>
              </w:rPr>
              <w:t>: mục 3.4.7 (chương 3), từ trang 188 đến 192</w:t>
            </w:r>
          </w:p>
          <w:p w14:paraId="187F5AEB" w14:textId="77777777" w:rsidR="00770DAD" w:rsidRDefault="00770DAD" w:rsidP="002D0C6F">
            <w:pPr>
              <w:pStyle w:val="BodyText2"/>
              <w:tabs>
                <w:tab w:val="num" w:pos="960"/>
              </w:tabs>
              <w:spacing w:after="0" w:line="312" w:lineRule="auto"/>
              <w:jc w:val="both"/>
              <w:rPr>
                <w:bCs/>
                <w:color w:val="000000"/>
                <w:sz w:val="24"/>
                <w:szCs w:val="24"/>
                <w:lang w:val="nl-NL"/>
              </w:rPr>
            </w:pPr>
            <w:r>
              <w:rPr>
                <w:bCs/>
                <w:color w:val="000000"/>
                <w:sz w:val="24"/>
                <w:szCs w:val="24"/>
                <w:lang w:val="nl-NL"/>
              </w:rPr>
              <w:t xml:space="preserve">+ Trả lời các câu hỏi ôn tập chương 1 trong tài liệu </w:t>
            </w:r>
            <w:r w:rsidRPr="00246440">
              <w:rPr>
                <w:b/>
                <w:bCs/>
                <w:color w:val="000000"/>
                <w:sz w:val="24"/>
                <w:szCs w:val="24"/>
                <w:lang w:val="nl-NL"/>
              </w:rPr>
              <w:t>[1]</w:t>
            </w:r>
            <w:r>
              <w:rPr>
                <w:bCs/>
                <w:color w:val="000000"/>
                <w:sz w:val="24"/>
                <w:szCs w:val="24"/>
                <w:lang w:val="nl-NL"/>
              </w:rPr>
              <w:t xml:space="preserve"> </w:t>
            </w:r>
          </w:p>
          <w:p w14:paraId="68CFAFE0" w14:textId="77777777" w:rsidR="00770DAD" w:rsidRPr="00246440" w:rsidRDefault="00770DAD" w:rsidP="002D0C6F">
            <w:pPr>
              <w:pStyle w:val="BodyText2"/>
              <w:tabs>
                <w:tab w:val="num" w:pos="960"/>
              </w:tabs>
              <w:spacing w:after="0" w:line="312" w:lineRule="auto"/>
              <w:jc w:val="both"/>
              <w:rPr>
                <w:bCs/>
                <w:color w:val="000000"/>
                <w:sz w:val="24"/>
                <w:szCs w:val="24"/>
              </w:rPr>
            </w:pPr>
            <w:r w:rsidRPr="00246440">
              <w:rPr>
                <w:bCs/>
                <w:color w:val="000000"/>
                <w:sz w:val="24"/>
                <w:szCs w:val="24"/>
              </w:rPr>
              <w:t>+ Tài liệu</w:t>
            </w:r>
            <w:r>
              <w:rPr>
                <w:bCs/>
                <w:color w:val="000000"/>
                <w:sz w:val="24"/>
                <w:szCs w:val="24"/>
              </w:rPr>
              <w:t xml:space="preserve"> [4]: chương 3.</w:t>
            </w:r>
          </w:p>
          <w:p w14:paraId="029B21A9" w14:textId="77777777" w:rsidR="00770DAD" w:rsidRPr="00246440" w:rsidRDefault="00770DAD" w:rsidP="002D0C6F">
            <w:pPr>
              <w:pStyle w:val="BodyText2"/>
              <w:tabs>
                <w:tab w:val="num" w:pos="960"/>
              </w:tabs>
              <w:spacing w:after="0" w:line="312" w:lineRule="auto"/>
              <w:jc w:val="both"/>
              <w:rPr>
                <w:bCs/>
                <w:color w:val="000000"/>
                <w:sz w:val="24"/>
                <w:szCs w:val="24"/>
                <w:lang w:val="nl-NL"/>
              </w:rPr>
            </w:pPr>
          </w:p>
          <w:p w14:paraId="1466F87C" w14:textId="77777777" w:rsidR="00770DAD" w:rsidRPr="00246440" w:rsidRDefault="00770DAD" w:rsidP="002D0C6F">
            <w:pPr>
              <w:pStyle w:val="BodyText2"/>
              <w:tabs>
                <w:tab w:val="num" w:pos="960"/>
              </w:tabs>
              <w:spacing w:after="0" w:line="312" w:lineRule="auto"/>
              <w:jc w:val="both"/>
              <w:rPr>
                <w:bCs/>
                <w:color w:val="000000"/>
                <w:sz w:val="24"/>
                <w:szCs w:val="24"/>
                <w:lang w:val="nl-NL"/>
              </w:rPr>
            </w:pPr>
          </w:p>
        </w:tc>
      </w:tr>
      <w:tr w:rsidR="00770DAD" w:rsidRPr="00246440" w14:paraId="75F6D3FB" w14:textId="77777777" w:rsidTr="002D0C6F">
        <w:trPr>
          <w:trHeight w:val="70"/>
        </w:trPr>
        <w:tc>
          <w:tcPr>
            <w:tcW w:w="830" w:type="dxa"/>
            <w:shd w:val="clear" w:color="auto" w:fill="auto"/>
            <w:vAlign w:val="center"/>
          </w:tcPr>
          <w:p w14:paraId="2D247196" w14:textId="1B631986" w:rsidR="00770DAD" w:rsidRPr="00246440" w:rsidRDefault="00F406F4" w:rsidP="002D0C6F">
            <w:pPr>
              <w:pStyle w:val="BodyText2"/>
              <w:tabs>
                <w:tab w:val="num" w:pos="960"/>
              </w:tabs>
              <w:spacing w:after="0" w:line="312" w:lineRule="auto"/>
              <w:jc w:val="center"/>
              <w:rPr>
                <w:b/>
                <w:bCs/>
                <w:color w:val="000000"/>
                <w:sz w:val="24"/>
                <w:szCs w:val="24"/>
                <w:lang w:val="nl-NL"/>
              </w:rPr>
            </w:pPr>
            <w:r>
              <w:rPr>
                <w:b/>
                <w:bCs/>
                <w:color w:val="000000"/>
                <w:sz w:val="24"/>
                <w:szCs w:val="24"/>
                <w:lang w:val="nl-NL"/>
              </w:rPr>
              <w:t>3,4,5,6</w:t>
            </w:r>
          </w:p>
        </w:tc>
        <w:tc>
          <w:tcPr>
            <w:tcW w:w="3058" w:type="dxa"/>
            <w:shd w:val="clear" w:color="auto" w:fill="auto"/>
          </w:tcPr>
          <w:p w14:paraId="6A26606E" w14:textId="77777777" w:rsidR="00770DAD" w:rsidRPr="00246440" w:rsidRDefault="00770DAD" w:rsidP="002D0C6F">
            <w:pPr>
              <w:pStyle w:val="BodyText2"/>
              <w:tabs>
                <w:tab w:val="num" w:pos="960"/>
              </w:tabs>
              <w:spacing w:after="0" w:line="312" w:lineRule="auto"/>
              <w:jc w:val="both"/>
              <w:rPr>
                <w:bCs/>
                <w:color w:val="000000"/>
                <w:sz w:val="24"/>
                <w:szCs w:val="24"/>
                <w:lang w:val="nl-NL"/>
              </w:rPr>
            </w:pPr>
            <w:r w:rsidRPr="00246440">
              <w:rPr>
                <w:b/>
                <w:bCs/>
                <w:color w:val="000000"/>
                <w:sz w:val="24"/>
                <w:szCs w:val="24"/>
                <w:lang w:val="nl-NL"/>
              </w:rPr>
              <w:t xml:space="preserve">Chương 2: </w:t>
            </w:r>
            <w:r w:rsidRPr="00246440">
              <w:rPr>
                <w:b/>
                <w:bCs/>
                <w:sz w:val="24"/>
                <w:szCs w:val="24"/>
                <w:lang w:val="vi-VN"/>
              </w:rPr>
              <w:t>Quy trình và phương pháp đánh giá SXSH</w:t>
            </w:r>
            <w:r w:rsidRPr="00246440">
              <w:rPr>
                <w:bCs/>
                <w:color w:val="000000"/>
                <w:sz w:val="24"/>
                <w:szCs w:val="24"/>
                <w:lang w:val="nl-NL"/>
              </w:rPr>
              <w:t xml:space="preserve"> </w:t>
            </w:r>
          </w:p>
          <w:p w14:paraId="5D4E4D1A" w14:textId="77777777" w:rsidR="00770DAD" w:rsidRPr="00F406F4" w:rsidRDefault="00770DAD" w:rsidP="00F406F4">
            <w:pPr>
              <w:pStyle w:val="BodyText2"/>
              <w:tabs>
                <w:tab w:val="num" w:pos="960"/>
              </w:tabs>
              <w:spacing w:after="0" w:line="312" w:lineRule="auto"/>
              <w:jc w:val="both"/>
              <w:rPr>
                <w:bCs/>
                <w:color w:val="000000"/>
                <w:sz w:val="24"/>
                <w:szCs w:val="24"/>
                <w:lang w:val="nl-NL"/>
              </w:rPr>
            </w:pPr>
            <w:r w:rsidRPr="00F406F4">
              <w:rPr>
                <w:bCs/>
                <w:color w:val="000000"/>
                <w:sz w:val="24"/>
                <w:szCs w:val="24"/>
                <w:lang w:val="nl-NL"/>
              </w:rPr>
              <w:t>2.1. Quy trình và nội dung đánh giá SXSH</w:t>
            </w:r>
          </w:p>
          <w:p w14:paraId="1FF0C2ED" w14:textId="77777777" w:rsidR="00770DAD" w:rsidRPr="00F406F4" w:rsidRDefault="00770DAD" w:rsidP="00F406F4">
            <w:pPr>
              <w:pStyle w:val="BodyText2"/>
              <w:tabs>
                <w:tab w:val="num" w:pos="960"/>
              </w:tabs>
              <w:spacing w:after="0" w:line="312" w:lineRule="auto"/>
              <w:jc w:val="both"/>
              <w:rPr>
                <w:bCs/>
                <w:color w:val="000000"/>
                <w:sz w:val="24"/>
                <w:szCs w:val="24"/>
                <w:lang w:val="nl-NL"/>
              </w:rPr>
            </w:pPr>
            <w:r w:rsidRPr="00F406F4">
              <w:rPr>
                <w:bCs/>
                <w:color w:val="000000"/>
                <w:sz w:val="24"/>
                <w:szCs w:val="24"/>
                <w:lang w:val="nl-NL"/>
              </w:rPr>
              <w:t>2.1.1. Quy trình đánh giá SXSH</w:t>
            </w:r>
          </w:p>
          <w:p w14:paraId="00323E6D" w14:textId="77777777" w:rsidR="00770DAD" w:rsidRPr="00F406F4" w:rsidRDefault="00770DAD" w:rsidP="00F406F4">
            <w:pPr>
              <w:pStyle w:val="BodyText2"/>
              <w:tabs>
                <w:tab w:val="num" w:pos="960"/>
              </w:tabs>
              <w:spacing w:after="0" w:line="312" w:lineRule="auto"/>
              <w:jc w:val="both"/>
              <w:rPr>
                <w:bCs/>
                <w:color w:val="000000"/>
                <w:sz w:val="24"/>
                <w:szCs w:val="24"/>
                <w:lang w:val="nl-NL"/>
              </w:rPr>
            </w:pPr>
            <w:r w:rsidRPr="00F406F4">
              <w:rPr>
                <w:bCs/>
                <w:color w:val="000000"/>
                <w:sz w:val="24"/>
                <w:szCs w:val="24"/>
                <w:lang w:val="nl-NL"/>
              </w:rPr>
              <w:t>2.1.2. Nội dung và nhiệm vụ của các bước đánh giá SXSH</w:t>
            </w:r>
          </w:p>
          <w:p w14:paraId="16C29AE6" w14:textId="77777777" w:rsidR="00F406F4" w:rsidRPr="00F406F4" w:rsidRDefault="00F406F4" w:rsidP="00F406F4">
            <w:pPr>
              <w:pStyle w:val="BodyText2"/>
              <w:tabs>
                <w:tab w:val="num" w:pos="960"/>
              </w:tabs>
              <w:spacing w:after="0" w:line="312" w:lineRule="auto"/>
              <w:jc w:val="both"/>
              <w:rPr>
                <w:bCs/>
                <w:color w:val="000000"/>
                <w:sz w:val="24"/>
                <w:szCs w:val="24"/>
                <w:lang w:val="nl-NL"/>
              </w:rPr>
            </w:pPr>
            <w:r w:rsidRPr="00F406F4">
              <w:rPr>
                <w:bCs/>
                <w:color w:val="000000"/>
                <w:sz w:val="24"/>
                <w:szCs w:val="24"/>
                <w:lang w:val="nl-NL"/>
              </w:rPr>
              <w:t>2.2. Các phương pháp đánh giá SXSH</w:t>
            </w:r>
          </w:p>
          <w:p w14:paraId="42BD2A85" w14:textId="77777777" w:rsidR="00F406F4" w:rsidRPr="00F406F4" w:rsidRDefault="00F406F4" w:rsidP="00F406F4">
            <w:pPr>
              <w:pStyle w:val="BodyText2"/>
              <w:tabs>
                <w:tab w:val="num" w:pos="960"/>
              </w:tabs>
              <w:spacing w:after="0" w:line="312" w:lineRule="auto"/>
              <w:jc w:val="both"/>
              <w:rPr>
                <w:bCs/>
                <w:color w:val="000000"/>
                <w:sz w:val="24"/>
                <w:szCs w:val="24"/>
                <w:lang w:val="nl-NL"/>
              </w:rPr>
            </w:pPr>
            <w:r w:rsidRPr="00F406F4">
              <w:rPr>
                <w:bCs/>
                <w:color w:val="000000"/>
                <w:sz w:val="24"/>
                <w:szCs w:val="24"/>
                <w:lang w:val="nl-NL"/>
              </w:rPr>
              <w:t xml:space="preserve">2.2.1. Phân tích chu trình sống của sản phẩm (Life Cycle Assessment – LCA) + </w:t>
            </w:r>
            <w:r w:rsidRPr="00F406F4">
              <w:rPr>
                <w:bCs/>
                <w:color w:val="000000"/>
                <w:sz w:val="24"/>
                <w:szCs w:val="24"/>
                <w:lang w:val="nl-NL"/>
              </w:rPr>
              <w:lastRenderedPageBreak/>
              <w:t>bài tập</w:t>
            </w:r>
          </w:p>
          <w:p w14:paraId="43D6EDDD" w14:textId="77777777" w:rsidR="00F406F4" w:rsidRPr="00F406F4" w:rsidRDefault="00F406F4" w:rsidP="00F406F4">
            <w:pPr>
              <w:pStyle w:val="BodyText2"/>
              <w:tabs>
                <w:tab w:val="num" w:pos="960"/>
              </w:tabs>
              <w:spacing w:after="0" w:line="312" w:lineRule="auto"/>
              <w:jc w:val="both"/>
              <w:rPr>
                <w:bCs/>
                <w:color w:val="000000"/>
                <w:sz w:val="24"/>
                <w:szCs w:val="24"/>
                <w:lang w:val="nl-NL"/>
              </w:rPr>
            </w:pPr>
            <w:r w:rsidRPr="00F406F4">
              <w:rPr>
                <w:bCs/>
                <w:color w:val="000000"/>
                <w:sz w:val="24"/>
                <w:szCs w:val="24"/>
                <w:lang w:val="nl-NL"/>
              </w:rPr>
              <w:t>2.2.2. Phương pháp phân tích chi phí - lợi ích mở rộng + bài tập</w:t>
            </w:r>
          </w:p>
          <w:p w14:paraId="7272C7D3" w14:textId="14F3D292" w:rsidR="00F406F4" w:rsidRPr="00F406F4" w:rsidRDefault="00F406F4" w:rsidP="00F406F4">
            <w:pPr>
              <w:pStyle w:val="BodyText2"/>
              <w:tabs>
                <w:tab w:val="num" w:pos="960"/>
              </w:tabs>
              <w:spacing w:after="0" w:line="312" w:lineRule="auto"/>
              <w:jc w:val="both"/>
              <w:rPr>
                <w:bCs/>
                <w:color w:val="000000"/>
                <w:sz w:val="24"/>
                <w:szCs w:val="24"/>
              </w:rPr>
            </w:pPr>
            <w:r w:rsidRPr="00F406F4">
              <w:rPr>
                <w:bCs/>
                <w:color w:val="000000"/>
                <w:sz w:val="24"/>
                <w:szCs w:val="24"/>
                <w:lang w:val="nl-NL"/>
              </w:rPr>
              <w:t>2.2.3. Phương pháp lập cân bằng vật chất và cân bằng nhiệt động học + bài tập</w:t>
            </w:r>
          </w:p>
        </w:tc>
        <w:tc>
          <w:tcPr>
            <w:tcW w:w="872" w:type="dxa"/>
            <w:shd w:val="clear" w:color="auto" w:fill="auto"/>
          </w:tcPr>
          <w:p w14:paraId="3868DFAA" w14:textId="5AECE109" w:rsidR="00770DAD" w:rsidRPr="00246440" w:rsidRDefault="00F406F4" w:rsidP="002D0C6F">
            <w:pPr>
              <w:pStyle w:val="BodyText2"/>
              <w:tabs>
                <w:tab w:val="num" w:pos="960"/>
              </w:tabs>
              <w:spacing w:after="0" w:line="312" w:lineRule="auto"/>
              <w:jc w:val="center"/>
              <w:rPr>
                <w:bCs/>
                <w:color w:val="000000"/>
                <w:sz w:val="24"/>
                <w:szCs w:val="24"/>
                <w:lang w:val="nl-NL"/>
              </w:rPr>
            </w:pPr>
            <w:r>
              <w:rPr>
                <w:bCs/>
                <w:color w:val="000000"/>
                <w:sz w:val="24"/>
                <w:szCs w:val="24"/>
                <w:lang w:val="nl-NL"/>
              </w:rPr>
              <w:lastRenderedPageBreak/>
              <w:t>3</w:t>
            </w:r>
            <w:r w:rsidR="00770DAD">
              <w:rPr>
                <w:bCs/>
                <w:color w:val="000000"/>
                <w:sz w:val="24"/>
                <w:szCs w:val="24"/>
                <w:lang w:val="nl-NL"/>
              </w:rPr>
              <w:t>0</w:t>
            </w:r>
          </w:p>
        </w:tc>
        <w:tc>
          <w:tcPr>
            <w:tcW w:w="717" w:type="dxa"/>
          </w:tcPr>
          <w:p w14:paraId="2A5959E5" w14:textId="77777777" w:rsidR="00770DAD" w:rsidRPr="00246440" w:rsidRDefault="00770DAD" w:rsidP="002D0C6F">
            <w:pPr>
              <w:pStyle w:val="BodyText2"/>
              <w:tabs>
                <w:tab w:val="num" w:pos="960"/>
              </w:tabs>
              <w:spacing w:after="0" w:line="312" w:lineRule="auto"/>
              <w:jc w:val="center"/>
              <w:rPr>
                <w:bCs/>
                <w:color w:val="000000"/>
                <w:sz w:val="24"/>
                <w:szCs w:val="24"/>
                <w:lang w:val="nl-NL"/>
              </w:rPr>
            </w:pPr>
            <w:r w:rsidRPr="00246440">
              <w:rPr>
                <w:bCs/>
                <w:color w:val="000000"/>
                <w:sz w:val="24"/>
                <w:szCs w:val="24"/>
                <w:lang w:val="nl-NL"/>
              </w:rPr>
              <w:t>0</w:t>
            </w:r>
          </w:p>
        </w:tc>
        <w:tc>
          <w:tcPr>
            <w:tcW w:w="846" w:type="dxa"/>
            <w:tcBorders>
              <w:right w:val="single" w:sz="4" w:space="0" w:color="auto"/>
            </w:tcBorders>
            <w:shd w:val="clear" w:color="auto" w:fill="auto"/>
          </w:tcPr>
          <w:p w14:paraId="40DA7790" w14:textId="77777777" w:rsidR="00770DAD" w:rsidRPr="00246440" w:rsidRDefault="00770DAD" w:rsidP="002D0C6F">
            <w:pPr>
              <w:pStyle w:val="BodyText2"/>
              <w:tabs>
                <w:tab w:val="num" w:pos="960"/>
              </w:tabs>
              <w:spacing w:after="0" w:line="312" w:lineRule="auto"/>
              <w:jc w:val="center"/>
              <w:rPr>
                <w:bCs/>
                <w:color w:val="000000"/>
                <w:sz w:val="24"/>
                <w:szCs w:val="24"/>
                <w:lang w:val="nl-NL"/>
              </w:rPr>
            </w:pPr>
            <w:r w:rsidRPr="00246440">
              <w:rPr>
                <w:bCs/>
                <w:color w:val="000000"/>
                <w:sz w:val="24"/>
                <w:szCs w:val="24"/>
                <w:lang w:val="nl-NL"/>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1829B332" w14:textId="045645F0" w:rsidR="00770DAD" w:rsidRPr="00246440" w:rsidRDefault="00770DAD" w:rsidP="002D0C6F">
            <w:pPr>
              <w:pStyle w:val="BodyText2"/>
              <w:tabs>
                <w:tab w:val="num" w:pos="960"/>
              </w:tabs>
              <w:spacing w:after="0" w:line="312" w:lineRule="auto"/>
              <w:jc w:val="both"/>
              <w:rPr>
                <w:bCs/>
                <w:color w:val="000000"/>
                <w:sz w:val="24"/>
                <w:szCs w:val="24"/>
                <w:lang w:val="nl-NL"/>
              </w:rPr>
            </w:pPr>
            <w:r w:rsidRPr="00246440">
              <w:rPr>
                <w:bCs/>
                <w:color w:val="000000"/>
                <w:sz w:val="24"/>
                <w:szCs w:val="24"/>
                <w:lang w:val="nl-NL"/>
              </w:rPr>
              <w:t xml:space="preserve">+ Tài liệu </w:t>
            </w:r>
            <w:r w:rsidRPr="00246440">
              <w:rPr>
                <w:b/>
                <w:bCs/>
                <w:color w:val="000000"/>
                <w:sz w:val="24"/>
                <w:szCs w:val="24"/>
                <w:lang w:val="nl-NL"/>
              </w:rPr>
              <w:t>[1]</w:t>
            </w:r>
            <w:r w:rsidRPr="00246440">
              <w:rPr>
                <w:bCs/>
                <w:color w:val="000000"/>
                <w:sz w:val="24"/>
                <w:szCs w:val="24"/>
                <w:lang w:val="nl-NL"/>
              </w:rPr>
              <w:t>: Chương 2.</w:t>
            </w:r>
          </w:p>
          <w:p w14:paraId="12CC3D83" w14:textId="7CC5B8BD" w:rsidR="00770DAD" w:rsidRPr="00246440" w:rsidRDefault="00770DAD" w:rsidP="002D0C6F">
            <w:pPr>
              <w:pStyle w:val="BodyText2"/>
              <w:tabs>
                <w:tab w:val="num" w:pos="960"/>
              </w:tabs>
              <w:spacing w:after="0" w:line="312" w:lineRule="auto"/>
              <w:jc w:val="both"/>
              <w:rPr>
                <w:bCs/>
                <w:color w:val="000000"/>
                <w:sz w:val="24"/>
                <w:szCs w:val="24"/>
                <w:lang w:val="nl-NL"/>
              </w:rPr>
            </w:pPr>
            <w:r>
              <w:rPr>
                <w:bCs/>
                <w:color w:val="000000"/>
                <w:sz w:val="24"/>
                <w:szCs w:val="24"/>
                <w:lang w:val="nl-NL"/>
              </w:rPr>
              <w:t xml:space="preserve">+ Trả lời các câu hỏi ôn tập </w:t>
            </w:r>
            <w:r>
              <w:rPr>
                <w:bCs/>
                <w:color w:val="000000"/>
                <w:sz w:val="24"/>
                <w:szCs w:val="24"/>
                <w:lang w:val="nl-NL"/>
              </w:rPr>
              <w:t xml:space="preserve">và bài tập của </w:t>
            </w:r>
            <w:r>
              <w:rPr>
                <w:bCs/>
                <w:color w:val="000000"/>
                <w:sz w:val="24"/>
                <w:szCs w:val="24"/>
                <w:lang w:val="nl-NL"/>
              </w:rPr>
              <w:t xml:space="preserve">chương 2 trong tài liệu </w:t>
            </w:r>
            <w:r w:rsidRPr="00246440">
              <w:rPr>
                <w:b/>
                <w:bCs/>
                <w:color w:val="000000"/>
                <w:sz w:val="24"/>
                <w:szCs w:val="24"/>
                <w:lang w:val="nl-NL"/>
              </w:rPr>
              <w:t>[1]</w:t>
            </w:r>
            <w:r>
              <w:rPr>
                <w:bCs/>
                <w:color w:val="000000"/>
                <w:sz w:val="24"/>
                <w:szCs w:val="24"/>
                <w:lang w:val="nl-NL"/>
              </w:rPr>
              <w:t xml:space="preserve"> </w:t>
            </w:r>
          </w:p>
          <w:p w14:paraId="324984FD" w14:textId="77777777" w:rsidR="00770DAD" w:rsidRPr="00246440" w:rsidRDefault="00770DAD" w:rsidP="00770DAD">
            <w:pPr>
              <w:pStyle w:val="BodyText2"/>
              <w:tabs>
                <w:tab w:val="num" w:pos="960"/>
              </w:tabs>
              <w:spacing w:after="0" w:line="312" w:lineRule="auto"/>
              <w:jc w:val="both"/>
              <w:rPr>
                <w:sz w:val="24"/>
                <w:szCs w:val="24"/>
              </w:rPr>
            </w:pPr>
            <w:r w:rsidRPr="00246440">
              <w:rPr>
                <w:bCs/>
                <w:color w:val="000000"/>
                <w:sz w:val="24"/>
                <w:szCs w:val="24"/>
              </w:rPr>
              <w:t xml:space="preserve">+ Bài tập 1: </w:t>
            </w:r>
            <w:r w:rsidRPr="00246440">
              <w:rPr>
                <w:sz w:val="24"/>
                <w:szCs w:val="24"/>
                <w:lang w:val="vi-VN"/>
              </w:rPr>
              <w:t>Phân tích chu trình sống của 1 sản phẩm</w:t>
            </w:r>
          </w:p>
          <w:p w14:paraId="497FA83D" w14:textId="77777777" w:rsidR="00770DAD" w:rsidRDefault="00770DAD" w:rsidP="00770DAD">
            <w:pPr>
              <w:pStyle w:val="BodyText2"/>
              <w:tabs>
                <w:tab w:val="num" w:pos="960"/>
              </w:tabs>
              <w:spacing w:after="0" w:line="312" w:lineRule="auto"/>
              <w:jc w:val="both"/>
              <w:rPr>
                <w:bCs/>
                <w:sz w:val="24"/>
                <w:szCs w:val="24"/>
              </w:rPr>
            </w:pPr>
            <w:r w:rsidRPr="00246440">
              <w:rPr>
                <w:sz w:val="24"/>
                <w:szCs w:val="24"/>
              </w:rPr>
              <w:t xml:space="preserve">+ </w:t>
            </w:r>
            <w:r w:rsidRPr="00246440">
              <w:rPr>
                <w:bCs/>
                <w:sz w:val="24"/>
                <w:szCs w:val="24"/>
                <w:lang w:val="vi-VN"/>
              </w:rPr>
              <w:t>Bài tập 2: tính chi phí – lợi ích mở rộng của 1 cơ hội SXSH</w:t>
            </w:r>
          </w:p>
          <w:p w14:paraId="406094D8" w14:textId="060F9A54" w:rsidR="00770DAD" w:rsidRPr="00F406F4" w:rsidRDefault="00F406F4" w:rsidP="002D0C6F">
            <w:pPr>
              <w:pStyle w:val="BodyText2"/>
              <w:tabs>
                <w:tab w:val="num" w:pos="960"/>
              </w:tabs>
              <w:spacing w:after="0" w:line="312" w:lineRule="auto"/>
              <w:jc w:val="both"/>
              <w:rPr>
                <w:bCs/>
                <w:color w:val="000000"/>
                <w:sz w:val="24"/>
                <w:szCs w:val="24"/>
              </w:rPr>
            </w:pPr>
            <w:r w:rsidRPr="00246440">
              <w:rPr>
                <w:bCs/>
                <w:sz w:val="24"/>
                <w:szCs w:val="24"/>
              </w:rPr>
              <w:t xml:space="preserve">+ </w:t>
            </w:r>
            <w:r w:rsidRPr="00246440">
              <w:rPr>
                <w:bCs/>
                <w:sz w:val="24"/>
                <w:szCs w:val="24"/>
                <w:lang w:val="vi-VN"/>
              </w:rPr>
              <w:t>Bài tập 3: lập cân bằng vật chất và năng lượng cho 1 công đoạn/phân xưởng cụ thể</w:t>
            </w:r>
            <w:r>
              <w:rPr>
                <w:bCs/>
                <w:sz w:val="24"/>
                <w:szCs w:val="24"/>
              </w:rPr>
              <w:t xml:space="preserve"> </w:t>
            </w:r>
          </w:p>
          <w:p w14:paraId="543AFC88" w14:textId="77777777" w:rsidR="00770DAD" w:rsidRPr="00246440" w:rsidRDefault="00770DAD" w:rsidP="002D0C6F">
            <w:pPr>
              <w:pStyle w:val="BodyText2"/>
              <w:tabs>
                <w:tab w:val="num" w:pos="960"/>
              </w:tabs>
              <w:spacing w:after="0" w:line="312" w:lineRule="auto"/>
              <w:jc w:val="both"/>
              <w:rPr>
                <w:bCs/>
                <w:color w:val="000000"/>
                <w:sz w:val="24"/>
                <w:szCs w:val="24"/>
                <w:lang w:val="nl-NL"/>
              </w:rPr>
            </w:pPr>
          </w:p>
        </w:tc>
      </w:tr>
      <w:tr w:rsidR="00770DAD" w:rsidRPr="00246440" w14:paraId="059C687A" w14:textId="77777777" w:rsidTr="002D0C6F">
        <w:trPr>
          <w:trHeight w:val="70"/>
        </w:trPr>
        <w:tc>
          <w:tcPr>
            <w:tcW w:w="830" w:type="dxa"/>
            <w:shd w:val="clear" w:color="auto" w:fill="auto"/>
            <w:vAlign w:val="center"/>
          </w:tcPr>
          <w:p w14:paraId="320FD90A" w14:textId="416E075D" w:rsidR="00770DAD" w:rsidRPr="00246440" w:rsidRDefault="00F406F4" w:rsidP="002D0C6F">
            <w:pPr>
              <w:pStyle w:val="BodyText2"/>
              <w:tabs>
                <w:tab w:val="num" w:pos="960"/>
              </w:tabs>
              <w:spacing w:after="0" w:line="312" w:lineRule="auto"/>
              <w:jc w:val="center"/>
              <w:rPr>
                <w:b/>
                <w:bCs/>
                <w:color w:val="000000"/>
                <w:sz w:val="24"/>
                <w:szCs w:val="24"/>
              </w:rPr>
            </w:pPr>
            <w:r>
              <w:rPr>
                <w:b/>
                <w:bCs/>
                <w:color w:val="000000"/>
                <w:sz w:val="24"/>
                <w:szCs w:val="24"/>
              </w:rPr>
              <w:lastRenderedPageBreak/>
              <w:t>7,8</w:t>
            </w:r>
          </w:p>
        </w:tc>
        <w:tc>
          <w:tcPr>
            <w:tcW w:w="3058" w:type="dxa"/>
            <w:shd w:val="clear" w:color="auto" w:fill="auto"/>
          </w:tcPr>
          <w:p w14:paraId="25061719" w14:textId="77777777" w:rsidR="00770DAD" w:rsidRPr="00246440" w:rsidRDefault="00770DAD" w:rsidP="002D0C6F">
            <w:pPr>
              <w:pStyle w:val="BodyText2"/>
              <w:tabs>
                <w:tab w:val="num" w:pos="960"/>
              </w:tabs>
              <w:spacing w:after="0" w:line="312" w:lineRule="auto"/>
              <w:jc w:val="both"/>
              <w:rPr>
                <w:b/>
                <w:bCs/>
                <w:color w:val="000000"/>
                <w:sz w:val="24"/>
                <w:szCs w:val="24"/>
              </w:rPr>
            </w:pPr>
            <w:r w:rsidRPr="00246440">
              <w:rPr>
                <w:b/>
                <w:bCs/>
                <w:color w:val="000000"/>
                <w:sz w:val="24"/>
                <w:szCs w:val="24"/>
              </w:rPr>
              <w:t xml:space="preserve">Chương 3: </w:t>
            </w:r>
            <w:r w:rsidRPr="00246440">
              <w:rPr>
                <w:b/>
                <w:bCs/>
                <w:sz w:val="24"/>
                <w:szCs w:val="24"/>
                <w:lang w:val="vi-VN"/>
              </w:rPr>
              <w:t>Nghiên cứu cụ thể về đánh giá SXSH cho một số loại hình sản xuất công nghiệp</w:t>
            </w:r>
          </w:p>
          <w:p w14:paraId="75B0D1FA" w14:textId="77777777" w:rsidR="00770DAD" w:rsidRPr="00246440" w:rsidRDefault="00770DAD" w:rsidP="002D0C6F">
            <w:pPr>
              <w:spacing w:line="312" w:lineRule="auto"/>
              <w:jc w:val="both"/>
              <w:rPr>
                <w:sz w:val="24"/>
                <w:szCs w:val="24"/>
              </w:rPr>
            </w:pPr>
            <w:r w:rsidRPr="00246440">
              <w:rPr>
                <w:bCs/>
                <w:color w:val="000000"/>
                <w:sz w:val="24"/>
                <w:szCs w:val="24"/>
              </w:rPr>
              <w:t xml:space="preserve">3.1. </w:t>
            </w:r>
            <w:r w:rsidRPr="00246440">
              <w:rPr>
                <w:bCs/>
                <w:sz w:val="24"/>
                <w:szCs w:val="24"/>
                <w:lang w:val="vi-VN"/>
              </w:rPr>
              <w:t>Đánh giá SXSH cho</w:t>
            </w:r>
            <w:r w:rsidRPr="00246440">
              <w:rPr>
                <w:b/>
                <w:bCs/>
                <w:sz w:val="24"/>
                <w:szCs w:val="24"/>
                <w:lang w:val="vi-VN"/>
              </w:rPr>
              <w:t xml:space="preserve"> </w:t>
            </w:r>
            <w:r w:rsidRPr="00246440">
              <w:rPr>
                <w:sz w:val="24"/>
                <w:szCs w:val="24"/>
                <w:lang w:val="vi-VN"/>
              </w:rPr>
              <w:t>ngành khai thác và chế biến khoáng sản</w:t>
            </w:r>
            <w:r w:rsidRPr="00246440">
              <w:rPr>
                <w:sz w:val="24"/>
                <w:szCs w:val="24"/>
              </w:rPr>
              <w:t xml:space="preserve"> + bài tập</w:t>
            </w:r>
          </w:p>
          <w:p w14:paraId="5B2A9F82" w14:textId="77777777" w:rsidR="00F406F4" w:rsidRDefault="00770DAD" w:rsidP="00F406F4">
            <w:pPr>
              <w:pStyle w:val="BodyText2"/>
              <w:tabs>
                <w:tab w:val="num" w:pos="960"/>
              </w:tabs>
              <w:spacing w:after="0" w:line="312" w:lineRule="auto"/>
              <w:jc w:val="both"/>
              <w:rPr>
                <w:sz w:val="24"/>
                <w:szCs w:val="24"/>
              </w:rPr>
            </w:pPr>
            <w:r w:rsidRPr="00246440">
              <w:rPr>
                <w:bCs/>
                <w:color w:val="000000"/>
                <w:sz w:val="24"/>
                <w:szCs w:val="24"/>
              </w:rPr>
              <w:t xml:space="preserve">3.2. </w:t>
            </w:r>
            <w:r w:rsidRPr="00246440">
              <w:rPr>
                <w:bCs/>
                <w:sz w:val="24"/>
                <w:szCs w:val="24"/>
                <w:lang w:val="vi-VN"/>
              </w:rPr>
              <w:t>Đánh giá SXSH cho</w:t>
            </w:r>
            <w:r w:rsidRPr="00246440">
              <w:rPr>
                <w:b/>
                <w:bCs/>
                <w:sz w:val="24"/>
                <w:szCs w:val="24"/>
                <w:lang w:val="vi-VN"/>
              </w:rPr>
              <w:t xml:space="preserve"> </w:t>
            </w:r>
            <w:r w:rsidRPr="00246440">
              <w:rPr>
                <w:sz w:val="24"/>
                <w:szCs w:val="24"/>
                <w:lang w:val="vi-VN"/>
              </w:rPr>
              <w:t>ngành chế biến thủy sản</w:t>
            </w:r>
            <w:r w:rsidRPr="00246440">
              <w:rPr>
                <w:sz w:val="24"/>
                <w:szCs w:val="24"/>
              </w:rPr>
              <w:t xml:space="preserve"> + bài tập</w:t>
            </w:r>
          </w:p>
          <w:p w14:paraId="14FEF615" w14:textId="0D361958" w:rsidR="00F406F4" w:rsidRPr="00246440" w:rsidRDefault="00F406F4" w:rsidP="00F406F4">
            <w:pPr>
              <w:pStyle w:val="BodyText2"/>
              <w:tabs>
                <w:tab w:val="num" w:pos="960"/>
              </w:tabs>
              <w:spacing w:after="0" w:line="312" w:lineRule="auto"/>
              <w:jc w:val="both"/>
              <w:rPr>
                <w:bCs/>
                <w:sz w:val="24"/>
                <w:szCs w:val="24"/>
              </w:rPr>
            </w:pPr>
            <w:r w:rsidRPr="00246440">
              <w:rPr>
                <w:bCs/>
                <w:color w:val="000000"/>
                <w:sz w:val="24"/>
                <w:szCs w:val="24"/>
              </w:rPr>
              <w:t xml:space="preserve">3.3. </w:t>
            </w:r>
            <w:r w:rsidRPr="00246440">
              <w:rPr>
                <w:bCs/>
                <w:sz w:val="24"/>
                <w:szCs w:val="24"/>
                <w:lang w:val="vi-VN"/>
              </w:rPr>
              <w:t>Đánh giá SXSH cho</w:t>
            </w:r>
            <w:r w:rsidRPr="00246440">
              <w:rPr>
                <w:b/>
                <w:bCs/>
                <w:sz w:val="24"/>
                <w:szCs w:val="24"/>
                <w:lang w:val="vi-VN"/>
              </w:rPr>
              <w:t xml:space="preserve"> </w:t>
            </w:r>
            <w:r w:rsidRPr="00246440">
              <w:rPr>
                <w:sz w:val="24"/>
                <w:szCs w:val="24"/>
                <w:lang w:val="vi-VN"/>
              </w:rPr>
              <w:t>ngành tái chế kim loại</w:t>
            </w:r>
          </w:p>
          <w:p w14:paraId="14333203" w14:textId="77777777" w:rsidR="00F406F4" w:rsidRPr="00246440" w:rsidRDefault="00F406F4" w:rsidP="00F406F4">
            <w:pPr>
              <w:pStyle w:val="BodyText2"/>
              <w:tabs>
                <w:tab w:val="num" w:pos="960"/>
              </w:tabs>
              <w:spacing w:after="0" w:line="312" w:lineRule="auto"/>
              <w:jc w:val="both"/>
              <w:rPr>
                <w:b/>
                <w:bCs/>
                <w:color w:val="000000"/>
                <w:sz w:val="24"/>
                <w:szCs w:val="24"/>
              </w:rPr>
            </w:pPr>
            <w:r w:rsidRPr="00246440">
              <w:rPr>
                <w:bCs/>
                <w:color w:val="000000"/>
                <w:sz w:val="24"/>
                <w:szCs w:val="24"/>
              </w:rPr>
              <w:t xml:space="preserve">3.4. </w:t>
            </w:r>
            <w:r w:rsidRPr="00246440">
              <w:rPr>
                <w:bCs/>
                <w:sz w:val="24"/>
                <w:szCs w:val="24"/>
                <w:lang w:val="vi-VN"/>
              </w:rPr>
              <w:t>Đánh giá SXSH cho</w:t>
            </w:r>
            <w:r w:rsidRPr="00246440">
              <w:rPr>
                <w:b/>
                <w:bCs/>
                <w:sz w:val="24"/>
                <w:szCs w:val="24"/>
                <w:lang w:val="vi-VN"/>
              </w:rPr>
              <w:t xml:space="preserve"> </w:t>
            </w:r>
            <w:r w:rsidRPr="00246440">
              <w:rPr>
                <w:sz w:val="24"/>
                <w:szCs w:val="24"/>
                <w:lang w:val="vi-VN"/>
              </w:rPr>
              <w:t>ngành cao su</w:t>
            </w:r>
            <w:r w:rsidRPr="00246440">
              <w:rPr>
                <w:bCs/>
                <w:sz w:val="24"/>
                <w:szCs w:val="24"/>
                <w:lang w:val="vi-VN"/>
              </w:rPr>
              <w:t xml:space="preserve">  </w:t>
            </w:r>
          </w:p>
          <w:p w14:paraId="1B7450FE" w14:textId="0B126147" w:rsidR="00770DAD" w:rsidRPr="00246440" w:rsidRDefault="00F406F4" w:rsidP="00F406F4">
            <w:pPr>
              <w:spacing w:before="80" w:line="312" w:lineRule="auto"/>
              <w:jc w:val="both"/>
              <w:rPr>
                <w:sz w:val="24"/>
                <w:szCs w:val="24"/>
              </w:rPr>
            </w:pPr>
            <w:r w:rsidRPr="00246440">
              <w:rPr>
                <w:bCs/>
                <w:sz w:val="24"/>
                <w:szCs w:val="24"/>
              </w:rPr>
              <w:t xml:space="preserve">3.5. </w:t>
            </w:r>
            <w:r w:rsidRPr="00246440">
              <w:rPr>
                <w:bCs/>
                <w:sz w:val="24"/>
                <w:szCs w:val="24"/>
                <w:lang w:val="vi-VN"/>
              </w:rPr>
              <w:t>Đánh giá SXSH cho</w:t>
            </w:r>
            <w:r w:rsidRPr="00246440">
              <w:rPr>
                <w:b/>
                <w:bCs/>
                <w:sz w:val="24"/>
                <w:szCs w:val="24"/>
                <w:lang w:val="vi-VN"/>
              </w:rPr>
              <w:t xml:space="preserve"> </w:t>
            </w:r>
            <w:r w:rsidRPr="00246440">
              <w:rPr>
                <w:sz w:val="24"/>
                <w:szCs w:val="24"/>
                <w:lang w:val="vi-VN"/>
              </w:rPr>
              <w:t>ngành</w:t>
            </w:r>
            <w:r w:rsidRPr="00246440">
              <w:rPr>
                <w:sz w:val="24"/>
                <w:szCs w:val="24"/>
              </w:rPr>
              <w:t xml:space="preserve"> sản xuất bột giấy và giấy</w:t>
            </w:r>
          </w:p>
        </w:tc>
        <w:tc>
          <w:tcPr>
            <w:tcW w:w="872" w:type="dxa"/>
            <w:shd w:val="clear" w:color="auto" w:fill="auto"/>
          </w:tcPr>
          <w:p w14:paraId="5853ECC6" w14:textId="360A49BB" w:rsidR="00770DAD" w:rsidRPr="00246440" w:rsidRDefault="00F406F4" w:rsidP="002D0C6F">
            <w:pPr>
              <w:pStyle w:val="BodyText2"/>
              <w:tabs>
                <w:tab w:val="num" w:pos="960"/>
              </w:tabs>
              <w:spacing w:after="0" w:line="312" w:lineRule="auto"/>
              <w:jc w:val="center"/>
              <w:rPr>
                <w:bCs/>
                <w:color w:val="000000"/>
                <w:sz w:val="24"/>
                <w:szCs w:val="24"/>
              </w:rPr>
            </w:pPr>
            <w:r>
              <w:rPr>
                <w:bCs/>
                <w:color w:val="000000"/>
                <w:sz w:val="24"/>
                <w:szCs w:val="24"/>
              </w:rPr>
              <w:t>2</w:t>
            </w:r>
            <w:r w:rsidR="00770DAD">
              <w:rPr>
                <w:bCs/>
                <w:color w:val="000000"/>
                <w:sz w:val="24"/>
                <w:szCs w:val="24"/>
              </w:rPr>
              <w:t>0</w:t>
            </w:r>
          </w:p>
        </w:tc>
        <w:tc>
          <w:tcPr>
            <w:tcW w:w="717" w:type="dxa"/>
          </w:tcPr>
          <w:p w14:paraId="26AF533B" w14:textId="77777777" w:rsidR="00770DAD" w:rsidRPr="00246440" w:rsidRDefault="00770DAD" w:rsidP="002D0C6F">
            <w:pPr>
              <w:pStyle w:val="BodyText2"/>
              <w:tabs>
                <w:tab w:val="num" w:pos="960"/>
              </w:tabs>
              <w:spacing w:after="0" w:line="312" w:lineRule="auto"/>
              <w:jc w:val="center"/>
              <w:rPr>
                <w:bCs/>
                <w:color w:val="000000"/>
                <w:sz w:val="24"/>
                <w:szCs w:val="24"/>
              </w:rPr>
            </w:pPr>
            <w:r w:rsidRPr="00246440">
              <w:rPr>
                <w:bCs/>
                <w:color w:val="000000"/>
                <w:sz w:val="24"/>
                <w:szCs w:val="24"/>
              </w:rPr>
              <w:t>0</w:t>
            </w:r>
          </w:p>
        </w:tc>
        <w:tc>
          <w:tcPr>
            <w:tcW w:w="846" w:type="dxa"/>
            <w:tcBorders>
              <w:right w:val="single" w:sz="4" w:space="0" w:color="auto"/>
            </w:tcBorders>
            <w:shd w:val="clear" w:color="auto" w:fill="auto"/>
          </w:tcPr>
          <w:p w14:paraId="2F18B61B" w14:textId="77777777" w:rsidR="00770DAD" w:rsidRPr="00246440" w:rsidRDefault="00770DAD" w:rsidP="002D0C6F">
            <w:pPr>
              <w:pStyle w:val="BodyText2"/>
              <w:tabs>
                <w:tab w:val="num" w:pos="960"/>
              </w:tabs>
              <w:spacing w:after="0" w:line="312" w:lineRule="auto"/>
              <w:jc w:val="center"/>
              <w:rPr>
                <w:bCs/>
                <w:color w:val="000000"/>
                <w:sz w:val="24"/>
                <w:szCs w:val="24"/>
              </w:rPr>
            </w:pPr>
            <w:r w:rsidRPr="00246440">
              <w:rPr>
                <w:bCs/>
                <w:color w:val="000000"/>
                <w:sz w:val="24"/>
                <w:szCs w:val="24"/>
              </w:rPr>
              <w:t>0</w:t>
            </w:r>
          </w:p>
        </w:tc>
        <w:tc>
          <w:tcPr>
            <w:tcW w:w="2785" w:type="dxa"/>
            <w:tcBorders>
              <w:top w:val="single" w:sz="4" w:space="0" w:color="auto"/>
              <w:left w:val="single" w:sz="4" w:space="0" w:color="auto"/>
              <w:bottom w:val="single" w:sz="4" w:space="0" w:color="auto"/>
              <w:right w:val="single" w:sz="4" w:space="0" w:color="auto"/>
            </w:tcBorders>
            <w:shd w:val="clear" w:color="auto" w:fill="auto"/>
          </w:tcPr>
          <w:p w14:paraId="620F0213" w14:textId="7675A2D8" w:rsidR="00770DAD" w:rsidRDefault="00770DAD" w:rsidP="002D0C6F">
            <w:pPr>
              <w:pStyle w:val="BodyText2"/>
              <w:tabs>
                <w:tab w:val="num" w:pos="960"/>
              </w:tabs>
              <w:spacing w:after="0" w:line="312" w:lineRule="auto"/>
              <w:jc w:val="both"/>
              <w:rPr>
                <w:bCs/>
                <w:color w:val="000000"/>
                <w:sz w:val="24"/>
                <w:szCs w:val="24"/>
              </w:rPr>
            </w:pPr>
            <w:r w:rsidRPr="00246440">
              <w:rPr>
                <w:bCs/>
                <w:color w:val="000000"/>
                <w:sz w:val="24"/>
                <w:szCs w:val="24"/>
              </w:rPr>
              <w:t xml:space="preserve">+ Tài liệu </w:t>
            </w:r>
            <w:r w:rsidRPr="00246440">
              <w:rPr>
                <w:b/>
                <w:bCs/>
                <w:color w:val="000000"/>
                <w:sz w:val="24"/>
                <w:szCs w:val="24"/>
              </w:rPr>
              <w:t>[1]</w:t>
            </w:r>
            <w:r w:rsidRPr="00246440">
              <w:rPr>
                <w:bCs/>
                <w:color w:val="000000"/>
                <w:sz w:val="24"/>
                <w:szCs w:val="24"/>
              </w:rPr>
              <w:t>: Chương 3.</w:t>
            </w:r>
          </w:p>
          <w:p w14:paraId="74CF6BB1" w14:textId="77777777" w:rsidR="00770DAD" w:rsidRPr="00246440" w:rsidRDefault="00770DAD" w:rsidP="002D0C6F">
            <w:pPr>
              <w:pStyle w:val="BodyText2"/>
              <w:tabs>
                <w:tab w:val="num" w:pos="960"/>
              </w:tabs>
              <w:spacing w:after="0" w:line="312" w:lineRule="auto"/>
              <w:jc w:val="both"/>
              <w:rPr>
                <w:bCs/>
                <w:color w:val="000000"/>
                <w:sz w:val="24"/>
                <w:szCs w:val="24"/>
              </w:rPr>
            </w:pPr>
            <w:r>
              <w:rPr>
                <w:bCs/>
                <w:color w:val="000000"/>
                <w:sz w:val="24"/>
                <w:szCs w:val="24"/>
              </w:rPr>
              <w:t xml:space="preserve">+ </w:t>
            </w:r>
            <w:r w:rsidRPr="00314734">
              <w:rPr>
                <w:bCs/>
                <w:color w:val="000000"/>
                <w:sz w:val="24"/>
                <w:szCs w:val="24"/>
              </w:rPr>
              <w:t xml:space="preserve">Làm việc nhóm </w:t>
            </w:r>
            <w:r w:rsidRPr="00314734">
              <w:rPr>
                <w:bCs/>
                <w:i/>
                <w:color w:val="000000"/>
                <w:sz w:val="24"/>
                <w:szCs w:val="24"/>
              </w:rPr>
              <w:t>(theo danh sách phân nhóm)</w:t>
            </w:r>
            <w:r w:rsidRPr="00314734">
              <w:rPr>
                <w:bCs/>
                <w:color w:val="000000"/>
                <w:sz w:val="24"/>
                <w:szCs w:val="24"/>
              </w:rPr>
              <w:t>: làm bài tập</w:t>
            </w:r>
            <w:r>
              <w:rPr>
                <w:bCs/>
                <w:color w:val="000000"/>
                <w:sz w:val="24"/>
                <w:szCs w:val="24"/>
              </w:rPr>
              <w:t>:</w:t>
            </w:r>
          </w:p>
          <w:p w14:paraId="54634881" w14:textId="77777777" w:rsidR="00770DAD" w:rsidRPr="00246440" w:rsidRDefault="00770DAD" w:rsidP="002D0C6F">
            <w:pPr>
              <w:pStyle w:val="BodyText2"/>
              <w:tabs>
                <w:tab w:val="num" w:pos="960"/>
              </w:tabs>
              <w:spacing w:after="0" w:line="312" w:lineRule="auto"/>
              <w:jc w:val="both"/>
              <w:rPr>
                <w:sz w:val="24"/>
                <w:szCs w:val="24"/>
              </w:rPr>
            </w:pPr>
            <w:r>
              <w:rPr>
                <w:bCs/>
                <w:color w:val="000000"/>
                <w:sz w:val="24"/>
                <w:szCs w:val="24"/>
              </w:rPr>
              <w:t xml:space="preserve">- </w:t>
            </w:r>
            <w:r w:rsidRPr="00246440">
              <w:rPr>
                <w:bCs/>
                <w:sz w:val="24"/>
                <w:szCs w:val="24"/>
                <w:lang w:val="vi-VN"/>
              </w:rPr>
              <w:t xml:space="preserve">Xác định các vấn đề môi trường của </w:t>
            </w:r>
            <w:r w:rsidRPr="00246440">
              <w:rPr>
                <w:sz w:val="24"/>
                <w:szCs w:val="24"/>
                <w:lang w:val="vi-VN"/>
              </w:rPr>
              <w:t>ngành khai thác và chế biến khoáng sản</w:t>
            </w:r>
            <w:r w:rsidRPr="00246440">
              <w:rPr>
                <w:sz w:val="24"/>
                <w:szCs w:val="24"/>
              </w:rPr>
              <w:t>;</w:t>
            </w:r>
          </w:p>
          <w:p w14:paraId="05C58D5B" w14:textId="77777777" w:rsidR="00F406F4" w:rsidRDefault="00770DAD" w:rsidP="002D0C6F">
            <w:pPr>
              <w:pStyle w:val="BodyText2"/>
              <w:tabs>
                <w:tab w:val="num" w:pos="960"/>
              </w:tabs>
              <w:spacing w:after="0" w:line="312" w:lineRule="auto"/>
              <w:jc w:val="both"/>
              <w:rPr>
                <w:sz w:val="24"/>
                <w:szCs w:val="24"/>
              </w:rPr>
            </w:pPr>
            <w:r>
              <w:rPr>
                <w:bCs/>
                <w:color w:val="000000"/>
                <w:sz w:val="24"/>
                <w:szCs w:val="24"/>
              </w:rPr>
              <w:t>-</w:t>
            </w:r>
            <w:r w:rsidRPr="00246440">
              <w:rPr>
                <w:bCs/>
                <w:color w:val="000000"/>
                <w:sz w:val="24"/>
                <w:szCs w:val="24"/>
              </w:rPr>
              <w:t xml:space="preserve"> </w:t>
            </w:r>
            <w:r w:rsidRPr="00246440">
              <w:rPr>
                <w:sz w:val="24"/>
                <w:szCs w:val="24"/>
                <w:lang w:val="vi-VN"/>
              </w:rPr>
              <w:t>Đề xuất được các giải pháp/cơ hội sản xuất sạch hơn cho ngành chế biến thủy sản</w:t>
            </w:r>
          </w:p>
          <w:p w14:paraId="7FE16995" w14:textId="06CC7F94" w:rsidR="00770DAD" w:rsidRPr="00246440" w:rsidRDefault="00F406F4" w:rsidP="002D0C6F">
            <w:pPr>
              <w:pStyle w:val="BodyText2"/>
              <w:tabs>
                <w:tab w:val="num" w:pos="960"/>
              </w:tabs>
              <w:spacing w:after="0" w:line="312" w:lineRule="auto"/>
              <w:jc w:val="both"/>
              <w:rPr>
                <w:bCs/>
                <w:color w:val="000000"/>
                <w:sz w:val="24"/>
                <w:szCs w:val="24"/>
              </w:rPr>
            </w:pPr>
            <w:r>
              <w:rPr>
                <w:bCs/>
                <w:color w:val="000000"/>
                <w:sz w:val="24"/>
                <w:szCs w:val="24"/>
              </w:rPr>
              <w:t xml:space="preserve">+ Viết tiểu luận: </w:t>
            </w:r>
            <w:r w:rsidRPr="008B48A9">
              <w:rPr>
                <w:bCs/>
                <w:color w:val="000000"/>
                <w:sz w:val="24"/>
                <w:szCs w:val="24"/>
              </w:rPr>
              <w:t>Đ</w:t>
            </w:r>
            <w:r w:rsidRPr="001577FD">
              <w:rPr>
                <w:bCs/>
                <w:color w:val="000000"/>
                <w:sz w:val="24"/>
                <w:szCs w:val="24"/>
                <w:lang w:val="vi-VN"/>
              </w:rPr>
              <w:t xml:space="preserve">ánh giá </w:t>
            </w:r>
            <w:r w:rsidRPr="008B48A9">
              <w:rPr>
                <w:bCs/>
                <w:color w:val="000000"/>
                <w:sz w:val="24"/>
                <w:szCs w:val="24"/>
              </w:rPr>
              <w:t>SXSH</w:t>
            </w:r>
            <w:r w:rsidRPr="001577FD">
              <w:rPr>
                <w:bCs/>
                <w:color w:val="000000"/>
                <w:sz w:val="24"/>
                <w:szCs w:val="24"/>
                <w:lang w:val="vi-VN"/>
              </w:rPr>
              <w:t xml:space="preserve"> </w:t>
            </w:r>
            <w:r>
              <w:rPr>
                <w:sz w:val="24"/>
                <w:szCs w:val="24"/>
              </w:rPr>
              <w:t>cho</w:t>
            </w:r>
            <w:r w:rsidRPr="001577FD">
              <w:rPr>
                <w:sz w:val="24"/>
                <w:szCs w:val="24"/>
                <w:lang w:val="vi-VN"/>
              </w:rPr>
              <w:t xml:space="preserve"> một </w:t>
            </w:r>
            <w:r w:rsidRPr="008B48A9">
              <w:rPr>
                <w:sz w:val="24"/>
                <w:szCs w:val="24"/>
              </w:rPr>
              <w:t>phân xưởng/cơ sở</w:t>
            </w:r>
            <w:r w:rsidRPr="001577FD">
              <w:rPr>
                <w:sz w:val="24"/>
                <w:szCs w:val="24"/>
                <w:lang w:val="vi-VN"/>
              </w:rPr>
              <w:t xml:space="preserve">: khai thác khoáng sản, chế biến thủy sản, tái chế kim loại, cao su, </w:t>
            </w:r>
            <w:r>
              <w:rPr>
                <w:sz w:val="24"/>
                <w:szCs w:val="24"/>
              </w:rPr>
              <w:t xml:space="preserve">sản xuất bột giấy và </w:t>
            </w:r>
            <w:r w:rsidRPr="001577FD">
              <w:rPr>
                <w:sz w:val="24"/>
                <w:szCs w:val="24"/>
                <w:lang w:val="vi-VN"/>
              </w:rPr>
              <w:t>giấy</w:t>
            </w:r>
            <w:r w:rsidRPr="008B48A9">
              <w:rPr>
                <w:sz w:val="24"/>
                <w:szCs w:val="24"/>
              </w:rPr>
              <w:t>, bia, dệt nhuộm</w:t>
            </w:r>
            <w:r w:rsidRPr="001577FD">
              <w:rPr>
                <w:sz w:val="24"/>
                <w:szCs w:val="24"/>
                <w:lang w:val="vi-VN"/>
              </w:rPr>
              <w:t>…</w:t>
            </w:r>
            <w:r w:rsidRPr="001577FD">
              <w:rPr>
                <w:bCs/>
                <w:color w:val="000000"/>
                <w:sz w:val="24"/>
                <w:szCs w:val="24"/>
                <w:lang w:val="vi-VN"/>
              </w:rPr>
              <w:t>.</w:t>
            </w:r>
          </w:p>
        </w:tc>
      </w:tr>
    </w:tbl>
    <w:p w14:paraId="5DCA08F3" w14:textId="77777777" w:rsidR="00C66F46" w:rsidRPr="007D555A" w:rsidRDefault="00C66F46" w:rsidP="005F14F7">
      <w:pPr>
        <w:jc w:val="center"/>
        <w:rPr>
          <w:rFonts w:ascii="Times New Roman" w:hAnsi="Times New Roman" w:cs="Times New Roman"/>
          <w:sz w:val="24"/>
          <w:szCs w:val="24"/>
        </w:rPr>
      </w:pPr>
      <w:bookmarkStart w:id="0" w:name="_GoBack"/>
      <w:bookmarkEnd w:id="0"/>
    </w:p>
    <w:tbl>
      <w:tblPr>
        <w:tblW w:w="9310" w:type="dxa"/>
        <w:tblLayout w:type="fixed"/>
        <w:tblLook w:val="01E0" w:firstRow="1" w:lastRow="1" w:firstColumn="1" w:lastColumn="1" w:noHBand="0" w:noVBand="0"/>
      </w:tblPr>
      <w:tblGrid>
        <w:gridCol w:w="4655"/>
        <w:gridCol w:w="4655"/>
      </w:tblGrid>
      <w:tr w:rsidR="00C949C5" w:rsidRPr="007D555A" w14:paraId="479275C5" w14:textId="77777777" w:rsidTr="00C949C5">
        <w:trPr>
          <w:trHeight w:val="210"/>
        </w:trPr>
        <w:tc>
          <w:tcPr>
            <w:tcW w:w="4655" w:type="dxa"/>
            <w:shd w:val="clear" w:color="auto" w:fill="auto"/>
          </w:tcPr>
          <w:p w14:paraId="2AC643DF" w14:textId="77777777" w:rsidR="00C949C5" w:rsidRPr="00C949C5" w:rsidRDefault="00C949C5">
            <w:pPr>
              <w:spacing w:before="120" w:after="120"/>
              <w:jc w:val="both"/>
              <w:rPr>
                <w:rFonts w:ascii="Times New Roman" w:eastAsia="Times New Roman" w:hAnsi="Times New Roman" w:cs="Times New Roman"/>
                <w:b/>
                <w:i/>
                <w:sz w:val="24"/>
                <w:szCs w:val="24"/>
                <w:u w:val="single"/>
              </w:rPr>
            </w:pPr>
          </w:p>
        </w:tc>
        <w:tc>
          <w:tcPr>
            <w:tcW w:w="4655" w:type="dxa"/>
            <w:shd w:val="clear" w:color="auto" w:fill="auto"/>
          </w:tcPr>
          <w:p w14:paraId="13268394" w14:textId="1C86B18B" w:rsidR="00C949C5" w:rsidRPr="00C949C5" w:rsidRDefault="00770DAD">
            <w:pPr>
              <w:spacing w:before="120" w:after="120"/>
              <w:jc w:val="center"/>
              <w:rPr>
                <w:rFonts w:ascii="Times New Roman" w:eastAsia="Times New Roman" w:hAnsi="Times New Roman" w:cs="Times New Roman"/>
                <w:b/>
                <w:i/>
                <w:sz w:val="24"/>
                <w:szCs w:val="24"/>
                <w:u w:val="single"/>
              </w:rPr>
            </w:pPr>
            <w:r>
              <w:rPr>
                <w:rFonts w:ascii="Times New Roman" w:hAnsi="Times New Roman" w:cs="Times New Roman"/>
                <w:sz w:val="24"/>
                <w:szCs w:val="24"/>
              </w:rPr>
              <w:t>Hà N</w:t>
            </w:r>
            <w:r w:rsidR="00C949C5" w:rsidRPr="00C949C5">
              <w:rPr>
                <w:rFonts w:ascii="Times New Roman" w:hAnsi="Times New Roman" w:cs="Times New Roman"/>
                <w:sz w:val="24"/>
                <w:szCs w:val="24"/>
              </w:rPr>
              <w:t>ội, ngày 16 tháng 05 năm 2018</w:t>
            </w:r>
          </w:p>
        </w:tc>
      </w:tr>
      <w:tr w:rsidR="00C949C5" w:rsidRPr="007D555A" w14:paraId="659B32D7" w14:textId="77777777" w:rsidTr="00C949C5">
        <w:trPr>
          <w:trHeight w:val="210"/>
        </w:trPr>
        <w:tc>
          <w:tcPr>
            <w:tcW w:w="4655" w:type="dxa"/>
            <w:shd w:val="clear" w:color="auto" w:fill="auto"/>
          </w:tcPr>
          <w:p w14:paraId="58BCD876"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KHOA</w:t>
            </w:r>
          </w:p>
          <w:p w14:paraId="5FC91529" w14:textId="77777777" w:rsidR="00C949C5" w:rsidRPr="00C949C5" w:rsidRDefault="00C949C5">
            <w:pPr>
              <w:spacing w:before="120" w:after="120"/>
              <w:jc w:val="center"/>
              <w:rPr>
                <w:rFonts w:ascii="Times New Roman" w:hAnsi="Times New Roman" w:cs="Times New Roman"/>
                <w:b/>
                <w:sz w:val="24"/>
                <w:szCs w:val="24"/>
              </w:rPr>
            </w:pPr>
          </w:p>
          <w:p w14:paraId="403DAE1F" w14:textId="77777777" w:rsidR="00C949C5" w:rsidRPr="00C949C5" w:rsidRDefault="00C949C5">
            <w:pPr>
              <w:spacing w:before="120" w:after="120"/>
              <w:jc w:val="center"/>
              <w:rPr>
                <w:rFonts w:ascii="Times New Roman" w:hAnsi="Times New Roman" w:cs="Times New Roman"/>
                <w:b/>
                <w:sz w:val="24"/>
                <w:szCs w:val="24"/>
              </w:rPr>
            </w:pPr>
          </w:p>
          <w:p w14:paraId="53382E7D" w14:textId="237B3EF5" w:rsidR="00C949C5" w:rsidRPr="00C949C5" w:rsidRDefault="00C949C5" w:rsidP="00770DAD">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sidR="00770DAD">
              <w:rPr>
                <w:rFonts w:ascii="Times New Roman" w:hAnsi="Times New Roman" w:cs="Times New Roman"/>
                <w:b/>
                <w:sz w:val="24"/>
                <w:szCs w:val="24"/>
              </w:rPr>
              <w:t>Đỗ Văn Bình</w:t>
            </w:r>
          </w:p>
        </w:tc>
        <w:tc>
          <w:tcPr>
            <w:tcW w:w="4655" w:type="dxa"/>
            <w:shd w:val="clear" w:color="auto" w:fill="auto"/>
          </w:tcPr>
          <w:p w14:paraId="2D5C6134" w14:textId="77777777" w:rsidR="00C949C5" w:rsidRPr="00C949C5" w:rsidRDefault="00C949C5">
            <w:pPr>
              <w:spacing w:before="120" w:after="120"/>
              <w:jc w:val="center"/>
              <w:rPr>
                <w:rFonts w:ascii="Times New Roman" w:eastAsia="Times New Roman" w:hAnsi="Times New Roman" w:cs="Times New Roman"/>
                <w:b/>
                <w:sz w:val="24"/>
                <w:szCs w:val="24"/>
              </w:rPr>
            </w:pPr>
            <w:r w:rsidRPr="00C949C5">
              <w:rPr>
                <w:rFonts w:ascii="Times New Roman" w:hAnsi="Times New Roman" w:cs="Times New Roman"/>
                <w:b/>
                <w:sz w:val="24"/>
                <w:szCs w:val="24"/>
              </w:rPr>
              <w:t>TRƯỞNG BỘ MÔN</w:t>
            </w:r>
          </w:p>
          <w:p w14:paraId="4C09E207" w14:textId="77777777" w:rsidR="00C949C5" w:rsidRPr="00C949C5" w:rsidRDefault="00C949C5">
            <w:pPr>
              <w:spacing w:before="120" w:after="120"/>
              <w:jc w:val="center"/>
              <w:rPr>
                <w:rFonts w:ascii="Times New Roman" w:hAnsi="Times New Roman" w:cs="Times New Roman"/>
                <w:b/>
                <w:sz w:val="24"/>
                <w:szCs w:val="24"/>
              </w:rPr>
            </w:pPr>
          </w:p>
          <w:p w14:paraId="32311417" w14:textId="77777777" w:rsidR="00C949C5" w:rsidRPr="00C949C5" w:rsidRDefault="00C949C5">
            <w:pPr>
              <w:spacing w:before="120" w:after="120"/>
              <w:jc w:val="center"/>
              <w:rPr>
                <w:rFonts w:ascii="Times New Roman" w:hAnsi="Times New Roman" w:cs="Times New Roman"/>
                <w:b/>
                <w:sz w:val="24"/>
                <w:szCs w:val="24"/>
              </w:rPr>
            </w:pPr>
          </w:p>
          <w:p w14:paraId="690AFD10" w14:textId="48DCCF54" w:rsidR="00C949C5" w:rsidRPr="00C949C5" w:rsidRDefault="00770DAD">
            <w:pPr>
              <w:spacing w:before="120" w:after="120"/>
              <w:jc w:val="center"/>
              <w:rPr>
                <w:rFonts w:ascii="Times New Roman" w:eastAsia="Times New Roman" w:hAnsi="Times New Roman" w:cs="Times New Roman"/>
                <w:b/>
                <w:i/>
                <w:sz w:val="24"/>
                <w:szCs w:val="24"/>
                <w:u w:val="single"/>
              </w:rPr>
            </w:pPr>
            <w:r w:rsidRPr="00C949C5">
              <w:rPr>
                <w:rFonts w:ascii="Times New Roman" w:hAnsi="Times New Roman" w:cs="Times New Roman"/>
                <w:b/>
                <w:sz w:val="24"/>
                <w:szCs w:val="24"/>
              </w:rPr>
              <w:t xml:space="preserve">TS. </w:t>
            </w:r>
            <w:r>
              <w:rPr>
                <w:rFonts w:ascii="Times New Roman" w:hAnsi="Times New Roman" w:cs="Times New Roman"/>
                <w:b/>
                <w:sz w:val="24"/>
                <w:szCs w:val="24"/>
              </w:rPr>
              <w:t>Đỗ Văn Bình</w:t>
            </w:r>
          </w:p>
        </w:tc>
      </w:tr>
    </w:tbl>
    <w:p w14:paraId="0DFA4EC1" w14:textId="77777777" w:rsidR="00682BF3" w:rsidRPr="00CB21F6" w:rsidRDefault="00682BF3" w:rsidP="00A174BA">
      <w:pPr>
        <w:rPr>
          <w:rFonts w:ascii="Times New Roman" w:hAnsi="Times New Roman" w:cs="Times New Roman"/>
          <w:sz w:val="24"/>
          <w:szCs w:val="24"/>
        </w:rPr>
      </w:pPr>
    </w:p>
    <w:sectPr w:rsidR="00682BF3" w:rsidRPr="00CB21F6" w:rsidSect="00621167">
      <w:footerReference w:type="default" r:id="rId11"/>
      <w:pgSz w:w="12240" w:h="15840"/>
      <w:pgMar w:top="1440" w:right="1440" w:bottom="1440" w:left="1440" w:header="720" w:footer="720"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ECAC59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CAC590" w16cid:durableId="1EE8CCB0"/>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CF7D1C" w14:textId="77777777" w:rsidR="007F2CAB" w:rsidRDefault="007F2CAB" w:rsidP="004C1294">
      <w:pPr>
        <w:spacing w:after="0" w:line="240" w:lineRule="auto"/>
      </w:pPr>
      <w:r>
        <w:separator/>
      </w:r>
    </w:p>
  </w:endnote>
  <w:endnote w:type="continuationSeparator" w:id="0">
    <w:p w14:paraId="4CC13BC3" w14:textId="77777777" w:rsidR="007F2CAB" w:rsidRDefault="007F2CAB" w:rsidP="004C12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3626"/>
      <w:docPartObj>
        <w:docPartGallery w:val="Page Numbers (Bottom of Page)"/>
        <w:docPartUnique/>
      </w:docPartObj>
    </w:sdtPr>
    <w:sdtEndPr>
      <w:rPr>
        <w:rFonts w:ascii="Times New Roman" w:hAnsi="Times New Roman" w:cs="Times New Roman"/>
      </w:rPr>
    </w:sdtEndPr>
    <w:sdtContent>
      <w:p w14:paraId="6601D646" w14:textId="77777777" w:rsidR="00C63A36" w:rsidRPr="00F406F4" w:rsidRDefault="00860018">
        <w:pPr>
          <w:pStyle w:val="Footer"/>
          <w:jc w:val="center"/>
          <w:rPr>
            <w:rFonts w:ascii="Times New Roman" w:hAnsi="Times New Roman" w:cs="Times New Roman"/>
          </w:rPr>
        </w:pPr>
        <w:r w:rsidRPr="00F406F4">
          <w:rPr>
            <w:rFonts w:ascii="Times New Roman" w:hAnsi="Times New Roman" w:cs="Times New Roman"/>
          </w:rPr>
          <w:fldChar w:fldCharType="begin"/>
        </w:r>
        <w:r w:rsidRPr="00F406F4">
          <w:rPr>
            <w:rFonts w:ascii="Times New Roman" w:hAnsi="Times New Roman" w:cs="Times New Roman"/>
          </w:rPr>
          <w:instrText xml:space="preserve"> PAGE   \* MERGEFORMAT </w:instrText>
        </w:r>
        <w:r w:rsidRPr="00F406F4">
          <w:rPr>
            <w:rFonts w:ascii="Times New Roman" w:hAnsi="Times New Roman" w:cs="Times New Roman"/>
          </w:rPr>
          <w:fldChar w:fldCharType="separate"/>
        </w:r>
        <w:r w:rsidR="00F406F4">
          <w:rPr>
            <w:rFonts w:ascii="Times New Roman" w:hAnsi="Times New Roman" w:cs="Times New Roman"/>
            <w:noProof/>
          </w:rPr>
          <w:t>6</w:t>
        </w:r>
        <w:r w:rsidRPr="00F406F4">
          <w:rPr>
            <w:rFonts w:ascii="Times New Roman" w:hAnsi="Times New Roman" w:cs="Times New Roman"/>
            <w:noProof/>
          </w:rPr>
          <w:fldChar w:fldCharType="end"/>
        </w:r>
      </w:p>
    </w:sdtContent>
  </w:sdt>
  <w:p w14:paraId="6F862E11" w14:textId="77777777" w:rsidR="00C63A36" w:rsidRDefault="00C63A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8AFEFB" w14:textId="77777777" w:rsidR="007F2CAB" w:rsidRDefault="007F2CAB" w:rsidP="004C1294">
      <w:pPr>
        <w:spacing w:after="0" w:line="240" w:lineRule="auto"/>
      </w:pPr>
      <w:r>
        <w:separator/>
      </w:r>
    </w:p>
  </w:footnote>
  <w:footnote w:type="continuationSeparator" w:id="0">
    <w:p w14:paraId="30D70AD0" w14:textId="77777777" w:rsidR="007F2CAB" w:rsidRDefault="007F2CAB" w:rsidP="004C129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4B556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39D4972"/>
    <w:multiLevelType w:val="hybridMultilevel"/>
    <w:tmpl w:val="A3B87CBE"/>
    <w:lvl w:ilvl="0" w:tplc="94667068">
      <w:start w:val="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Quốc Dũng">
    <w15:presenceInfo w15:providerId="None" w15:userId="Quốc Dũ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76B"/>
    <w:rsid w:val="00176F47"/>
    <w:rsid w:val="00177457"/>
    <w:rsid w:val="00183B68"/>
    <w:rsid w:val="00185C33"/>
    <w:rsid w:val="0018679E"/>
    <w:rsid w:val="001911AC"/>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4A20"/>
    <w:rsid w:val="0023784B"/>
    <w:rsid w:val="002503C8"/>
    <w:rsid w:val="002516E1"/>
    <w:rsid w:val="00257702"/>
    <w:rsid w:val="002631D2"/>
    <w:rsid w:val="0026368B"/>
    <w:rsid w:val="00263E08"/>
    <w:rsid w:val="00264ECA"/>
    <w:rsid w:val="002765A7"/>
    <w:rsid w:val="0027686F"/>
    <w:rsid w:val="002810EA"/>
    <w:rsid w:val="002833DC"/>
    <w:rsid w:val="00287FC4"/>
    <w:rsid w:val="0029170E"/>
    <w:rsid w:val="00292762"/>
    <w:rsid w:val="0029697F"/>
    <w:rsid w:val="002A229C"/>
    <w:rsid w:val="002B3924"/>
    <w:rsid w:val="002D1BB9"/>
    <w:rsid w:val="002D4498"/>
    <w:rsid w:val="002D49D5"/>
    <w:rsid w:val="002D6E5B"/>
    <w:rsid w:val="002D723C"/>
    <w:rsid w:val="002E44EF"/>
    <w:rsid w:val="002E7796"/>
    <w:rsid w:val="002F0290"/>
    <w:rsid w:val="002F1C8B"/>
    <w:rsid w:val="002F5D8E"/>
    <w:rsid w:val="003009F0"/>
    <w:rsid w:val="003018E3"/>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33B6"/>
    <w:rsid w:val="003E493C"/>
    <w:rsid w:val="003E66A3"/>
    <w:rsid w:val="003E67AF"/>
    <w:rsid w:val="003E69A1"/>
    <w:rsid w:val="003F14B9"/>
    <w:rsid w:val="003F21EA"/>
    <w:rsid w:val="003F3BFB"/>
    <w:rsid w:val="003F3F8C"/>
    <w:rsid w:val="003F4161"/>
    <w:rsid w:val="00402A7A"/>
    <w:rsid w:val="00415ECD"/>
    <w:rsid w:val="004166C6"/>
    <w:rsid w:val="004170D9"/>
    <w:rsid w:val="0041784F"/>
    <w:rsid w:val="00423367"/>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029F"/>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5302"/>
    <w:rsid w:val="005753C9"/>
    <w:rsid w:val="00576B9D"/>
    <w:rsid w:val="00584F03"/>
    <w:rsid w:val="00584F29"/>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3C8A"/>
    <w:rsid w:val="006F6E07"/>
    <w:rsid w:val="00706F11"/>
    <w:rsid w:val="007136AD"/>
    <w:rsid w:val="00714DB5"/>
    <w:rsid w:val="00715DD5"/>
    <w:rsid w:val="0072207F"/>
    <w:rsid w:val="007221D2"/>
    <w:rsid w:val="007241FE"/>
    <w:rsid w:val="00727068"/>
    <w:rsid w:val="007338CC"/>
    <w:rsid w:val="00740081"/>
    <w:rsid w:val="00743F7E"/>
    <w:rsid w:val="007448C8"/>
    <w:rsid w:val="007479CA"/>
    <w:rsid w:val="0075748A"/>
    <w:rsid w:val="00760867"/>
    <w:rsid w:val="00760975"/>
    <w:rsid w:val="00764575"/>
    <w:rsid w:val="00770DAD"/>
    <w:rsid w:val="0077374A"/>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5269"/>
    <w:rsid w:val="007E5C2A"/>
    <w:rsid w:val="007E6CC9"/>
    <w:rsid w:val="007E7F3D"/>
    <w:rsid w:val="007F2CAB"/>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35C0"/>
    <w:rsid w:val="00930F74"/>
    <w:rsid w:val="009372D2"/>
    <w:rsid w:val="00941BA0"/>
    <w:rsid w:val="00951847"/>
    <w:rsid w:val="009549B6"/>
    <w:rsid w:val="00956598"/>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3EC"/>
    <w:rsid w:val="009F3892"/>
    <w:rsid w:val="00A10E48"/>
    <w:rsid w:val="00A1352A"/>
    <w:rsid w:val="00A1571E"/>
    <w:rsid w:val="00A174BA"/>
    <w:rsid w:val="00A245D0"/>
    <w:rsid w:val="00A259B9"/>
    <w:rsid w:val="00A2600F"/>
    <w:rsid w:val="00A27396"/>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D0573"/>
    <w:rsid w:val="00AD3B2F"/>
    <w:rsid w:val="00AD668F"/>
    <w:rsid w:val="00AD7B01"/>
    <w:rsid w:val="00AE1B46"/>
    <w:rsid w:val="00AE6B47"/>
    <w:rsid w:val="00AF3D2D"/>
    <w:rsid w:val="00B000EC"/>
    <w:rsid w:val="00B005D2"/>
    <w:rsid w:val="00B028DC"/>
    <w:rsid w:val="00B12F27"/>
    <w:rsid w:val="00B15F5C"/>
    <w:rsid w:val="00B16978"/>
    <w:rsid w:val="00B20A75"/>
    <w:rsid w:val="00B22EE0"/>
    <w:rsid w:val="00B252B5"/>
    <w:rsid w:val="00B25791"/>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20B5"/>
    <w:rsid w:val="00BD2EEC"/>
    <w:rsid w:val="00BD382E"/>
    <w:rsid w:val="00BD77A7"/>
    <w:rsid w:val="00BF08D7"/>
    <w:rsid w:val="00C06A3F"/>
    <w:rsid w:val="00C072CF"/>
    <w:rsid w:val="00C164E9"/>
    <w:rsid w:val="00C20894"/>
    <w:rsid w:val="00C2113A"/>
    <w:rsid w:val="00C2327A"/>
    <w:rsid w:val="00C24F81"/>
    <w:rsid w:val="00C26FC4"/>
    <w:rsid w:val="00C30A5C"/>
    <w:rsid w:val="00C31D1C"/>
    <w:rsid w:val="00C333E5"/>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C7D27"/>
    <w:rsid w:val="00CD0673"/>
    <w:rsid w:val="00CD34E9"/>
    <w:rsid w:val="00CD5192"/>
    <w:rsid w:val="00CD5C71"/>
    <w:rsid w:val="00CD6C4F"/>
    <w:rsid w:val="00CD7E3F"/>
    <w:rsid w:val="00CE01E0"/>
    <w:rsid w:val="00CE1670"/>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06F4"/>
    <w:rsid w:val="00F45204"/>
    <w:rsid w:val="00F51FD5"/>
    <w:rsid w:val="00F530D1"/>
    <w:rsid w:val="00F55080"/>
    <w:rsid w:val="00F56A64"/>
    <w:rsid w:val="00F57477"/>
    <w:rsid w:val="00F57DEB"/>
    <w:rsid w:val="00F66D30"/>
    <w:rsid w:val="00F715C3"/>
    <w:rsid w:val="00F7193A"/>
    <w:rsid w:val="00F7345B"/>
    <w:rsid w:val="00F768FB"/>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75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4A029F"/>
  </w:style>
  <w:style w:type="paragraph" w:customStyle="1" w:styleId="CharCharChar">
    <w:name w:val="Char Char Char"/>
    <w:basedOn w:val="Normal"/>
    <w:next w:val="Normal"/>
    <w:autoRedefine/>
    <w:semiHidden/>
    <w:rsid w:val="00770DAD"/>
    <w:pPr>
      <w:spacing w:before="120" w:after="120" w:line="312" w:lineRule="auto"/>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link w:val="ListParagraphChar"/>
    <w:qFormat/>
    <w:rsid w:val="00176F47"/>
    <w:pPr>
      <w:ind w:left="720"/>
      <w:contextualSpacing/>
    </w:pPr>
  </w:style>
  <w:style w:type="paragraph" w:styleId="Header">
    <w:name w:val="header"/>
    <w:basedOn w:val="Normal"/>
    <w:link w:val="HeaderChar"/>
    <w:uiPriority w:val="99"/>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1294"/>
  </w:style>
  <w:style w:type="paragraph" w:styleId="Footer">
    <w:name w:val="footer"/>
    <w:basedOn w:val="Normal"/>
    <w:link w:val="FooterChar"/>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rsid w:val="004C1294"/>
  </w:style>
  <w:style w:type="paragraph" w:styleId="BodyText2">
    <w:name w:val="Body Text 2"/>
    <w:basedOn w:val="Normal"/>
    <w:link w:val="BodyText2Char"/>
    <w:rsid w:val="00BC16E8"/>
    <w:pPr>
      <w:spacing w:after="120" w:line="480" w:lineRule="auto"/>
    </w:pPr>
    <w:rPr>
      <w:rFonts w:ascii="Times New Roman" w:eastAsia="Times New Roman" w:hAnsi="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character" w:customStyle="1" w:styleId="ListParagraphChar">
    <w:name w:val="List Paragraph Char"/>
    <w:link w:val="ListParagraph"/>
    <w:locked/>
    <w:rsid w:val="004A029F"/>
  </w:style>
  <w:style w:type="paragraph" w:customStyle="1" w:styleId="CharCharChar">
    <w:name w:val="Char Char Char"/>
    <w:basedOn w:val="Normal"/>
    <w:next w:val="Normal"/>
    <w:autoRedefine/>
    <w:semiHidden/>
    <w:rsid w:val="00770DAD"/>
    <w:pPr>
      <w:spacing w:before="120" w:after="120" w:line="312" w:lineRule="auto"/>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microsoft.com/office/2011/relationships/commentsExtended" Target="commentsExtended.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numbering" Target="numbering.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DE347F-17BF-49C5-9E12-312F4F5A4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4D87834-708D-4133-A502-DF8C3D5E57A8}">
  <ds:schemaRefs>
    <ds:schemaRef ds:uri="http://schemas.microsoft.com/sharepoint/v3/contenttype/forms"/>
  </ds:schemaRefs>
</ds:datastoreItem>
</file>

<file path=customXml/itemProps3.xml><?xml version="1.0" encoding="utf-8"?>
<ds:datastoreItem xmlns:ds="http://schemas.openxmlformats.org/officeDocument/2006/customXml" ds:itemID="{860C9D1B-D7D6-449A-8785-87673C14504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6</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8470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user</cp:lastModifiedBy>
  <cp:revision>3</cp:revision>
  <dcterms:created xsi:type="dcterms:W3CDTF">2020-04-08T13:41:00Z</dcterms:created>
  <dcterms:modified xsi:type="dcterms:W3CDTF">2020-04-08T14:15:00Z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