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B16F2">
        <w:trPr>
          <w:trHeight w:val="960"/>
        </w:trPr>
        <w:tc>
          <w:tcPr>
            <w:tcW w:w="4410" w:type="dxa"/>
            <w:shd w:val="clear" w:color="auto" w:fill="auto"/>
          </w:tcPr>
          <w:p w:rsidR="00744C77" w:rsidRPr="00DB16F2" w:rsidRDefault="00354C47" w:rsidP="002D678A">
            <w:pPr>
              <w:pStyle w:val="Normal1"/>
              <w:spacing w:before="0"/>
              <w:ind w:left="0" w:firstLine="0"/>
              <w:jc w:val="center"/>
              <w:rPr>
                <w:b/>
                <w:bCs/>
                <w:color w:val="000000"/>
                <w:sz w:val="24"/>
              </w:rPr>
            </w:pPr>
            <w:r>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B16F2">
              <w:rPr>
                <w:bCs/>
                <w:color w:val="000000"/>
                <w:sz w:val="24"/>
              </w:rPr>
              <w:t>BỘ GI</w:t>
            </w:r>
            <w:r w:rsidR="00B65AB4" w:rsidRPr="00DB16F2">
              <w:rPr>
                <w:bCs/>
                <w:color w:val="000000"/>
                <w:sz w:val="24"/>
              </w:rPr>
              <w:t>Á</w:t>
            </w:r>
            <w:r w:rsidR="00744C77" w:rsidRPr="00DB16F2">
              <w:rPr>
                <w:bCs/>
                <w:color w:val="000000"/>
                <w:sz w:val="24"/>
              </w:rPr>
              <w:t>O DỤC VÀ ĐÀO TẠO</w:t>
            </w:r>
            <w:r w:rsidR="00744C77" w:rsidRPr="00DB16F2">
              <w:rPr>
                <w:b/>
                <w:bCs/>
                <w:color w:val="000000"/>
                <w:sz w:val="24"/>
              </w:rPr>
              <w:t>TRƯỜNG ĐẠI HỌC MỎ - ĐỊA CHẤT</w:t>
            </w:r>
          </w:p>
        </w:tc>
        <w:tc>
          <w:tcPr>
            <w:tcW w:w="5435" w:type="dxa"/>
            <w:shd w:val="clear" w:color="auto" w:fill="auto"/>
          </w:tcPr>
          <w:p w:rsidR="00744C77" w:rsidRPr="00DB16F2" w:rsidRDefault="00744C77" w:rsidP="002D678A">
            <w:pPr>
              <w:pStyle w:val="Normal1"/>
              <w:spacing w:before="0"/>
              <w:ind w:left="0" w:firstLine="0"/>
              <w:jc w:val="center"/>
              <w:rPr>
                <w:b/>
                <w:bCs/>
                <w:color w:val="000000"/>
                <w:sz w:val="24"/>
              </w:rPr>
            </w:pPr>
            <w:r w:rsidRPr="00DB16F2">
              <w:rPr>
                <w:b/>
                <w:bCs/>
                <w:color w:val="000000"/>
                <w:sz w:val="24"/>
              </w:rPr>
              <w:t>CỘNG HÒA XÃ HỘI CHỦ NGHĨA VIỆT NAM</w:t>
            </w:r>
          </w:p>
          <w:p w:rsidR="00744C77" w:rsidRPr="00DB16F2" w:rsidRDefault="00354C47" w:rsidP="002D678A">
            <w:pPr>
              <w:pStyle w:val="Normal1"/>
              <w:spacing w:before="0"/>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B16F2">
              <w:rPr>
                <w:b/>
                <w:bCs/>
                <w:color w:val="000000"/>
                <w:sz w:val="24"/>
              </w:rPr>
              <w:t>Độc lập – Tự do – Hạnh Phúc</w:t>
            </w:r>
          </w:p>
        </w:tc>
      </w:tr>
    </w:tbl>
    <w:p w:rsidR="00744C77" w:rsidRPr="00DB16F2" w:rsidRDefault="00744C77" w:rsidP="006627BC">
      <w:pPr>
        <w:pStyle w:val="Normal1"/>
        <w:spacing w:before="0" w:line="360" w:lineRule="auto"/>
        <w:ind w:left="0" w:firstLine="0"/>
        <w:jc w:val="center"/>
        <w:rPr>
          <w:b/>
          <w:bCs/>
          <w:color w:val="000000"/>
          <w:sz w:val="24"/>
        </w:rPr>
      </w:pPr>
    </w:p>
    <w:p w:rsidR="00744C77" w:rsidRPr="00DB16F2" w:rsidRDefault="00744C77" w:rsidP="006627BC">
      <w:pPr>
        <w:pStyle w:val="Normal1"/>
        <w:spacing w:before="0" w:line="360" w:lineRule="auto"/>
        <w:ind w:left="0" w:firstLine="0"/>
        <w:jc w:val="center"/>
        <w:rPr>
          <w:bCs/>
          <w:color w:val="000000"/>
          <w:sz w:val="24"/>
        </w:rPr>
      </w:pPr>
      <w:r w:rsidRPr="00DB16F2">
        <w:rPr>
          <w:b/>
          <w:bCs/>
          <w:color w:val="000000"/>
          <w:sz w:val="24"/>
          <w:lang w:val="vi-VN"/>
        </w:rPr>
        <w:t>Đ</w:t>
      </w:r>
      <w:r w:rsidRPr="00DB16F2">
        <w:rPr>
          <w:b/>
          <w:bCs/>
          <w:color w:val="000000"/>
          <w:sz w:val="24"/>
        </w:rPr>
        <w:t>Ề</w:t>
      </w:r>
      <w:r w:rsidRPr="00DB16F2">
        <w:rPr>
          <w:b/>
          <w:bCs/>
          <w:color w:val="000000"/>
          <w:sz w:val="24"/>
          <w:lang w:val="vi-VN"/>
        </w:rPr>
        <w:t xml:space="preserve"> CƯƠNG CHI TIẾT HỌC PHẦN</w:t>
      </w:r>
    </w:p>
    <w:p w:rsidR="00D72F97" w:rsidRPr="00D72F97" w:rsidRDefault="00D72F97" w:rsidP="00D72F97">
      <w:pPr>
        <w:pStyle w:val="BodyText2"/>
        <w:numPr>
          <w:ilvl w:val="0"/>
          <w:numId w:val="6"/>
        </w:numPr>
        <w:tabs>
          <w:tab w:val="left" w:pos="426"/>
        </w:tabs>
        <w:spacing w:after="0" w:line="360" w:lineRule="auto"/>
        <w:ind w:left="0" w:firstLine="0"/>
        <w:jc w:val="both"/>
        <w:rPr>
          <w:b/>
          <w:bCs/>
          <w:sz w:val="24"/>
          <w:szCs w:val="24"/>
        </w:rPr>
      </w:pPr>
      <w:r w:rsidRPr="00D72F97">
        <w:rPr>
          <w:b/>
          <w:bCs/>
          <w:sz w:val="24"/>
          <w:szCs w:val="24"/>
        </w:rPr>
        <w:t>Tên học phần:</w:t>
      </w:r>
    </w:p>
    <w:p w:rsidR="00367502" w:rsidRPr="00FA140F" w:rsidRDefault="00744C77" w:rsidP="00D72F97">
      <w:pPr>
        <w:pStyle w:val="BodyText2"/>
        <w:spacing w:after="0" w:line="360" w:lineRule="auto"/>
        <w:ind w:firstLine="720"/>
        <w:jc w:val="both"/>
        <w:rPr>
          <w:bCs/>
          <w:sz w:val="24"/>
          <w:szCs w:val="24"/>
        </w:rPr>
      </w:pPr>
      <w:r w:rsidRPr="00FA140F">
        <w:rPr>
          <w:bCs/>
          <w:color w:val="000000"/>
          <w:sz w:val="24"/>
          <w:szCs w:val="24"/>
        </w:rPr>
        <w:t>Tên</w:t>
      </w:r>
      <w:r w:rsidRPr="00FA140F">
        <w:rPr>
          <w:bCs/>
          <w:color w:val="000000"/>
          <w:sz w:val="24"/>
          <w:szCs w:val="24"/>
          <w:lang w:val="vi-VN"/>
        </w:rPr>
        <w:t xml:space="preserve"> </w:t>
      </w:r>
      <w:r w:rsidR="00D72F97" w:rsidRPr="00FA140F">
        <w:rPr>
          <w:bCs/>
          <w:color w:val="000000"/>
          <w:sz w:val="24"/>
          <w:szCs w:val="24"/>
        </w:rPr>
        <w:t>tiếng Việt</w:t>
      </w:r>
      <w:r w:rsidR="009540AF" w:rsidRPr="00FA140F">
        <w:rPr>
          <w:bCs/>
          <w:sz w:val="24"/>
          <w:szCs w:val="24"/>
        </w:rPr>
        <w:t>:</w:t>
      </w:r>
      <w:r w:rsidR="009540AF" w:rsidRPr="00DB16F2">
        <w:rPr>
          <w:b/>
          <w:bCs/>
          <w:sz w:val="24"/>
          <w:szCs w:val="24"/>
        </w:rPr>
        <w:t xml:space="preserve"> </w:t>
      </w:r>
      <w:r w:rsidR="009540AF" w:rsidRPr="00D72F97">
        <w:rPr>
          <w:b/>
          <w:bCs/>
          <w:sz w:val="24"/>
          <w:szCs w:val="24"/>
        </w:rPr>
        <w:t xml:space="preserve"> </w:t>
      </w:r>
      <w:r w:rsidR="00FA140F">
        <w:rPr>
          <w:b/>
          <w:bCs/>
          <w:sz w:val="24"/>
          <w:szCs w:val="24"/>
        </w:rPr>
        <w:t>Tiếng</w:t>
      </w:r>
      <w:r w:rsidR="00EB68A2" w:rsidRPr="00FA140F">
        <w:rPr>
          <w:b/>
          <w:bCs/>
          <w:sz w:val="24"/>
          <w:szCs w:val="24"/>
        </w:rPr>
        <w:t xml:space="preserve"> Anh chuyên ngành Địa chất học</w:t>
      </w:r>
    </w:p>
    <w:p w:rsidR="00C16565" w:rsidRPr="00D72F97" w:rsidRDefault="00D72F97" w:rsidP="00D72F97">
      <w:pPr>
        <w:pStyle w:val="BodyText2"/>
        <w:spacing w:after="0" w:line="360" w:lineRule="auto"/>
        <w:jc w:val="both"/>
        <w:rPr>
          <w:b/>
          <w:bCs/>
          <w:sz w:val="24"/>
          <w:szCs w:val="24"/>
        </w:rPr>
      </w:pPr>
      <w:r>
        <w:rPr>
          <w:b/>
        </w:rPr>
        <w:t xml:space="preserve">           </w:t>
      </w:r>
      <w:r w:rsidRPr="00FA140F">
        <w:t>Tên tiếng anh:</w:t>
      </w:r>
      <w:r>
        <w:rPr>
          <w:b/>
        </w:rPr>
        <w:t xml:space="preserve"> </w:t>
      </w:r>
      <w:r w:rsidR="00EB68A2" w:rsidRPr="00D72F97">
        <w:rPr>
          <w:b/>
        </w:rPr>
        <w:t>Special English for Geology</w:t>
      </w:r>
    </w:p>
    <w:p w:rsidR="00744C77" w:rsidRPr="00DB16F2" w:rsidRDefault="00744C77" w:rsidP="006627BC">
      <w:pPr>
        <w:pStyle w:val="BodyText2"/>
        <w:spacing w:after="0" w:line="360" w:lineRule="auto"/>
        <w:ind w:left="720"/>
        <w:jc w:val="both"/>
        <w:rPr>
          <w:sz w:val="24"/>
          <w:szCs w:val="24"/>
        </w:rPr>
      </w:pPr>
      <w:r w:rsidRPr="00DB16F2">
        <w:rPr>
          <w:b/>
          <w:sz w:val="24"/>
          <w:szCs w:val="24"/>
          <w:lang w:val="vi-VN"/>
        </w:rPr>
        <w:t>Mã số học phần:</w:t>
      </w:r>
      <w:r w:rsidR="00D72F97">
        <w:rPr>
          <w:sz w:val="24"/>
          <w:szCs w:val="24"/>
        </w:rPr>
        <w:t xml:space="preserve"> </w:t>
      </w:r>
      <w:r w:rsidR="00D72F97" w:rsidRPr="003271EA">
        <w:rPr>
          <w:sz w:val="24"/>
          <w:szCs w:val="24"/>
        </w:rPr>
        <w:t>7040130</w:t>
      </w:r>
    </w:p>
    <w:p w:rsidR="00744C77" w:rsidRPr="00DB16F2" w:rsidRDefault="00744C77" w:rsidP="006627BC">
      <w:pPr>
        <w:pStyle w:val="BodyText2"/>
        <w:spacing w:after="0" w:line="360" w:lineRule="auto"/>
        <w:ind w:left="720" w:hanging="9"/>
        <w:jc w:val="both"/>
        <w:rPr>
          <w:sz w:val="24"/>
          <w:szCs w:val="24"/>
        </w:rPr>
      </w:pPr>
      <w:r w:rsidRPr="00DB16F2">
        <w:rPr>
          <w:b/>
          <w:bCs/>
          <w:color w:val="000000"/>
          <w:sz w:val="24"/>
          <w:szCs w:val="24"/>
        </w:rPr>
        <w:t>Số tín chỉ học phần:</w:t>
      </w:r>
      <w:r w:rsidR="00F150EF">
        <w:rPr>
          <w:b/>
          <w:bCs/>
          <w:color w:val="000000"/>
          <w:sz w:val="24"/>
          <w:szCs w:val="24"/>
        </w:rPr>
        <w:t xml:space="preserve"> 03</w:t>
      </w:r>
      <w:r w:rsidR="005C38F4">
        <w:rPr>
          <w:b/>
          <w:bCs/>
          <w:color w:val="000000"/>
          <w:sz w:val="24"/>
          <w:szCs w:val="24"/>
        </w:rPr>
        <w:t xml:space="preserve"> (3-0-6), thời gian học: </w:t>
      </w:r>
      <w:r w:rsidR="00D72F97">
        <w:rPr>
          <w:b/>
          <w:bCs/>
          <w:color w:val="000000"/>
          <w:sz w:val="24"/>
          <w:szCs w:val="24"/>
        </w:rPr>
        <w:t>16</w:t>
      </w:r>
      <w:r w:rsidR="005C38F4">
        <w:rPr>
          <w:b/>
          <w:bCs/>
          <w:color w:val="000000"/>
          <w:sz w:val="24"/>
          <w:szCs w:val="24"/>
        </w:rPr>
        <w:t xml:space="preserve"> tuần</w:t>
      </w:r>
    </w:p>
    <w:p w:rsidR="006447AD" w:rsidRPr="00DB16F2" w:rsidRDefault="00744C77" w:rsidP="006627BC">
      <w:pPr>
        <w:pStyle w:val="BodyText2"/>
        <w:spacing w:after="0" w:line="360" w:lineRule="auto"/>
        <w:ind w:left="720"/>
        <w:jc w:val="both"/>
        <w:rPr>
          <w:b/>
          <w:sz w:val="24"/>
          <w:szCs w:val="24"/>
        </w:rPr>
      </w:pPr>
      <w:r w:rsidRPr="00DB16F2">
        <w:rPr>
          <w:b/>
          <w:sz w:val="24"/>
          <w:szCs w:val="24"/>
          <w:lang w:val="vi-VN"/>
        </w:rPr>
        <w:t>Số tiết học phần:</w:t>
      </w:r>
      <w:r w:rsidR="00D72F97">
        <w:rPr>
          <w:b/>
          <w:sz w:val="24"/>
          <w:szCs w:val="24"/>
        </w:rPr>
        <w:t xml:space="preserve"> </w:t>
      </w:r>
      <w:r w:rsidR="005C38F4">
        <w:rPr>
          <w:b/>
          <w:sz w:val="24"/>
          <w:szCs w:val="24"/>
        </w:rPr>
        <w:t>45 tiết</w:t>
      </w:r>
    </w:p>
    <w:p w:rsidR="00744C77" w:rsidRPr="00DB16F2" w:rsidRDefault="00B63516" w:rsidP="00193E58">
      <w:pPr>
        <w:jc w:val="center"/>
        <w:rPr>
          <w:sz w:val="24"/>
          <w:szCs w:val="24"/>
          <w:lang w:val="vi-VN"/>
        </w:rPr>
      </w:pPr>
      <w:r w:rsidRPr="00DB16F2">
        <w:rPr>
          <w:sz w:val="24"/>
          <w:szCs w:val="24"/>
          <w:lang w:val="vi-VN"/>
        </w:rPr>
        <w:t>L</w:t>
      </w:r>
      <w:r w:rsidR="00744C77" w:rsidRPr="00DB16F2">
        <w:rPr>
          <w:sz w:val="24"/>
          <w:szCs w:val="24"/>
          <w:lang w:val="vi-VN"/>
        </w:rPr>
        <w:t>ý thuyết</w:t>
      </w:r>
      <w:r w:rsidRPr="00DB16F2">
        <w:rPr>
          <w:sz w:val="24"/>
          <w:szCs w:val="24"/>
          <w:lang w:val="vi-VN"/>
        </w:rPr>
        <w:t>:</w:t>
      </w:r>
      <w:r w:rsidR="00D72F97">
        <w:rPr>
          <w:sz w:val="24"/>
          <w:szCs w:val="24"/>
        </w:rPr>
        <w:t xml:space="preserve"> </w:t>
      </w:r>
      <w:r w:rsidR="005C38F4">
        <w:rPr>
          <w:sz w:val="24"/>
          <w:szCs w:val="24"/>
        </w:rPr>
        <w:t>45</w:t>
      </w:r>
      <w:r w:rsidRPr="00DB16F2">
        <w:rPr>
          <w:sz w:val="24"/>
          <w:szCs w:val="24"/>
          <w:lang w:val="vi-VN"/>
        </w:rPr>
        <w:t>; T</w:t>
      </w:r>
      <w:r w:rsidR="00744C77" w:rsidRPr="00DB16F2">
        <w:rPr>
          <w:sz w:val="24"/>
          <w:szCs w:val="24"/>
          <w:lang w:val="vi-VN"/>
        </w:rPr>
        <w:t>hực hành</w:t>
      </w:r>
      <w:r w:rsidRPr="00DB16F2">
        <w:rPr>
          <w:sz w:val="24"/>
          <w:szCs w:val="24"/>
          <w:lang w:val="vi-VN"/>
        </w:rPr>
        <w:t>:</w:t>
      </w:r>
      <w:r w:rsidR="00D72F97">
        <w:rPr>
          <w:sz w:val="24"/>
          <w:szCs w:val="24"/>
        </w:rPr>
        <w:t xml:space="preserve"> </w:t>
      </w:r>
      <w:r w:rsidR="00ED1427">
        <w:rPr>
          <w:sz w:val="24"/>
          <w:szCs w:val="24"/>
        </w:rPr>
        <w:t>0</w:t>
      </w:r>
      <w:r w:rsidRPr="00DB16F2">
        <w:rPr>
          <w:sz w:val="24"/>
          <w:szCs w:val="24"/>
          <w:lang w:val="vi-VN"/>
        </w:rPr>
        <w:t xml:space="preserve">; </w:t>
      </w:r>
      <w:r w:rsidR="00C16565" w:rsidRPr="00DB16F2">
        <w:rPr>
          <w:sz w:val="24"/>
          <w:szCs w:val="24"/>
        </w:rPr>
        <w:t xml:space="preserve"> Thảo luận</w:t>
      </w:r>
      <w:r w:rsidR="000D075E" w:rsidRPr="00DB16F2">
        <w:rPr>
          <w:sz w:val="24"/>
          <w:szCs w:val="24"/>
          <w:lang w:val="vi-VN"/>
        </w:rPr>
        <w:t>:</w:t>
      </w:r>
      <w:r w:rsidR="00D72F97">
        <w:rPr>
          <w:sz w:val="24"/>
          <w:szCs w:val="24"/>
        </w:rPr>
        <w:t xml:space="preserve"> </w:t>
      </w:r>
      <w:r w:rsidR="005C38F4">
        <w:rPr>
          <w:sz w:val="24"/>
          <w:szCs w:val="24"/>
        </w:rPr>
        <w:t>0</w:t>
      </w:r>
      <w:r w:rsidR="000D075E" w:rsidRPr="00DB16F2">
        <w:rPr>
          <w:sz w:val="24"/>
          <w:szCs w:val="24"/>
          <w:lang w:val="vi-VN"/>
        </w:rPr>
        <w:t>; T</w:t>
      </w:r>
      <w:r w:rsidR="00744C77" w:rsidRPr="00DB16F2">
        <w:rPr>
          <w:sz w:val="24"/>
          <w:szCs w:val="24"/>
          <w:lang w:val="vi-VN"/>
        </w:rPr>
        <w:t>ự học</w:t>
      </w:r>
      <w:r w:rsidR="00C16565" w:rsidRPr="00DB16F2">
        <w:rPr>
          <w:sz w:val="24"/>
          <w:szCs w:val="24"/>
          <w:lang w:val="vi-VN"/>
        </w:rPr>
        <w:t>:</w:t>
      </w:r>
      <w:r w:rsidR="00D72F97">
        <w:rPr>
          <w:sz w:val="24"/>
          <w:szCs w:val="24"/>
        </w:rPr>
        <w:t xml:space="preserve"> </w:t>
      </w:r>
      <w:r w:rsidR="00FA140F">
        <w:rPr>
          <w:sz w:val="24"/>
          <w:szCs w:val="24"/>
        </w:rPr>
        <w:t>9</w:t>
      </w:r>
      <w:r w:rsidR="00EB68A2">
        <w:rPr>
          <w:sz w:val="24"/>
          <w:szCs w:val="24"/>
        </w:rPr>
        <w:t>0</w:t>
      </w:r>
    </w:p>
    <w:p w:rsidR="00744C77" w:rsidRPr="00DB16F2" w:rsidRDefault="00744C77" w:rsidP="00D72F97">
      <w:pPr>
        <w:pStyle w:val="BodyText2"/>
        <w:numPr>
          <w:ilvl w:val="0"/>
          <w:numId w:val="6"/>
        </w:numPr>
        <w:tabs>
          <w:tab w:val="left" w:pos="426"/>
        </w:tabs>
        <w:spacing w:after="0" w:line="360" w:lineRule="auto"/>
        <w:ind w:left="0" w:firstLine="0"/>
        <w:jc w:val="both"/>
        <w:rPr>
          <w:b/>
          <w:bCs/>
          <w:color w:val="000000"/>
          <w:sz w:val="24"/>
          <w:szCs w:val="24"/>
        </w:rPr>
      </w:pPr>
      <w:r w:rsidRPr="00DB16F2">
        <w:rPr>
          <w:b/>
          <w:bCs/>
          <w:color w:val="000000"/>
          <w:sz w:val="24"/>
          <w:szCs w:val="24"/>
        </w:rPr>
        <w:t xml:space="preserve">Đơn vị </w:t>
      </w:r>
      <w:r w:rsidR="004A21C9" w:rsidRPr="00DB16F2">
        <w:rPr>
          <w:b/>
          <w:bCs/>
          <w:color w:val="000000"/>
          <w:sz w:val="24"/>
          <w:szCs w:val="24"/>
        </w:rPr>
        <w:t xml:space="preserve">quản lý </w:t>
      </w:r>
      <w:r w:rsidRPr="00DB16F2">
        <w:rPr>
          <w:b/>
          <w:bCs/>
          <w:color w:val="000000"/>
          <w:sz w:val="24"/>
          <w:szCs w:val="24"/>
        </w:rPr>
        <w:t>học phần</w:t>
      </w:r>
    </w:p>
    <w:p w:rsidR="003F5908" w:rsidRPr="00DB16F2" w:rsidRDefault="006447AD" w:rsidP="00E21B91">
      <w:pPr>
        <w:pStyle w:val="BodyText2"/>
        <w:tabs>
          <w:tab w:val="left" w:pos="5670"/>
        </w:tabs>
        <w:spacing w:after="0" w:line="360" w:lineRule="auto"/>
        <w:ind w:firstLine="11"/>
        <w:jc w:val="both"/>
        <w:rPr>
          <w:b/>
          <w:sz w:val="24"/>
          <w:szCs w:val="24"/>
        </w:rPr>
      </w:pPr>
      <w:r w:rsidRPr="00DB16F2">
        <w:rPr>
          <w:b/>
          <w:sz w:val="24"/>
          <w:szCs w:val="24"/>
        </w:rPr>
        <w:t>2.1.</w:t>
      </w:r>
      <w:r w:rsidR="00D72F97">
        <w:rPr>
          <w:b/>
          <w:sz w:val="24"/>
          <w:szCs w:val="24"/>
        </w:rPr>
        <w:t xml:space="preserve"> </w:t>
      </w:r>
      <w:r w:rsidR="003F5908" w:rsidRPr="00DB16F2">
        <w:rPr>
          <w:b/>
          <w:sz w:val="24"/>
          <w:szCs w:val="24"/>
        </w:rPr>
        <w:t>Giảng viên giảng dạy:</w:t>
      </w:r>
      <w:r w:rsidR="006D03CF" w:rsidRPr="00DB16F2">
        <w:rPr>
          <w:b/>
          <w:sz w:val="24"/>
          <w:szCs w:val="24"/>
          <w:lang w:val="vi-VN"/>
        </w:rPr>
        <w:tab/>
      </w:r>
      <w:r w:rsidR="006D03CF" w:rsidRPr="00DB16F2">
        <w:rPr>
          <w:b/>
          <w:sz w:val="24"/>
          <w:szCs w:val="24"/>
        </w:rPr>
        <w:t>Mã giảng viên</w:t>
      </w:r>
    </w:p>
    <w:p w:rsidR="003F5908" w:rsidRPr="00DB16F2" w:rsidRDefault="003F5908" w:rsidP="006627BC">
      <w:pPr>
        <w:pStyle w:val="BodyText2"/>
        <w:tabs>
          <w:tab w:val="left" w:pos="5954"/>
        </w:tabs>
        <w:spacing w:after="0" w:line="360" w:lineRule="auto"/>
        <w:ind w:left="711" w:firstLine="20"/>
        <w:jc w:val="both"/>
        <w:rPr>
          <w:sz w:val="24"/>
          <w:szCs w:val="24"/>
        </w:rPr>
      </w:pPr>
      <w:r w:rsidRPr="00DB16F2">
        <w:rPr>
          <w:sz w:val="24"/>
          <w:szCs w:val="24"/>
        </w:rPr>
        <w:t xml:space="preserve">1. </w:t>
      </w:r>
      <w:r w:rsidR="00F73256">
        <w:rPr>
          <w:sz w:val="24"/>
          <w:szCs w:val="24"/>
        </w:rPr>
        <w:t>PGS.</w:t>
      </w:r>
      <w:r w:rsidRPr="00DB16F2">
        <w:rPr>
          <w:sz w:val="24"/>
          <w:szCs w:val="24"/>
        </w:rPr>
        <w:t xml:space="preserve">TS. </w:t>
      </w:r>
      <w:r w:rsidR="001953C6" w:rsidRPr="00DB16F2">
        <w:rPr>
          <w:sz w:val="24"/>
          <w:szCs w:val="24"/>
        </w:rPr>
        <w:t>Ngô Xuân Thành</w:t>
      </w:r>
      <w:r w:rsidR="006D03CF" w:rsidRPr="00DB16F2">
        <w:rPr>
          <w:sz w:val="24"/>
          <w:szCs w:val="24"/>
        </w:rPr>
        <w:tab/>
      </w:r>
      <w:r w:rsidR="001953C6" w:rsidRPr="00DB16F2">
        <w:rPr>
          <w:sz w:val="24"/>
          <w:szCs w:val="24"/>
        </w:rPr>
        <w:t>0401-13</w:t>
      </w:r>
    </w:p>
    <w:p w:rsidR="003F5908" w:rsidRPr="00DB16F2" w:rsidRDefault="003F5908" w:rsidP="006627BC">
      <w:pPr>
        <w:pStyle w:val="BodyText2"/>
        <w:tabs>
          <w:tab w:val="left" w:pos="5954"/>
        </w:tabs>
        <w:spacing w:after="0" w:line="360" w:lineRule="auto"/>
        <w:ind w:left="711" w:firstLine="20"/>
        <w:jc w:val="both"/>
        <w:rPr>
          <w:sz w:val="24"/>
          <w:szCs w:val="24"/>
        </w:rPr>
      </w:pPr>
      <w:r w:rsidRPr="00DB16F2">
        <w:rPr>
          <w:sz w:val="24"/>
          <w:szCs w:val="24"/>
        </w:rPr>
        <w:t xml:space="preserve">2. </w:t>
      </w:r>
      <w:r w:rsidR="00F73256">
        <w:rPr>
          <w:sz w:val="24"/>
          <w:szCs w:val="24"/>
        </w:rPr>
        <w:t>GS. TS. Trần Thanh Hải</w:t>
      </w:r>
      <w:r w:rsidR="006D03CF" w:rsidRPr="00DB16F2">
        <w:rPr>
          <w:sz w:val="24"/>
          <w:szCs w:val="24"/>
        </w:rPr>
        <w:tab/>
      </w:r>
      <w:r w:rsidR="001953C6" w:rsidRPr="00DB16F2">
        <w:rPr>
          <w:sz w:val="24"/>
          <w:szCs w:val="24"/>
        </w:rPr>
        <w:t>0401-0</w:t>
      </w:r>
      <w:r w:rsidR="00F73256">
        <w:rPr>
          <w:sz w:val="24"/>
          <w:szCs w:val="24"/>
        </w:rPr>
        <w:t>6</w:t>
      </w:r>
    </w:p>
    <w:p w:rsidR="003F5908" w:rsidRPr="00DB16F2" w:rsidRDefault="003F5908" w:rsidP="006627BC">
      <w:pPr>
        <w:pStyle w:val="BodyText2"/>
        <w:tabs>
          <w:tab w:val="left" w:pos="5954"/>
        </w:tabs>
        <w:spacing w:after="0" w:line="360" w:lineRule="auto"/>
        <w:ind w:left="711" w:firstLine="20"/>
        <w:jc w:val="both"/>
        <w:rPr>
          <w:sz w:val="24"/>
          <w:szCs w:val="24"/>
        </w:rPr>
      </w:pPr>
      <w:r w:rsidRPr="00DB16F2">
        <w:rPr>
          <w:sz w:val="24"/>
          <w:szCs w:val="24"/>
        </w:rPr>
        <w:t>3.</w:t>
      </w:r>
      <w:r w:rsidR="00F73256">
        <w:rPr>
          <w:sz w:val="24"/>
          <w:szCs w:val="24"/>
        </w:rPr>
        <w:t>T</w:t>
      </w:r>
      <w:r w:rsidR="00CE4116">
        <w:rPr>
          <w:sz w:val="24"/>
          <w:szCs w:val="24"/>
        </w:rPr>
        <w:t xml:space="preserve">S. </w:t>
      </w:r>
      <w:r w:rsidR="00F73256">
        <w:rPr>
          <w:sz w:val="24"/>
          <w:szCs w:val="24"/>
        </w:rPr>
        <w:t>Nguyễn Trường Tài</w:t>
      </w:r>
      <w:r w:rsidR="006D03CF" w:rsidRPr="00DB16F2">
        <w:rPr>
          <w:sz w:val="24"/>
          <w:szCs w:val="24"/>
        </w:rPr>
        <w:tab/>
      </w:r>
      <w:r w:rsidR="00CE4116">
        <w:rPr>
          <w:sz w:val="24"/>
          <w:szCs w:val="24"/>
        </w:rPr>
        <w:t>0401-2</w:t>
      </w:r>
      <w:r w:rsidR="00F73256">
        <w:rPr>
          <w:sz w:val="24"/>
          <w:szCs w:val="24"/>
        </w:rPr>
        <w:t>5</w:t>
      </w:r>
    </w:p>
    <w:p w:rsidR="00744C77" w:rsidRPr="00DB16F2" w:rsidRDefault="006447AD" w:rsidP="00E21B91">
      <w:pPr>
        <w:pStyle w:val="BodyText2"/>
        <w:spacing w:after="0" w:line="360" w:lineRule="auto"/>
        <w:jc w:val="both"/>
        <w:rPr>
          <w:b/>
          <w:sz w:val="24"/>
          <w:szCs w:val="24"/>
        </w:rPr>
      </w:pPr>
      <w:r w:rsidRPr="00DB16F2">
        <w:rPr>
          <w:b/>
          <w:sz w:val="24"/>
          <w:szCs w:val="24"/>
        </w:rPr>
        <w:t>2.2</w:t>
      </w:r>
      <w:r w:rsidR="003555B5" w:rsidRPr="00DB16F2">
        <w:rPr>
          <w:b/>
          <w:sz w:val="24"/>
          <w:szCs w:val="24"/>
        </w:rPr>
        <w:t xml:space="preserve">. </w:t>
      </w:r>
      <w:r w:rsidR="00744C77" w:rsidRPr="00DB16F2">
        <w:rPr>
          <w:b/>
          <w:sz w:val="24"/>
          <w:szCs w:val="24"/>
        </w:rPr>
        <w:t>Bộ môn:</w:t>
      </w:r>
      <w:r w:rsidR="00FB5A6C" w:rsidRPr="00DB16F2">
        <w:rPr>
          <w:b/>
          <w:sz w:val="24"/>
          <w:szCs w:val="24"/>
        </w:rPr>
        <w:t xml:space="preserve"> Địa chất</w:t>
      </w:r>
    </w:p>
    <w:p w:rsidR="00744C77" w:rsidRPr="00DB16F2" w:rsidRDefault="006447AD" w:rsidP="00E21B91">
      <w:pPr>
        <w:pStyle w:val="BodyText2"/>
        <w:tabs>
          <w:tab w:val="num" w:pos="0"/>
        </w:tabs>
        <w:spacing w:after="0" w:line="360" w:lineRule="auto"/>
        <w:jc w:val="both"/>
        <w:rPr>
          <w:sz w:val="24"/>
          <w:szCs w:val="24"/>
        </w:rPr>
      </w:pPr>
      <w:r w:rsidRPr="00DB16F2">
        <w:rPr>
          <w:b/>
          <w:sz w:val="24"/>
          <w:szCs w:val="24"/>
        </w:rPr>
        <w:t>2.3. Khoa:</w:t>
      </w:r>
      <w:r w:rsidR="00D72F97">
        <w:rPr>
          <w:b/>
          <w:sz w:val="24"/>
          <w:szCs w:val="24"/>
        </w:rPr>
        <w:t xml:space="preserve"> </w:t>
      </w:r>
      <w:r w:rsidR="005C38F4">
        <w:rPr>
          <w:b/>
          <w:sz w:val="24"/>
          <w:szCs w:val="24"/>
        </w:rPr>
        <w:t xml:space="preserve">KH &amp; KT </w:t>
      </w:r>
      <w:r w:rsidR="00FB5A6C" w:rsidRPr="00DB16F2">
        <w:rPr>
          <w:b/>
          <w:sz w:val="24"/>
          <w:szCs w:val="24"/>
        </w:rPr>
        <w:t>Địa chất</w:t>
      </w:r>
    </w:p>
    <w:p w:rsidR="00744C77" w:rsidRPr="00DB16F2" w:rsidRDefault="00744C77" w:rsidP="00E21B91">
      <w:pPr>
        <w:pStyle w:val="BodyText2"/>
        <w:numPr>
          <w:ilvl w:val="0"/>
          <w:numId w:val="6"/>
        </w:numPr>
        <w:tabs>
          <w:tab w:val="num" w:pos="0"/>
        </w:tabs>
        <w:spacing w:after="0" w:line="360" w:lineRule="auto"/>
        <w:ind w:left="0" w:firstLine="0"/>
        <w:jc w:val="both"/>
        <w:rPr>
          <w:b/>
          <w:bCs/>
          <w:color w:val="000000"/>
          <w:sz w:val="24"/>
          <w:szCs w:val="24"/>
        </w:rPr>
      </w:pPr>
      <w:r w:rsidRPr="00DB16F2">
        <w:rPr>
          <w:b/>
          <w:bCs/>
          <w:color w:val="000000"/>
          <w:sz w:val="24"/>
          <w:szCs w:val="24"/>
        </w:rPr>
        <w:t xml:space="preserve">Điều kiện </w:t>
      </w:r>
      <w:r w:rsidR="00DA409D" w:rsidRPr="00DB16F2">
        <w:rPr>
          <w:b/>
          <w:bCs/>
          <w:color w:val="000000"/>
          <w:sz w:val="24"/>
          <w:szCs w:val="24"/>
        </w:rPr>
        <w:t>học học phần</w:t>
      </w:r>
      <w:r w:rsidR="00D72F97">
        <w:rPr>
          <w:b/>
          <w:bCs/>
          <w:color w:val="000000"/>
          <w:sz w:val="24"/>
          <w:szCs w:val="24"/>
        </w:rPr>
        <w:t xml:space="preserve"> </w:t>
      </w:r>
      <w:r w:rsidR="006D03CF" w:rsidRPr="00DB16F2">
        <w:rPr>
          <w:b/>
          <w:bCs/>
          <w:color w:val="000000"/>
          <w:sz w:val="24"/>
          <w:szCs w:val="24"/>
        </w:rPr>
        <w:t>(</w:t>
      </w:r>
      <w:r w:rsidR="00D72F97" w:rsidRPr="00D72F97">
        <w:rPr>
          <w:b/>
          <w:sz w:val="24"/>
          <w:szCs w:val="24"/>
        </w:rPr>
        <w:t>7040130</w:t>
      </w:r>
      <w:r w:rsidR="006D03CF" w:rsidRPr="00DB16F2">
        <w:rPr>
          <w:b/>
          <w:bCs/>
          <w:color w:val="000000"/>
          <w:sz w:val="24"/>
          <w:szCs w:val="24"/>
        </w:rPr>
        <w:t>)</w:t>
      </w:r>
    </w:p>
    <w:p w:rsidR="006D03CF" w:rsidRPr="00DB16F2" w:rsidRDefault="006D03CF" w:rsidP="00E21B91">
      <w:pPr>
        <w:pStyle w:val="BodyText2"/>
        <w:numPr>
          <w:ilvl w:val="1"/>
          <w:numId w:val="6"/>
        </w:numPr>
        <w:tabs>
          <w:tab w:val="num" w:pos="0"/>
        </w:tabs>
        <w:spacing w:after="0" w:line="360" w:lineRule="auto"/>
        <w:ind w:left="0" w:firstLine="0"/>
        <w:jc w:val="both"/>
        <w:rPr>
          <w:b/>
          <w:bCs/>
          <w:color w:val="000000"/>
          <w:sz w:val="24"/>
          <w:szCs w:val="24"/>
        </w:rPr>
      </w:pPr>
      <w:r w:rsidRPr="00DB16F2">
        <w:rPr>
          <w:b/>
          <w:bCs/>
          <w:color w:val="000000"/>
          <w:sz w:val="24"/>
          <w:szCs w:val="24"/>
        </w:rPr>
        <w:t>Môn học tiên quyết:</w:t>
      </w:r>
      <w:r w:rsidR="006627BC" w:rsidRPr="00DB16F2">
        <w:rPr>
          <w:b/>
          <w:bCs/>
          <w:color w:val="000000"/>
          <w:sz w:val="24"/>
          <w:szCs w:val="24"/>
        </w:rPr>
        <w:t xml:space="preserve"> </w:t>
      </w:r>
      <w:r w:rsidR="00D72F97" w:rsidRPr="00D72F97">
        <w:rPr>
          <w:bCs/>
          <w:color w:val="000000"/>
          <w:sz w:val="24"/>
          <w:szCs w:val="24"/>
        </w:rPr>
        <w:t>Địa chất đại cương (7040107)</w:t>
      </w:r>
    </w:p>
    <w:p w:rsidR="006D03CF" w:rsidRPr="00DB16F2" w:rsidRDefault="006D03CF" w:rsidP="00E21B91">
      <w:pPr>
        <w:pStyle w:val="BodyText2"/>
        <w:numPr>
          <w:ilvl w:val="1"/>
          <w:numId w:val="6"/>
        </w:numPr>
        <w:tabs>
          <w:tab w:val="num" w:pos="0"/>
        </w:tabs>
        <w:spacing w:after="0" w:line="360" w:lineRule="auto"/>
        <w:ind w:left="0" w:firstLine="0"/>
        <w:jc w:val="both"/>
        <w:rPr>
          <w:b/>
          <w:bCs/>
          <w:color w:val="000000"/>
          <w:sz w:val="24"/>
          <w:szCs w:val="24"/>
        </w:rPr>
      </w:pPr>
      <w:r w:rsidRPr="00DB16F2">
        <w:rPr>
          <w:b/>
          <w:bCs/>
          <w:color w:val="000000"/>
          <w:sz w:val="24"/>
          <w:szCs w:val="24"/>
        </w:rPr>
        <w:t>Môn học học trước:</w:t>
      </w:r>
      <w:r w:rsidR="00D72F97">
        <w:rPr>
          <w:b/>
          <w:bCs/>
          <w:color w:val="000000"/>
          <w:sz w:val="24"/>
          <w:szCs w:val="24"/>
        </w:rPr>
        <w:t xml:space="preserve"> </w:t>
      </w:r>
      <w:r w:rsidR="00D72F97" w:rsidRPr="00D72F97">
        <w:rPr>
          <w:bCs/>
          <w:color w:val="000000"/>
          <w:sz w:val="24"/>
          <w:szCs w:val="24"/>
        </w:rPr>
        <w:t>Địa chất đại cương (7040107)</w:t>
      </w:r>
      <w:r w:rsidR="00D72F97">
        <w:rPr>
          <w:bCs/>
          <w:color w:val="000000"/>
          <w:sz w:val="24"/>
          <w:szCs w:val="24"/>
        </w:rPr>
        <w:t xml:space="preserve">, </w:t>
      </w:r>
      <w:r w:rsidR="006627BC" w:rsidRPr="00DB16F2">
        <w:rPr>
          <w:bCs/>
          <w:color w:val="000000"/>
          <w:sz w:val="24"/>
          <w:szCs w:val="24"/>
        </w:rPr>
        <w:t>Địa chất cấu tạo và đo vẽ bản đồ địa chất (</w:t>
      </w:r>
      <w:r w:rsidR="00D72F97" w:rsidRPr="00D72F97">
        <w:rPr>
          <w:sz w:val="24"/>
          <w:szCs w:val="24"/>
        </w:rPr>
        <w:t>7040104</w:t>
      </w:r>
      <w:r w:rsidR="00EB68A2">
        <w:rPr>
          <w:sz w:val="24"/>
          <w:szCs w:val="24"/>
        </w:rPr>
        <w:t>)</w:t>
      </w:r>
    </w:p>
    <w:p w:rsidR="00744C77" w:rsidRPr="00DB16F2" w:rsidRDefault="00744C77" w:rsidP="00D72F97">
      <w:pPr>
        <w:pStyle w:val="BodyText2"/>
        <w:numPr>
          <w:ilvl w:val="0"/>
          <w:numId w:val="6"/>
        </w:numPr>
        <w:tabs>
          <w:tab w:val="num" w:pos="0"/>
          <w:tab w:val="left" w:pos="426"/>
        </w:tabs>
        <w:spacing w:after="0" w:line="360" w:lineRule="auto"/>
        <w:ind w:left="0" w:firstLine="0"/>
        <w:jc w:val="both"/>
        <w:rPr>
          <w:b/>
          <w:bCs/>
          <w:color w:val="000000"/>
          <w:sz w:val="24"/>
          <w:szCs w:val="24"/>
        </w:rPr>
      </w:pPr>
      <w:r w:rsidRPr="00DB16F2">
        <w:rPr>
          <w:b/>
          <w:bCs/>
          <w:color w:val="000000"/>
          <w:sz w:val="24"/>
          <w:szCs w:val="24"/>
        </w:rPr>
        <w:t>Mục tiêu của học phần</w:t>
      </w:r>
    </w:p>
    <w:p w:rsidR="00744C77" w:rsidRPr="00DB16F2" w:rsidRDefault="003271EA" w:rsidP="00E21B91">
      <w:pPr>
        <w:pStyle w:val="ListParagraph"/>
        <w:numPr>
          <w:ilvl w:val="1"/>
          <w:numId w:val="1"/>
        </w:numPr>
        <w:tabs>
          <w:tab w:val="clear" w:pos="981"/>
          <w:tab w:val="num" w:pos="709"/>
        </w:tabs>
        <w:spacing w:line="360" w:lineRule="auto"/>
        <w:ind w:left="0" w:firstLine="12"/>
        <w:rPr>
          <w:b/>
          <w:bCs/>
          <w:lang w:val="vi-VN"/>
        </w:rPr>
      </w:pPr>
      <w:r>
        <w:rPr>
          <w:b/>
          <w:bCs/>
          <w:lang w:val="vi-VN"/>
        </w:rPr>
        <w:t>Ki</w:t>
      </w:r>
      <w:r>
        <w:rPr>
          <w:b/>
          <w:bCs/>
        </w:rPr>
        <w:t>ến</w:t>
      </w:r>
      <w:r w:rsidR="00744C77" w:rsidRPr="00DB16F2">
        <w:rPr>
          <w:b/>
          <w:bCs/>
          <w:lang w:val="vi-VN"/>
        </w:rPr>
        <w:t xml:space="preserve"> thức </w:t>
      </w:r>
    </w:p>
    <w:p w:rsidR="00EB68A2" w:rsidRPr="00EB68A2" w:rsidRDefault="006627BC" w:rsidP="00E21B91">
      <w:pPr>
        <w:pStyle w:val="ListParagraph"/>
        <w:numPr>
          <w:ilvl w:val="2"/>
          <w:numId w:val="1"/>
        </w:numPr>
        <w:tabs>
          <w:tab w:val="num" w:pos="709"/>
        </w:tabs>
        <w:spacing w:line="360" w:lineRule="auto"/>
        <w:ind w:left="0" w:firstLine="12"/>
        <w:jc w:val="both"/>
        <w:rPr>
          <w:bCs/>
        </w:rPr>
      </w:pPr>
      <w:r w:rsidRPr="00DB16F2">
        <w:rPr>
          <w:lang w:val="fr-FR"/>
        </w:rPr>
        <w:t>C</w:t>
      </w:r>
      <w:r w:rsidR="00EB68A2">
        <w:rPr>
          <w:lang w:val="fr-FR"/>
        </w:rPr>
        <w:t>ủng cố khả năng tiếng Anh sử dụng cho chuyên ngành của sinh viên.</w:t>
      </w:r>
    </w:p>
    <w:p w:rsidR="00EB68A2" w:rsidRPr="00EB68A2" w:rsidRDefault="00EB68A2" w:rsidP="00E21B91">
      <w:pPr>
        <w:pStyle w:val="ListParagraph"/>
        <w:numPr>
          <w:ilvl w:val="2"/>
          <w:numId w:val="1"/>
        </w:numPr>
        <w:tabs>
          <w:tab w:val="num" w:pos="709"/>
        </w:tabs>
        <w:spacing w:line="360" w:lineRule="auto"/>
        <w:ind w:left="0" w:firstLine="12"/>
        <w:jc w:val="both"/>
        <w:rPr>
          <w:bCs/>
        </w:rPr>
      </w:pPr>
      <w:r>
        <w:rPr>
          <w:lang w:val="fr-FR"/>
        </w:rPr>
        <w:t>C</w:t>
      </w:r>
      <w:r w:rsidR="006627BC" w:rsidRPr="00DB16F2">
        <w:rPr>
          <w:lang w:val="fr-FR"/>
        </w:rPr>
        <w:t xml:space="preserve">ung cấp cho sinh viên </w:t>
      </w:r>
      <w:r>
        <w:rPr>
          <w:lang w:val="fr-FR"/>
        </w:rPr>
        <w:t>khả năng đọc, nói, nghe hiểu cơ bản về tiếng Anh cho ngành Địa chất học.</w:t>
      </w:r>
    </w:p>
    <w:p w:rsidR="006627BC" w:rsidRPr="00DB16F2" w:rsidRDefault="00F73256" w:rsidP="00E21B91">
      <w:pPr>
        <w:pStyle w:val="ListParagraph"/>
        <w:numPr>
          <w:ilvl w:val="2"/>
          <w:numId w:val="1"/>
        </w:numPr>
        <w:tabs>
          <w:tab w:val="num" w:pos="709"/>
        </w:tabs>
        <w:spacing w:line="360" w:lineRule="auto"/>
        <w:ind w:left="0" w:firstLine="12"/>
        <w:jc w:val="both"/>
        <w:rPr>
          <w:bCs/>
        </w:rPr>
      </w:pPr>
      <w:r>
        <w:rPr>
          <w:lang w:val="fr-FR"/>
        </w:rPr>
        <w:t>Những hiểu biết tiếng Anh vê các</w:t>
      </w:r>
      <w:r w:rsidR="006627BC" w:rsidRPr="00DB16F2">
        <w:rPr>
          <w:lang w:val="fr-FR"/>
        </w:rPr>
        <w:t xml:space="preserve"> thông tin cơ bản nhất về đặc điểm của Trái đất và mối quan hệ c</w:t>
      </w:r>
      <w:r>
        <w:rPr>
          <w:lang w:val="fr-FR"/>
        </w:rPr>
        <w:t>ủa nó với hệ Mặt trời và vũ trụ</w:t>
      </w:r>
      <w:r w:rsidR="006627BC" w:rsidRPr="00DB16F2">
        <w:rPr>
          <w:lang w:val="fr-FR"/>
        </w:rPr>
        <w:t>;</w:t>
      </w:r>
    </w:p>
    <w:p w:rsidR="00675173" w:rsidRPr="00F73256" w:rsidRDefault="00F73256" w:rsidP="00E21B91">
      <w:pPr>
        <w:pStyle w:val="ListParagraph"/>
        <w:numPr>
          <w:ilvl w:val="2"/>
          <w:numId w:val="1"/>
        </w:numPr>
        <w:tabs>
          <w:tab w:val="num" w:pos="709"/>
        </w:tabs>
        <w:spacing w:line="360" w:lineRule="auto"/>
        <w:ind w:left="0" w:firstLine="12"/>
        <w:jc w:val="both"/>
        <w:rPr>
          <w:bCs/>
        </w:rPr>
      </w:pPr>
      <w:r>
        <w:rPr>
          <w:lang w:val="fr-FR"/>
        </w:rPr>
        <w:t>Giúp sinh viên có kỹ năng thảo luận bằng tiếng Anh các vấn đề địa chất học</w:t>
      </w:r>
    </w:p>
    <w:p w:rsidR="00F73256" w:rsidRPr="00675173" w:rsidRDefault="00F73256" w:rsidP="00E21B91">
      <w:pPr>
        <w:pStyle w:val="ListParagraph"/>
        <w:numPr>
          <w:ilvl w:val="2"/>
          <w:numId w:val="1"/>
        </w:numPr>
        <w:tabs>
          <w:tab w:val="num" w:pos="709"/>
        </w:tabs>
        <w:spacing w:line="360" w:lineRule="auto"/>
        <w:ind w:left="0" w:firstLine="12"/>
        <w:jc w:val="both"/>
        <w:rPr>
          <w:bCs/>
        </w:rPr>
      </w:pPr>
      <w:r>
        <w:rPr>
          <w:lang w:val="fr-FR"/>
        </w:rPr>
        <w:t>Giúp sinh viên tìm hiểu và đọc các nội dung bài báo khoa học bằng tiếng Anh liên quan ngành địa chất học.</w:t>
      </w:r>
    </w:p>
    <w:p w:rsidR="006255C7" w:rsidRPr="00032CB4" w:rsidRDefault="00744C77" w:rsidP="00E21B91">
      <w:pPr>
        <w:pStyle w:val="ListParagraph"/>
        <w:numPr>
          <w:ilvl w:val="1"/>
          <w:numId w:val="1"/>
        </w:numPr>
        <w:tabs>
          <w:tab w:val="clear" w:pos="981"/>
          <w:tab w:val="num" w:pos="709"/>
        </w:tabs>
        <w:spacing w:line="360" w:lineRule="auto"/>
        <w:ind w:left="0" w:firstLine="12"/>
        <w:rPr>
          <w:b/>
          <w:bCs/>
          <w:lang w:val="vi-VN"/>
        </w:rPr>
      </w:pPr>
      <w:r w:rsidRPr="00DB16F2">
        <w:rPr>
          <w:b/>
          <w:bCs/>
          <w:lang w:val="vi-VN"/>
        </w:rPr>
        <w:t>Kỹ năng</w:t>
      </w:r>
    </w:p>
    <w:p w:rsidR="00B60C95" w:rsidRPr="00B61A05" w:rsidRDefault="00F73256" w:rsidP="00E21B91">
      <w:pPr>
        <w:pStyle w:val="ListParagraph"/>
        <w:numPr>
          <w:ilvl w:val="2"/>
          <w:numId w:val="1"/>
        </w:numPr>
        <w:tabs>
          <w:tab w:val="clear" w:pos="1242"/>
          <w:tab w:val="num" w:pos="709"/>
        </w:tabs>
        <w:spacing w:line="360" w:lineRule="auto"/>
        <w:ind w:left="0" w:firstLine="12"/>
        <w:jc w:val="both"/>
        <w:rPr>
          <w:bCs/>
        </w:rPr>
      </w:pPr>
      <w:r>
        <w:t>Kỹ năng đọc tài liệu bằng tiếng Anh liên quan đến địa chất học</w:t>
      </w:r>
    </w:p>
    <w:p w:rsidR="00B61A05" w:rsidRPr="00032CB4" w:rsidRDefault="00F73256" w:rsidP="00E21B91">
      <w:pPr>
        <w:pStyle w:val="ListParagraph"/>
        <w:numPr>
          <w:ilvl w:val="2"/>
          <w:numId w:val="1"/>
        </w:numPr>
        <w:tabs>
          <w:tab w:val="clear" w:pos="1242"/>
          <w:tab w:val="num" w:pos="709"/>
        </w:tabs>
        <w:spacing w:line="360" w:lineRule="auto"/>
        <w:ind w:left="0" w:firstLine="12"/>
        <w:jc w:val="both"/>
        <w:rPr>
          <w:bCs/>
        </w:rPr>
      </w:pPr>
      <w:r>
        <w:t>Thảo luận các vấn đề địa chất học bằng tiếng Anh</w:t>
      </w:r>
    </w:p>
    <w:p w:rsidR="00032CB4" w:rsidRPr="00DB16F2" w:rsidRDefault="00032CB4" w:rsidP="00E21B91">
      <w:pPr>
        <w:pStyle w:val="ListParagraph"/>
        <w:numPr>
          <w:ilvl w:val="2"/>
          <w:numId w:val="1"/>
        </w:numPr>
        <w:tabs>
          <w:tab w:val="clear" w:pos="1242"/>
          <w:tab w:val="num" w:pos="709"/>
        </w:tabs>
        <w:spacing w:line="360" w:lineRule="auto"/>
        <w:ind w:left="0" w:firstLine="12"/>
        <w:jc w:val="both"/>
        <w:rPr>
          <w:bCs/>
        </w:rPr>
      </w:pPr>
      <w:r>
        <w:lastRenderedPageBreak/>
        <w:t xml:space="preserve"> Sinh viên được làm quen </w:t>
      </w:r>
      <w:r w:rsidR="00F73256">
        <w:t>với các khái niệm, cụm từ tiếng Anh chuyên ngành</w:t>
      </w:r>
      <w:r w:rsidRPr="00DB16F2">
        <w:t>.</w:t>
      </w:r>
    </w:p>
    <w:p w:rsidR="00744C77" w:rsidRPr="00DB16F2" w:rsidRDefault="00BA09EA" w:rsidP="00D72F97">
      <w:pPr>
        <w:pStyle w:val="BodyText2"/>
        <w:numPr>
          <w:ilvl w:val="0"/>
          <w:numId w:val="6"/>
        </w:numPr>
        <w:tabs>
          <w:tab w:val="left" w:pos="426"/>
        </w:tabs>
        <w:spacing w:after="0" w:line="360" w:lineRule="auto"/>
        <w:ind w:left="0" w:firstLine="12"/>
        <w:jc w:val="both"/>
        <w:rPr>
          <w:b/>
          <w:bCs/>
          <w:color w:val="000000"/>
          <w:sz w:val="24"/>
          <w:szCs w:val="24"/>
        </w:rPr>
      </w:pPr>
      <w:r w:rsidRPr="00DB16F2">
        <w:rPr>
          <w:b/>
          <w:bCs/>
          <w:color w:val="000000"/>
          <w:sz w:val="24"/>
          <w:szCs w:val="24"/>
        </w:rPr>
        <w:t>T</w:t>
      </w:r>
      <w:r w:rsidR="00744C77" w:rsidRPr="00DB16F2">
        <w:rPr>
          <w:b/>
          <w:bCs/>
          <w:color w:val="000000"/>
          <w:sz w:val="24"/>
          <w:szCs w:val="24"/>
        </w:rPr>
        <w:t>óm tắt nội dung học phần</w:t>
      </w:r>
    </w:p>
    <w:p w:rsidR="00744C77" w:rsidRPr="00DB16F2" w:rsidRDefault="002D678A" w:rsidP="00E21B91">
      <w:pPr>
        <w:pStyle w:val="BodyText2"/>
        <w:tabs>
          <w:tab w:val="num" w:pos="709"/>
        </w:tabs>
        <w:spacing w:after="0" w:line="360" w:lineRule="auto"/>
        <w:ind w:firstLine="12"/>
        <w:jc w:val="both"/>
        <w:rPr>
          <w:bCs/>
          <w:i/>
          <w:sz w:val="24"/>
          <w:szCs w:val="24"/>
        </w:rPr>
      </w:pPr>
      <w:r w:rsidRPr="00DB16F2">
        <w:rPr>
          <w:bCs/>
          <w:sz w:val="24"/>
          <w:szCs w:val="24"/>
        </w:rPr>
        <w:t xml:space="preserve">Môn học cung cấp </w:t>
      </w:r>
      <w:r w:rsidRPr="00DB16F2">
        <w:rPr>
          <w:sz w:val="24"/>
          <w:szCs w:val="24"/>
        </w:rPr>
        <w:t xml:space="preserve">những </w:t>
      </w:r>
      <w:r w:rsidR="00F73256">
        <w:rPr>
          <w:sz w:val="24"/>
          <w:szCs w:val="24"/>
        </w:rPr>
        <w:t xml:space="preserve">kiến thức cơ bản về tiếng Anh dùng cho ngành địa chất học liên quan đến các vấn đề </w:t>
      </w:r>
      <w:r w:rsidRPr="00DB16F2">
        <w:rPr>
          <w:sz w:val="24"/>
          <w:szCs w:val="24"/>
        </w:rPr>
        <w:t>đăc điểm cơ bản của Trái đất như vị trí Trái đất trong Hệ Mặt trời và vũ trụ, cấu tạo bên ngoài và bên trong của Trái đất, các tính chất vật lý của Trái đất, thành phần vật chất của vỏ Trái đất, tuổi các thành tạo địa chất, các hiện tượng địa chất nội sinh và ngoại sinh và sản phẩm của chúng, các học thuyết về địa kiến tạo.</w:t>
      </w:r>
    </w:p>
    <w:p w:rsidR="00296F71" w:rsidRPr="00DB16F2" w:rsidRDefault="009540AF" w:rsidP="00D72F97">
      <w:pPr>
        <w:pStyle w:val="BodyText2"/>
        <w:numPr>
          <w:ilvl w:val="0"/>
          <w:numId w:val="6"/>
        </w:numPr>
        <w:tabs>
          <w:tab w:val="num" w:pos="426"/>
        </w:tabs>
        <w:spacing w:after="0" w:line="360" w:lineRule="auto"/>
        <w:ind w:left="0" w:firstLine="12"/>
        <w:jc w:val="both"/>
        <w:rPr>
          <w:b/>
          <w:bCs/>
          <w:sz w:val="24"/>
          <w:szCs w:val="24"/>
        </w:rPr>
      </w:pPr>
      <w:r w:rsidRPr="00DB16F2">
        <w:rPr>
          <w:b/>
          <w:bCs/>
          <w:color w:val="000000"/>
          <w:sz w:val="24"/>
          <w:szCs w:val="24"/>
        </w:rPr>
        <w:t>Cấu trúc nội dung học phần</w:t>
      </w:r>
    </w:p>
    <w:p w:rsidR="00905037" w:rsidRPr="005C38F4" w:rsidRDefault="00BA7C39" w:rsidP="005C38F4">
      <w:pPr>
        <w:pStyle w:val="ListParagraph"/>
        <w:spacing w:line="360" w:lineRule="auto"/>
        <w:jc w:val="center"/>
        <w:rPr>
          <w:b/>
          <w:bCs/>
          <w:lang w:val="nl-NL"/>
        </w:rPr>
      </w:pPr>
      <w:r w:rsidRPr="00DB16F2">
        <w:rPr>
          <w:b/>
          <w:bCs/>
          <w:lang w:val="nl-NL"/>
        </w:rPr>
        <w:t>Bảng 1</w:t>
      </w:r>
      <w:r w:rsidR="004A21C9" w:rsidRPr="00DB16F2">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DB16F2" w:rsidTr="00C121CC">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DB16F2" w:rsidRDefault="001265BC" w:rsidP="00041B2E">
            <w:pPr>
              <w:pStyle w:val="ListParagraph"/>
              <w:spacing w:line="360" w:lineRule="auto"/>
              <w:ind w:left="0"/>
              <w:jc w:val="both"/>
              <w:rPr>
                <w:b/>
                <w:bCs/>
                <w:lang w:val="vi-VN"/>
              </w:rPr>
            </w:pPr>
            <w:r w:rsidRPr="00DB16F2">
              <w:rPr>
                <w:b/>
                <w:bCs/>
              </w:rPr>
              <w:t>6.1. Lý thuyết</w:t>
            </w:r>
          </w:p>
        </w:tc>
      </w:tr>
      <w:tr w:rsidR="00095A1D" w:rsidRPr="00DB16F2" w:rsidTr="00C121CC">
        <w:trPr>
          <w:jc w:val="center"/>
        </w:trPr>
        <w:tc>
          <w:tcPr>
            <w:tcW w:w="1408" w:type="dxa"/>
            <w:tcBorders>
              <w:top w:val="single" w:sz="4" w:space="0" w:color="auto"/>
            </w:tcBorders>
          </w:tcPr>
          <w:p w:rsidR="003B73BB" w:rsidRPr="001471E3" w:rsidRDefault="00BA09EA" w:rsidP="00041B2E">
            <w:pPr>
              <w:pStyle w:val="ListParagraph"/>
              <w:spacing w:line="360" w:lineRule="auto"/>
              <w:ind w:left="0"/>
              <w:jc w:val="both"/>
              <w:rPr>
                <w:b/>
                <w:bCs/>
                <w:i/>
              </w:rPr>
            </w:pPr>
            <w:r w:rsidRPr="001471E3">
              <w:rPr>
                <w:b/>
                <w:bCs/>
                <w:i/>
              </w:rPr>
              <w:t>Đề mục</w:t>
            </w:r>
          </w:p>
        </w:tc>
        <w:tc>
          <w:tcPr>
            <w:tcW w:w="4683" w:type="dxa"/>
            <w:tcBorders>
              <w:top w:val="single" w:sz="4" w:space="0" w:color="auto"/>
            </w:tcBorders>
          </w:tcPr>
          <w:p w:rsidR="003B73BB" w:rsidRPr="001471E3" w:rsidRDefault="003B73BB" w:rsidP="00041B2E">
            <w:pPr>
              <w:pStyle w:val="ListParagraph"/>
              <w:spacing w:line="360" w:lineRule="auto"/>
              <w:ind w:left="0"/>
              <w:jc w:val="both"/>
              <w:rPr>
                <w:b/>
                <w:bCs/>
                <w:i/>
                <w:lang w:val="vi-VN"/>
              </w:rPr>
            </w:pPr>
            <w:r w:rsidRPr="001471E3">
              <w:rPr>
                <w:b/>
                <w:bCs/>
                <w:i/>
                <w:lang w:val="vi-VN"/>
              </w:rPr>
              <w:t>Nội dung</w:t>
            </w:r>
          </w:p>
        </w:tc>
        <w:tc>
          <w:tcPr>
            <w:tcW w:w="992" w:type="dxa"/>
            <w:tcBorders>
              <w:top w:val="single" w:sz="4" w:space="0" w:color="auto"/>
            </w:tcBorders>
          </w:tcPr>
          <w:p w:rsidR="003B73BB" w:rsidRPr="001471E3" w:rsidRDefault="003B73BB" w:rsidP="00041B2E">
            <w:pPr>
              <w:pStyle w:val="ListParagraph"/>
              <w:spacing w:line="360" w:lineRule="auto"/>
              <w:ind w:left="0"/>
              <w:jc w:val="both"/>
              <w:rPr>
                <w:b/>
                <w:bCs/>
                <w:i/>
                <w:lang w:val="vi-VN"/>
              </w:rPr>
            </w:pPr>
            <w:r w:rsidRPr="001471E3">
              <w:rPr>
                <w:b/>
                <w:bCs/>
                <w:i/>
                <w:lang w:val="vi-VN"/>
              </w:rPr>
              <w:t>Số tiết</w:t>
            </w:r>
          </w:p>
        </w:tc>
        <w:tc>
          <w:tcPr>
            <w:tcW w:w="1979" w:type="dxa"/>
            <w:tcBorders>
              <w:top w:val="single" w:sz="4" w:space="0" w:color="auto"/>
            </w:tcBorders>
          </w:tcPr>
          <w:p w:rsidR="003B73BB" w:rsidRPr="001471E3" w:rsidRDefault="00EE3756" w:rsidP="00041B2E">
            <w:pPr>
              <w:pStyle w:val="ListParagraph"/>
              <w:spacing w:line="360" w:lineRule="auto"/>
              <w:ind w:left="0"/>
              <w:jc w:val="both"/>
              <w:rPr>
                <w:b/>
                <w:bCs/>
                <w:i/>
                <w:lang w:val="vi-VN"/>
              </w:rPr>
            </w:pPr>
            <w:r w:rsidRPr="001471E3">
              <w:rPr>
                <w:b/>
                <w:bCs/>
                <w:i/>
                <w:lang w:val="vi-VN"/>
              </w:rPr>
              <w:t>Mục tiêu</w:t>
            </w:r>
          </w:p>
        </w:tc>
      </w:tr>
      <w:tr w:rsidR="00C73353" w:rsidRPr="00DB16F2" w:rsidTr="00C121CC">
        <w:trPr>
          <w:jc w:val="center"/>
        </w:trPr>
        <w:tc>
          <w:tcPr>
            <w:tcW w:w="1408" w:type="dxa"/>
            <w:tcBorders>
              <w:top w:val="single" w:sz="4" w:space="0" w:color="auto"/>
            </w:tcBorders>
          </w:tcPr>
          <w:p w:rsidR="00C73353" w:rsidRPr="001471E3" w:rsidRDefault="00C73353" w:rsidP="00041B2E">
            <w:pPr>
              <w:pStyle w:val="ListParagraph"/>
              <w:spacing w:line="360" w:lineRule="auto"/>
              <w:ind w:left="0"/>
              <w:jc w:val="both"/>
              <w:rPr>
                <w:b/>
                <w:bCs/>
                <w:i/>
              </w:rPr>
            </w:pPr>
          </w:p>
        </w:tc>
        <w:tc>
          <w:tcPr>
            <w:tcW w:w="4683" w:type="dxa"/>
            <w:tcBorders>
              <w:top w:val="single" w:sz="4" w:space="0" w:color="auto"/>
            </w:tcBorders>
          </w:tcPr>
          <w:p w:rsidR="00C73353" w:rsidRPr="001471E3" w:rsidRDefault="003B4965" w:rsidP="00041B2E">
            <w:pPr>
              <w:spacing w:line="240" w:lineRule="atLeast"/>
              <w:jc w:val="both"/>
              <w:rPr>
                <w:b/>
                <w:bCs/>
                <w:sz w:val="24"/>
                <w:szCs w:val="24"/>
              </w:rPr>
            </w:pPr>
            <w:r w:rsidRPr="001471E3">
              <w:rPr>
                <w:b/>
                <w:bCs/>
                <w:sz w:val="24"/>
                <w:szCs w:val="24"/>
              </w:rPr>
              <w:t>Introduction to the science of geology</w:t>
            </w:r>
          </w:p>
        </w:tc>
        <w:tc>
          <w:tcPr>
            <w:tcW w:w="992" w:type="dxa"/>
            <w:tcBorders>
              <w:top w:val="single" w:sz="4" w:space="0" w:color="auto"/>
            </w:tcBorders>
          </w:tcPr>
          <w:p w:rsidR="00C73353" w:rsidRPr="001471E3" w:rsidRDefault="00C73353" w:rsidP="00041B2E">
            <w:pPr>
              <w:pStyle w:val="ListParagraph"/>
              <w:spacing w:line="360" w:lineRule="auto"/>
              <w:ind w:left="0"/>
              <w:jc w:val="both"/>
              <w:rPr>
                <w:bCs/>
              </w:rPr>
            </w:pPr>
            <w:r w:rsidRPr="001471E3">
              <w:rPr>
                <w:bCs/>
              </w:rPr>
              <w:t>1</w:t>
            </w:r>
          </w:p>
        </w:tc>
        <w:tc>
          <w:tcPr>
            <w:tcW w:w="1979" w:type="dxa"/>
            <w:tcBorders>
              <w:top w:val="single" w:sz="4" w:space="0" w:color="auto"/>
            </w:tcBorders>
          </w:tcPr>
          <w:p w:rsidR="00C73353" w:rsidRPr="001471E3" w:rsidRDefault="001471E3" w:rsidP="00041B2E">
            <w:pPr>
              <w:pStyle w:val="ListParagraph"/>
              <w:spacing w:line="288" w:lineRule="auto"/>
              <w:ind w:left="0"/>
              <w:jc w:val="both"/>
              <w:rPr>
                <w:bCs/>
              </w:rPr>
            </w:pPr>
            <w:r>
              <w:rPr>
                <w:bCs/>
              </w:rPr>
              <w:t>4.1.3</w:t>
            </w:r>
          </w:p>
        </w:tc>
      </w:tr>
      <w:tr w:rsidR="00BD3C6B" w:rsidRPr="00DB16F2" w:rsidTr="00C121CC">
        <w:trPr>
          <w:jc w:val="center"/>
        </w:trPr>
        <w:tc>
          <w:tcPr>
            <w:tcW w:w="1408" w:type="dxa"/>
            <w:tcBorders>
              <w:top w:val="single" w:sz="4" w:space="0" w:color="auto"/>
            </w:tcBorders>
          </w:tcPr>
          <w:p w:rsidR="00BD3C6B" w:rsidRPr="001471E3" w:rsidRDefault="00116387" w:rsidP="00116387">
            <w:pPr>
              <w:pStyle w:val="ListParagraph"/>
              <w:spacing w:line="360" w:lineRule="auto"/>
              <w:ind w:left="0"/>
              <w:jc w:val="both"/>
              <w:rPr>
                <w:b/>
                <w:bCs/>
                <w:lang w:val="nl-NL"/>
              </w:rPr>
            </w:pPr>
            <w:r w:rsidRPr="001471E3">
              <w:rPr>
                <w:b/>
                <w:bCs/>
                <w:i/>
              </w:rPr>
              <w:t>Chapter 1</w:t>
            </w:r>
          </w:p>
        </w:tc>
        <w:tc>
          <w:tcPr>
            <w:tcW w:w="4683" w:type="dxa"/>
            <w:tcBorders>
              <w:top w:val="single" w:sz="4" w:space="0" w:color="auto"/>
            </w:tcBorders>
          </w:tcPr>
          <w:p w:rsidR="00BD3C6B" w:rsidRPr="001471E3" w:rsidRDefault="00116387" w:rsidP="00041B2E">
            <w:pPr>
              <w:spacing w:line="240" w:lineRule="atLeast"/>
              <w:jc w:val="both"/>
              <w:rPr>
                <w:b/>
                <w:bCs/>
                <w:sz w:val="24"/>
                <w:szCs w:val="24"/>
              </w:rPr>
            </w:pPr>
            <w:r w:rsidRPr="001471E3">
              <w:rPr>
                <w:sz w:val="24"/>
                <w:szCs w:val="24"/>
              </w:rPr>
              <w:t>Earth Materials</w:t>
            </w:r>
          </w:p>
        </w:tc>
        <w:tc>
          <w:tcPr>
            <w:tcW w:w="992" w:type="dxa"/>
            <w:tcBorders>
              <w:top w:val="single" w:sz="4" w:space="0" w:color="auto"/>
            </w:tcBorders>
          </w:tcPr>
          <w:p w:rsidR="00BD3C6B" w:rsidRPr="001471E3" w:rsidRDefault="005C5A71" w:rsidP="00041B2E">
            <w:pPr>
              <w:pStyle w:val="ListParagraph"/>
              <w:spacing w:line="360" w:lineRule="auto"/>
              <w:ind w:left="0"/>
              <w:jc w:val="both"/>
              <w:rPr>
                <w:bCs/>
              </w:rPr>
            </w:pPr>
            <w:r>
              <w:rPr>
                <w:bCs/>
              </w:rPr>
              <w:t>3</w:t>
            </w:r>
          </w:p>
        </w:tc>
        <w:tc>
          <w:tcPr>
            <w:tcW w:w="1979" w:type="dxa"/>
            <w:tcBorders>
              <w:top w:val="single" w:sz="4" w:space="0" w:color="auto"/>
            </w:tcBorders>
          </w:tcPr>
          <w:p w:rsidR="00BD3C6B" w:rsidRPr="001471E3" w:rsidRDefault="001471E3" w:rsidP="00041B2E">
            <w:pPr>
              <w:jc w:val="both"/>
              <w:rPr>
                <w:sz w:val="24"/>
                <w:szCs w:val="24"/>
              </w:rPr>
            </w:pPr>
            <w:r>
              <w:rPr>
                <w:bCs/>
              </w:rPr>
              <w:t>4.1.3</w:t>
            </w:r>
          </w:p>
        </w:tc>
      </w:tr>
      <w:tr w:rsidR="00116387" w:rsidRPr="00DB16F2" w:rsidTr="00C121CC">
        <w:trPr>
          <w:jc w:val="center"/>
        </w:trPr>
        <w:tc>
          <w:tcPr>
            <w:tcW w:w="1408" w:type="dxa"/>
            <w:tcBorders>
              <w:top w:val="single" w:sz="4" w:space="0" w:color="auto"/>
            </w:tcBorders>
          </w:tcPr>
          <w:p w:rsidR="00116387" w:rsidRPr="001471E3" w:rsidRDefault="00116387" w:rsidP="009A64B8">
            <w:pPr>
              <w:pStyle w:val="ListParagraph"/>
              <w:spacing w:line="360" w:lineRule="auto"/>
              <w:ind w:left="0"/>
              <w:jc w:val="both"/>
              <w:rPr>
                <w:b/>
                <w:bCs/>
                <w:i/>
              </w:rPr>
            </w:pPr>
          </w:p>
        </w:tc>
        <w:tc>
          <w:tcPr>
            <w:tcW w:w="4683" w:type="dxa"/>
            <w:tcBorders>
              <w:top w:val="single" w:sz="4" w:space="0" w:color="auto"/>
            </w:tcBorders>
          </w:tcPr>
          <w:p w:rsidR="00116387" w:rsidRPr="001471E3" w:rsidRDefault="00116387" w:rsidP="00D91028">
            <w:pPr>
              <w:pStyle w:val="ListParagraph"/>
              <w:numPr>
                <w:ilvl w:val="0"/>
                <w:numId w:val="8"/>
              </w:numPr>
              <w:spacing w:line="240" w:lineRule="atLeast"/>
              <w:jc w:val="both"/>
            </w:pPr>
            <w:r w:rsidRPr="001471E3">
              <w:t xml:space="preserve">Mineral </w:t>
            </w:r>
          </w:p>
        </w:tc>
        <w:tc>
          <w:tcPr>
            <w:tcW w:w="992" w:type="dxa"/>
            <w:tcBorders>
              <w:top w:val="single" w:sz="4" w:space="0" w:color="auto"/>
            </w:tcBorders>
          </w:tcPr>
          <w:p w:rsidR="00116387" w:rsidRPr="001471E3" w:rsidRDefault="00116387" w:rsidP="00041B2E">
            <w:pPr>
              <w:pStyle w:val="ListParagraph"/>
              <w:spacing w:line="360" w:lineRule="auto"/>
              <w:ind w:left="0"/>
              <w:jc w:val="both"/>
              <w:rPr>
                <w:bCs/>
              </w:rPr>
            </w:pPr>
          </w:p>
        </w:tc>
        <w:tc>
          <w:tcPr>
            <w:tcW w:w="1979" w:type="dxa"/>
            <w:tcBorders>
              <w:top w:val="single" w:sz="4" w:space="0" w:color="auto"/>
            </w:tcBorders>
          </w:tcPr>
          <w:p w:rsidR="00116387" w:rsidRPr="001471E3" w:rsidRDefault="00116387" w:rsidP="00041B2E">
            <w:pPr>
              <w:jc w:val="both"/>
              <w:rPr>
                <w:sz w:val="24"/>
                <w:szCs w:val="24"/>
              </w:rPr>
            </w:pPr>
          </w:p>
        </w:tc>
      </w:tr>
      <w:tr w:rsidR="00D91028" w:rsidRPr="00DB16F2" w:rsidTr="00C121CC">
        <w:trPr>
          <w:jc w:val="center"/>
        </w:trPr>
        <w:tc>
          <w:tcPr>
            <w:tcW w:w="1408" w:type="dxa"/>
            <w:tcBorders>
              <w:top w:val="single" w:sz="4" w:space="0" w:color="auto"/>
            </w:tcBorders>
          </w:tcPr>
          <w:p w:rsidR="00D91028" w:rsidRPr="001471E3" w:rsidRDefault="00D91028" w:rsidP="009A64B8">
            <w:pPr>
              <w:pStyle w:val="ListParagraph"/>
              <w:spacing w:line="360" w:lineRule="auto"/>
              <w:ind w:left="0"/>
              <w:jc w:val="both"/>
              <w:rPr>
                <w:b/>
                <w:bCs/>
                <w:i/>
              </w:rPr>
            </w:pPr>
          </w:p>
        </w:tc>
        <w:tc>
          <w:tcPr>
            <w:tcW w:w="4683" w:type="dxa"/>
            <w:tcBorders>
              <w:top w:val="single" w:sz="4" w:space="0" w:color="auto"/>
            </w:tcBorders>
          </w:tcPr>
          <w:p w:rsidR="00D91028" w:rsidRPr="001471E3" w:rsidRDefault="00D91028" w:rsidP="00116387">
            <w:pPr>
              <w:pStyle w:val="ListParagraph"/>
              <w:numPr>
                <w:ilvl w:val="0"/>
                <w:numId w:val="8"/>
              </w:numPr>
              <w:spacing w:line="240" w:lineRule="atLeast"/>
              <w:jc w:val="both"/>
            </w:pPr>
            <w:r w:rsidRPr="001471E3">
              <w:t>Igneos rocks</w:t>
            </w:r>
          </w:p>
        </w:tc>
        <w:tc>
          <w:tcPr>
            <w:tcW w:w="992" w:type="dxa"/>
            <w:tcBorders>
              <w:top w:val="single" w:sz="4" w:space="0" w:color="auto"/>
            </w:tcBorders>
          </w:tcPr>
          <w:p w:rsidR="00D91028" w:rsidRPr="001471E3" w:rsidRDefault="00D91028" w:rsidP="00041B2E">
            <w:pPr>
              <w:pStyle w:val="ListParagraph"/>
              <w:spacing w:line="360" w:lineRule="auto"/>
              <w:ind w:left="0"/>
              <w:jc w:val="both"/>
              <w:rPr>
                <w:bCs/>
              </w:rPr>
            </w:pPr>
          </w:p>
        </w:tc>
        <w:tc>
          <w:tcPr>
            <w:tcW w:w="1979" w:type="dxa"/>
            <w:tcBorders>
              <w:top w:val="single" w:sz="4" w:space="0" w:color="auto"/>
            </w:tcBorders>
          </w:tcPr>
          <w:p w:rsidR="00D91028" w:rsidRPr="001471E3" w:rsidRDefault="00D91028" w:rsidP="00041B2E">
            <w:pPr>
              <w:jc w:val="both"/>
              <w:rPr>
                <w:sz w:val="24"/>
                <w:szCs w:val="24"/>
              </w:rPr>
            </w:pPr>
          </w:p>
        </w:tc>
      </w:tr>
      <w:tr w:rsidR="00D91028" w:rsidRPr="00DB16F2" w:rsidTr="00C121CC">
        <w:trPr>
          <w:jc w:val="center"/>
        </w:trPr>
        <w:tc>
          <w:tcPr>
            <w:tcW w:w="1408" w:type="dxa"/>
            <w:tcBorders>
              <w:top w:val="single" w:sz="4" w:space="0" w:color="auto"/>
            </w:tcBorders>
          </w:tcPr>
          <w:p w:rsidR="00D91028" w:rsidRPr="001471E3" w:rsidRDefault="00D91028" w:rsidP="009A64B8">
            <w:pPr>
              <w:pStyle w:val="ListParagraph"/>
              <w:spacing w:line="360" w:lineRule="auto"/>
              <w:ind w:left="0"/>
              <w:jc w:val="both"/>
              <w:rPr>
                <w:b/>
                <w:bCs/>
                <w:i/>
              </w:rPr>
            </w:pPr>
          </w:p>
        </w:tc>
        <w:tc>
          <w:tcPr>
            <w:tcW w:w="4683" w:type="dxa"/>
            <w:tcBorders>
              <w:top w:val="single" w:sz="4" w:space="0" w:color="auto"/>
            </w:tcBorders>
          </w:tcPr>
          <w:p w:rsidR="00D91028" w:rsidRPr="001471E3" w:rsidRDefault="00D91028" w:rsidP="00116387">
            <w:pPr>
              <w:pStyle w:val="ListParagraph"/>
              <w:numPr>
                <w:ilvl w:val="0"/>
                <w:numId w:val="8"/>
              </w:numPr>
              <w:spacing w:line="240" w:lineRule="atLeast"/>
              <w:jc w:val="both"/>
            </w:pPr>
            <w:r w:rsidRPr="001471E3">
              <w:t>Metamorphic rocks</w:t>
            </w:r>
          </w:p>
        </w:tc>
        <w:tc>
          <w:tcPr>
            <w:tcW w:w="992" w:type="dxa"/>
            <w:tcBorders>
              <w:top w:val="single" w:sz="4" w:space="0" w:color="auto"/>
            </w:tcBorders>
          </w:tcPr>
          <w:p w:rsidR="00D91028" w:rsidRPr="001471E3" w:rsidRDefault="00D91028" w:rsidP="00041B2E">
            <w:pPr>
              <w:pStyle w:val="ListParagraph"/>
              <w:spacing w:line="360" w:lineRule="auto"/>
              <w:ind w:left="0"/>
              <w:jc w:val="both"/>
              <w:rPr>
                <w:bCs/>
              </w:rPr>
            </w:pPr>
          </w:p>
        </w:tc>
        <w:tc>
          <w:tcPr>
            <w:tcW w:w="1979" w:type="dxa"/>
            <w:tcBorders>
              <w:top w:val="single" w:sz="4" w:space="0" w:color="auto"/>
            </w:tcBorders>
          </w:tcPr>
          <w:p w:rsidR="00D91028" w:rsidRPr="001471E3" w:rsidRDefault="00D91028" w:rsidP="00041B2E">
            <w:pPr>
              <w:jc w:val="both"/>
              <w:rPr>
                <w:sz w:val="24"/>
                <w:szCs w:val="24"/>
              </w:rPr>
            </w:pPr>
          </w:p>
        </w:tc>
      </w:tr>
      <w:tr w:rsidR="00D91028" w:rsidRPr="00DB16F2" w:rsidTr="00C121CC">
        <w:trPr>
          <w:jc w:val="center"/>
        </w:trPr>
        <w:tc>
          <w:tcPr>
            <w:tcW w:w="1408" w:type="dxa"/>
            <w:tcBorders>
              <w:top w:val="single" w:sz="4" w:space="0" w:color="auto"/>
            </w:tcBorders>
          </w:tcPr>
          <w:p w:rsidR="00D91028" w:rsidRPr="001471E3" w:rsidRDefault="00D91028" w:rsidP="009A64B8">
            <w:pPr>
              <w:pStyle w:val="ListParagraph"/>
              <w:spacing w:line="360" w:lineRule="auto"/>
              <w:ind w:left="0"/>
              <w:jc w:val="both"/>
              <w:rPr>
                <w:b/>
                <w:bCs/>
                <w:i/>
              </w:rPr>
            </w:pPr>
          </w:p>
        </w:tc>
        <w:tc>
          <w:tcPr>
            <w:tcW w:w="4683" w:type="dxa"/>
            <w:tcBorders>
              <w:top w:val="single" w:sz="4" w:space="0" w:color="auto"/>
            </w:tcBorders>
          </w:tcPr>
          <w:p w:rsidR="00D91028" w:rsidRPr="001471E3" w:rsidRDefault="00D91028" w:rsidP="00116387">
            <w:pPr>
              <w:pStyle w:val="ListParagraph"/>
              <w:numPr>
                <w:ilvl w:val="0"/>
                <w:numId w:val="8"/>
              </w:numPr>
              <w:spacing w:line="240" w:lineRule="atLeast"/>
              <w:jc w:val="both"/>
            </w:pPr>
            <w:r w:rsidRPr="001471E3">
              <w:t>Sediment and sedimentary rocks</w:t>
            </w:r>
          </w:p>
        </w:tc>
        <w:tc>
          <w:tcPr>
            <w:tcW w:w="992" w:type="dxa"/>
            <w:tcBorders>
              <w:top w:val="single" w:sz="4" w:space="0" w:color="auto"/>
            </w:tcBorders>
          </w:tcPr>
          <w:p w:rsidR="00D91028" w:rsidRPr="001471E3" w:rsidRDefault="00D91028" w:rsidP="00041B2E">
            <w:pPr>
              <w:pStyle w:val="ListParagraph"/>
              <w:spacing w:line="360" w:lineRule="auto"/>
              <w:ind w:left="0"/>
              <w:jc w:val="both"/>
              <w:rPr>
                <w:bCs/>
              </w:rPr>
            </w:pPr>
          </w:p>
        </w:tc>
        <w:tc>
          <w:tcPr>
            <w:tcW w:w="1979" w:type="dxa"/>
            <w:tcBorders>
              <w:top w:val="single" w:sz="4" w:space="0" w:color="auto"/>
            </w:tcBorders>
          </w:tcPr>
          <w:p w:rsidR="00D91028" w:rsidRPr="001471E3" w:rsidRDefault="00D91028" w:rsidP="00041B2E">
            <w:pPr>
              <w:jc w:val="both"/>
              <w:rPr>
                <w:sz w:val="24"/>
                <w:szCs w:val="24"/>
              </w:rPr>
            </w:pPr>
          </w:p>
        </w:tc>
      </w:tr>
      <w:tr w:rsidR="00D91028" w:rsidRPr="00DB16F2" w:rsidTr="00C121CC">
        <w:trPr>
          <w:jc w:val="center"/>
        </w:trPr>
        <w:tc>
          <w:tcPr>
            <w:tcW w:w="1408" w:type="dxa"/>
            <w:tcBorders>
              <w:top w:val="single" w:sz="4" w:space="0" w:color="auto"/>
            </w:tcBorders>
          </w:tcPr>
          <w:p w:rsidR="00D91028" w:rsidRPr="001471E3" w:rsidRDefault="009E0353" w:rsidP="009A64B8">
            <w:pPr>
              <w:pStyle w:val="ListParagraph"/>
              <w:spacing w:line="360" w:lineRule="auto"/>
              <w:ind w:left="0"/>
              <w:jc w:val="both"/>
              <w:rPr>
                <w:b/>
                <w:bCs/>
                <w:i/>
              </w:rPr>
            </w:pPr>
            <w:r w:rsidRPr="001471E3">
              <w:rPr>
                <w:b/>
                <w:bCs/>
                <w:i/>
              </w:rPr>
              <w:t>Chappter 2</w:t>
            </w:r>
          </w:p>
        </w:tc>
        <w:tc>
          <w:tcPr>
            <w:tcW w:w="4683" w:type="dxa"/>
            <w:tcBorders>
              <w:top w:val="single" w:sz="4" w:space="0" w:color="auto"/>
            </w:tcBorders>
          </w:tcPr>
          <w:p w:rsidR="00D91028" w:rsidRPr="001471E3" w:rsidRDefault="009E0353" w:rsidP="009E0353">
            <w:pPr>
              <w:spacing w:line="240" w:lineRule="atLeast"/>
              <w:jc w:val="both"/>
              <w:rPr>
                <w:sz w:val="24"/>
                <w:szCs w:val="24"/>
              </w:rPr>
            </w:pPr>
            <w:r w:rsidRPr="001471E3">
              <w:rPr>
                <w:sz w:val="24"/>
                <w:szCs w:val="24"/>
              </w:rPr>
              <w:t>Earth external processes</w:t>
            </w:r>
          </w:p>
        </w:tc>
        <w:tc>
          <w:tcPr>
            <w:tcW w:w="992" w:type="dxa"/>
            <w:tcBorders>
              <w:top w:val="single" w:sz="4" w:space="0" w:color="auto"/>
            </w:tcBorders>
          </w:tcPr>
          <w:p w:rsidR="00D91028" w:rsidRPr="001471E3" w:rsidRDefault="001471E3" w:rsidP="00041B2E">
            <w:pPr>
              <w:pStyle w:val="ListParagraph"/>
              <w:spacing w:line="360" w:lineRule="auto"/>
              <w:ind w:left="0"/>
              <w:jc w:val="both"/>
              <w:rPr>
                <w:bCs/>
              </w:rPr>
            </w:pPr>
            <w:r>
              <w:rPr>
                <w:bCs/>
              </w:rPr>
              <w:t>3</w:t>
            </w:r>
          </w:p>
        </w:tc>
        <w:tc>
          <w:tcPr>
            <w:tcW w:w="1979" w:type="dxa"/>
            <w:tcBorders>
              <w:top w:val="single" w:sz="4" w:space="0" w:color="auto"/>
            </w:tcBorders>
          </w:tcPr>
          <w:p w:rsidR="00D91028" w:rsidRPr="001471E3" w:rsidRDefault="00D91028" w:rsidP="00041B2E">
            <w:pPr>
              <w:jc w:val="both"/>
              <w:rPr>
                <w:sz w:val="24"/>
                <w:szCs w:val="24"/>
              </w:rPr>
            </w:pPr>
          </w:p>
        </w:tc>
      </w:tr>
      <w:tr w:rsidR="00116387" w:rsidRPr="00DB16F2" w:rsidTr="00C121CC">
        <w:trPr>
          <w:jc w:val="center"/>
        </w:trPr>
        <w:tc>
          <w:tcPr>
            <w:tcW w:w="1408" w:type="dxa"/>
            <w:tcBorders>
              <w:top w:val="single" w:sz="4" w:space="0" w:color="auto"/>
            </w:tcBorders>
          </w:tcPr>
          <w:p w:rsidR="00116387" w:rsidRPr="001471E3" w:rsidRDefault="00116387" w:rsidP="001471E3">
            <w:pPr>
              <w:spacing w:line="240" w:lineRule="atLeast"/>
              <w:jc w:val="both"/>
              <w:rPr>
                <w:sz w:val="24"/>
                <w:szCs w:val="24"/>
              </w:rPr>
            </w:pPr>
          </w:p>
        </w:tc>
        <w:tc>
          <w:tcPr>
            <w:tcW w:w="4683" w:type="dxa"/>
            <w:tcBorders>
              <w:top w:val="single" w:sz="4" w:space="0" w:color="auto"/>
            </w:tcBorders>
          </w:tcPr>
          <w:p w:rsidR="00116387" w:rsidRPr="001471E3" w:rsidRDefault="009E0353" w:rsidP="009E0353">
            <w:pPr>
              <w:pStyle w:val="ListParagraph"/>
              <w:numPr>
                <w:ilvl w:val="0"/>
                <w:numId w:val="9"/>
              </w:numPr>
              <w:spacing w:line="240" w:lineRule="atLeast"/>
              <w:jc w:val="both"/>
            </w:pPr>
            <w:r w:rsidRPr="001471E3">
              <w:t>Eath external layers</w:t>
            </w:r>
          </w:p>
        </w:tc>
        <w:tc>
          <w:tcPr>
            <w:tcW w:w="992" w:type="dxa"/>
            <w:tcBorders>
              <w:top w:val="single" w:sz="4" w:space="0" w:color="auto"/>
            </w:tcBorders>
          </w:tcPr>
          <w:p w:rsidR="00116387" w:rsidRPr="001471E3" w:rsidRDefault="00116387" w:rsidP="00041B2E">
            <w:pPr>
              <w:pStyle w:val="ListParagraph"/>
              <w:spacing w:line="360" w:lineRule="auto"/>
              <w:ind w:left="0"/>
              <w:jc w:val="both"/>
              <w:rPr>
                <w:bCs/>
              </w:rPr>
            </w:pPr>
          </w:p>
        </w:tc>
        <w:tc>
          <w:tcPr>
            <w:tcW w:w="1979" w:type="dxa"/>
            <w:tcBorders>
              <w:top w:val="single" w:sz="4" w:space="0" w:color="auto"/>
            </w:tcBorders>
          </w:tcPr>
          <w:p w:rsidR="00116387" w:rsidRPr="001471E3" w:rsidRDefault="00116387" w:rsidP="00041B2E">
            <w:pPr>
              <w:jc w:val="both"/>
              <w:rPr>
                <w:sz w:val="24"/>
                <w:szCs w:val="24"/>
              </w:rPr>
            </w:pPr>
          </w:p>
        </w:tc>
      </w:tr>
      <w:tr w:rsidR="00116387" w:rsidRPr="00DB16F2" w:rsidTr="00C121CC">
        <w:trPr>
          <w:jc w:val="center"/>
        </w:trPr>
        <w:tc>
          <w:tcPr>
            <w:tcW w:w="1408" w:type="dxa"/>
            <w:tcBorders>
              <w:top w:val="single" w:sz="4" w:space="0" w:color="auto"/>
            </w:tcBorders>
          </w:tcPr>
          <w:p w:rsidR="00116387" w:rsidRPr="001471E3" w:rsidRDefault="00116387" w:rsidP="001471E3">
            <w:pPr>
              <w:spacing w:line="240" w:lineRule="atLeast"/>
              <w:jc w:val="both"/>
              <w:rPr>
                <w:sz w:val="24"/>
                <w:szCs w:val="24"/>
              </w:rPr>
            </w:pPr>
          </w:p>
        </w:tc>
        <w:tc>
          <w:tcPr>
            <w:tcW w:w="4683" w:type="dxa"/>
            <w:tcBorders>
              <w:top w:val="single" w:sz="4" w:space="0" w:color="auto"/>
            </w:tcBorders>
          </w:tcPr>
          <w:p w:rsidR="00116387" w:rsidRPr="001471E3" w:rsidRDefault="00116387" w:rsidP="009E0353">
            <w:pPr>
              <w:pStyle w:val="ListParagraph"/>
              <w:numPr>
                <w:ilvl w:val="0"/>
                <w:numId w:val="9"/>
              </w:numPr>
              <w:spacing w:line="240" w:lineRule="atLeast"/>
              <w:jc w:val="both"/>
            </w:pPr>
            <w:r w:rsidRPr="001471E3">
              <w:t>Landscapes fashioned by external processes</w:t>
            </w:r>
          </w:p>
        </w:tc>
        <w:tc>
          <w:tcPr>
            <w:tcW w:w="992" w:type="dxa"/>
            <w:tcBorders>
              <w:top w:val="single" w:sz="4" w:space="0" w:color="auto"/>
            </w:tcBorders>
          </w:tcPr>
          <w:p w:rsidR="00116387" w:rsidRPr="001471E3" w:rsidRDefault="00116387" w:rsidP="00041B2E">
            <w:pPr>
              <w:pStyle w:val="ListParagraph"/>
              <w:spacing w:line="360" w:lineRule="auto"/>
              <w:ind w:left="0"/>
              <w:jc w:val="both"/>
              <w:rPr>
                <w:bCs/>
              </w:rPr>
            </w:pPr>
          </w:p>
        </w:tc>
        <w:tc>
          <w:tcPr>
            <w:tcW w:w="1979" w:type="dxa"/>
            <w:tcBorders>
              <w:top w:val="single" w:sz="4" w:space="0" w:color="auto"/>
            </w:tcBorders>
          </w:tcPr>
          <w:p w:rsidR="00116387" w:rsidRPr="001471E3" w:rsidRDefault="00116387" w:rsidP="00041B2E">
            <w:pPr>
              <w:jc w:val="both"/>
              <w:rPr>
                <w:sz w:val="24"/>
                <w:szCs w:val="24"/>
              </w:rPr>
            </w:pPr>
          </w:p>
        </w:tc>
      </w:tr>
      <w:tr w:rsidR="009E0353" w:rsidRPr="00DB16F2" w:rsidTr="00C121CC">
        <w:trPr>
          <w:jc w:val="center"/>
        </w:trPr>
        <w:tc>
          <w:tcPr>
            <w:tcW w:w="1408" w:type="dxa"/>
            <w:tcBorders>
              <w:top w:val="single" w:sz="4" w:space="0" w:color="auto"/>
            </w:tcBorders>
          </w:tcPr>
          <w:p w:rsidR="009E0353" w:rsidRPr="001471E3" w:rsidRDefault="009E0353" w:rsidP="001471E3">
            <w:pPr>
              <w:spacing w:line="240" w:lineRule="atLeast"/>
              <w:jc w:val="both"/>
              <w:rPr>
                <w:sz w:val="24"/>
                <w:szCs w:val="24"/>
              </w:rPr>
            </w:pPr>
          </w:p>
        </w:tc>
        <w:tc>
          <w:tcPr>
            <w:tcW w:w="4683" w:type="dxa"/>
            <w:tcBorders>
              <w:top w:val="single" w:sz="4" w:space="0" w:color="auto"/>
            </w:tcBorders>
          </w:tcPr>
          <w:p w:rsidR="009E0353" w:rsidRPr="001471E3" w:rsidRDefault="009E0353" w:rsidP="009E0353">
            <w:pPr>
              <w:pStyle w:val="ListParagraph"/>
              <w:spacing w:line="240" w:lineRule="atLeast"/>
              <w:ind w:left="1080"/>
              <w:jc w:val="both"/>
            </w:pPr>
            <w:r w:rsidRPr="001471E3">
              <w:rPr>
                <w:i/>
              </w:rPr>
              <w:t>Discussion</w:t>
            </w:r>
            <w:r w:rsidR="00D2330A">
              <w:rPr>
                <w:i/>
              </w:rPr>
              <w:t xml:space="preserve"> 1</w:t>
            </w:r>
          </w:p>
        </w:tc>
        <w:tc>
          <w:tcPr>
            <w:tcW w:w="992" w:type="dxa"/>
            <w:tcBorders>
              <w:top w:val="single" w:sz="4" w:space="0" w:color="auto"/>
            </w:tcBorders>
          </w:tcPr>
          <w:p w:rsidR="009E0353" w:rsidRPr="001471E3" w:rsidRDefault="009E0353" w:rsidP="00041B2E">
            <w:pPr>
              <w:pStyle w:val="ListParagraph"/>
              <w:spacing w:line="360" w:lineRule="auto"/>
              <w:ind w:left="0"/>
              <w:jc w:val="both"/>
              <w:rPr>
                <w:bCs/>
              </w:rPr>
            </w:pPr>
          </w:p>
        </w:tc>
        <w:tc>
          <w:tcPr>
            <w:tcW w:w="1979" w:type="dxa"/>
            <w:tcBorders>
              <w:top w:val="single" w:sz="4" w:space="0" w:color="auto"/>
            </w:tcBorders>
          </w:tcPr>
          <w:p w:rsidR="009E0353" w:rsidRPr="001471E3" w:rsidRDefault="009E0353" w:rsidP="00041B2E">
            <w:pPr>
              <w:jc w:val="both"/>
              <w:rPr>
                <w:sz w:val="24"/>
                <w:szCs w:val="24"/>
              </w:rPr>
            </w:pPr>
          </w:p>
        </w:tc>
      </w:tr>
      <w:tr w:rsidR="00BD3C6B" w:rsidRPr="00DB16F2" w:rsidTr="00C121CC">
        <w:trPr>
          <w:jc w:val="center"/>
        </w:trPr>
        <w:tc>
          <w:tcPr>
            <w:tcW w:w="1408" w:type="dxa"/>
            <w:tcBorders>
              <w:top w:val="single" w:sz="4" w:space="0" w:color="auto"/>
            </w:tcBorders>
          </w:tcPr>
          <w:p w:rsidR="00BD3C6B" w:rsidRPr="001471E3" w:rsidRDefault="00116387" w:rsidP="001471E3">
            <w:pPr>
              <w:spacing w:line="240" w:lineRule="atLeast"/>
              <w:jc w:val="both"/>
              <w:rPr>
                <w:sz w:val="24"/>
                <w:szCs w:val="24"/>
              </w:rPr>
            </w:pPr>
            <w:r w:rsidRPr="001471E3">
              <w:rPr>
                <w:sz w:val="24"/>
                <w:szCs w:val="24"/>
              </w:rPr>
              <w:t>Chap</w:t>
            </w:r>
            <w:r w:rsidR="009E0353" w:rsidRPr="001471E3">
              <w:rPr>
                <w:sz w:val="24"/>
                <w:szCs w:val="24"/>
              </w:rPr>
              <w:t>ter 3</w:t>
            </w:r>
          </w:p>
        </w:tc>
        <w:tc>
          <w:tcPr>
            <w:tcW w:w="4683" w:type="dxa"/>
            <w:tcBorders>
              <w:top w:val="single" w:sz="4" w:space="0" w:color="auto"/>
            </w:tcBorders>
          </w:tcPr>
          <w:p w:rsidR="00BD3C6B" w:rsidRPr="001471E3" w:rsidRDefault="009E0353" w:rsidP="00041B2E">
            <w:pPr>
              <w:spacing w:line="240" w:lineRule="atLeast"/>
              <w:jc w:val="both"/>
              <w:rPr>
                <w:b/>
                <w:bCs/>
                <w:sz w:val="24"/>
                <w:szCs w:val="24"/>
              </w:rPr>
            </w:pPr>
            <w:r w:rsidRPr="001471E3">
              <w:rPr>
                <w:sz w:val="24"/>
                <w:szCs w:val="24"/>
              </w:rPr>
              <w:t>Earth internal processes</w:t>
            </w:r>
          </w:p>
        </w:tc>
        <w:tc>
          <w:tcPr>
            <w:tcW w:w="992" w:type="dxa"/>
            <w:tcBorders>
              <w:top w:val="single" w:sz="4" w:space="0" w:color="auto"/>
            </w:tcBorders>
          </w:tcPr>
          <w:p w:rsidR="00BD3C6B" w:rsidRPr="001471E3" w:rsidRDefault="001471E3" w:rsidP="00041B2E">
            <w:pPr>
              <w:pStyle w:val="ListParagraph"/>
              <w:spacing w:line="360" w:lineRule="auto"/>
              <w:ind w:left="0"/>
              <w:jc w:val="both"/>
              <w:rPr>
                <w:bCs/>
              </w:rPr>
            </w:pPr>
            <w:r>
              <w:rPr>
                <w:bCs/>
              </w:rPr>
              <w:t>2</w:t>
            </w:r>
          </w:p>
        </w:tc>
        <w:tc>
          <w:tcPr>
            <w:tcW w:w="1979" w:type="dxa"/>
            <w:tcBorders>
              <w:top w:val="single" w:sz="4" w:space="0" w:color="auto"/>
            </w:tcBorders>
          </w:tcPr>
          <w:p w:rsidR="00BD3C6B" w:rsidRPr="001471E3" w:rsidRDefault="001471E3" w:rsidP="00041B2E">
            <w:pPr>
              <w:jc w:val="both"/>
              <w:rPr>
                <w:sz w:val="24"/>
                <w:szCs w:val="24"/>
              </w:rPr>
            </w:pPr>
            <w:r>
              <w:rPr>
                <w:bCs/>
              </w:rPr>
              <w:t>4.1.3</w:t>
            </w:r>
          </w:p>
        </w:tc>
      </w:tr>
      <w:tr w:rsidR="009E0353" w:rsidRPr="00DB16F2" w:rsidTr="00C121CC">
        <w:trPr>
          <w:jc w:val="center"/>
        </w:trPr>
        <w:tc>
          <w:tcPr>
            <w:tcW w:w="1408" w:type="dxa"/>
            <w:tcBorders>
              <w:top w:val="single" w:sz="4" w:space="0" w:color="auto"/>
            </w:tcBorders>
          </w:tcPr>
          <w:p w:rsidR="009E0353" w:rsidRPr="001471E3" w:rsidRDefault="009E0353" w:rsidP="001471E3">
            <w:pPr>
              <w:spacing w:line="240" w:lineRule="atLeast"/>
              <w:jc w:val="both"/>
              <w:rPr>
                <w:sz w:val="24"/>
                <w:szCs w:val="24"/>
              </w:rPr>
            </w:pPr>
          </w:p>
        </w:tc>
        <w:tc>
          <w:tcPr>
            <w:tcW w:w="4683" w:type="dxa"/>
            <w:tcBorders>
              <w:top w:val="single" w:sz="4" w:space="0" w:color="auto"/>
            </w:tcBorders>
          </w:tcPr>
          <w:p w:rsidR="009E0353" w:rsidRPr="001471E3" w:rsidRDefault="009E0353" w:rsidP="009E0353">
            <w:pPr>
              <w:pStyle w:val="ListParagraph"/>
              <w:numPr>
                <w:ilvl w:val="0"/>
                <w:numId w:val="10"/>
              </w:numPr>
              <w:spacing w:line="240" w:lineRule="atLeast"/>
              <w:jc w:val="both"/>
            </w:pPr>
            <w:r w:rsidRPr="001471E3">
              <w:t>Earth internal structures</w:t>
            </w:r>
          </w:p>
        </w:tc>
        <w:tc>
          <w:tcPr>
            <w:tcW w:w="992" w:type="dxa"/>
            <w:tcBorders>
              <w:top w:val="single" w:sz="4" w:space="0" w:color="auto"/>
            </w:tcBorders>
          </w:tcPr>
          <w:p w:rsidR="009E0353" w:rsidRPr="001471E3" w:rsidRDefault="009E0353" w:rsidP="00041B2E">
            <w:pPr>
              <w:pStyle w:val="ListParagraph"/>
              <w:spacing w:line="360" w:lineRule="auto"/>
              <w:ind w:left="0"/>
              <w:jc w:val="both"/>
              <w:rPr>
                <w:bCs/>
              </w:rPr>
            </w:pPr>
          </w:p>
        </w:tc>
        <w:tc>
          <w:tcPr>
            <w:tcW w:w="1979" w:type="dxa"/>
            <w:tcBorders>
              <w:top w:val="single" w:sz="4" w:space="0" w:color="auto"/>
            </w:tcBorders>
          </w:tcPr>
          <w:p w:rsidR="009E0353" w:rsidRPr="001471E3" w:rsidRDefault="009E0353" w:rsidP="00041B2E">
            <w:pPr>
              <w:jc w:val="both"/>
              <w:rPr>
                <w:sz w:val="24"/>
                <w:szCs w:val="24"/>
              </w:rPr>
            </w:pPr>
          </w:p>
        </w:tc>
      </w:tr>
      <w:tr w:rsidR="009E0353" w:rsidRPr="00DB16F2" w:rsidTr="00C121CC">
        <w:trPr>
          <w:jc w:val="center"/>
        </w:trPr>
        <w:tc>
          <w:tcPr>
            <w:tcW w:w="1408" w:type="dxa"/>
            <w:tcBorders>
              <w:top w:val="single" w:sz="4" w:space="0" w:color="auto"/>
            </w:tcBorders>
          </w:tcPr>
          <w:p w:rsidR="009E0353" w:rsidRPr="001471E3" w:rsidRDefault="009E0353" w:rsidP="001471E3">
            <w:pPr>
              <w:spacing w:line="240" w:lineRule="atLeast"/>
              <w:jc w:val="both"/>
              <w:rPr>
                <w:sz w:val="24"/>
                <w:szCs w:val="24"/>
              </w:rPr>
            </w:pPr>
          </w:p>
        </w:tc>
        <w:tc>
          <w:tcPr>
            <w:tcW w:w="4683" w:type="dxa"/>
            <w:tcBorders>
              <w:top w:val="single" w:sz="4" w:space="0" w:color="auto"/>
            </w:tcBorders>
          </w:tcPr>
          <w:p w:rsidR="009E0353" w:rsidRPr="001471E3" w:rsidRDefault="009E0353" w:rsidP="009E0353">
            <w:pPr>
              <w:pStyle w:val="ListParagraph"/>
              <w:numPr>
                <w:ilvl w:val="0"/>
                <w:numId w:val="10"/>
              </w:numPr>
              <w:spacing w:line="240" w:lineRule="atLeast"/>
              <w:jc w:val="both"/>
            </w:pPr>
            <w:r w:rsidRPr="001471E3">
              <w:t>Material condition and composition</w:t>
            </w:r>
          </w:p>
        </w:tc>
        <w:tc>
          <w:tcPr>
            <w:tcW w:w="992" w:type="dxa"/>
            <w:tcBorders>
              <w:top w:val="single" w:sz="4" w:space="0" w:color="auto"/>
            </w:tcBorders>
          </w:tcPr>
          <w:p w:rsidR="009E0353" w:rsidRPr="001471E3" w:rsidRDefault="009E0353" w:rsidP="00041B2E">
            <w:pPr>
              <w:pStyle w:val="ListParagraph"/>
              <w:spacing w:line="360" w:lineRule="auto"/>
              <w:ind w:left="0"/>
              <w:jc w:val="both"/>
              <w:rPr>
                <w:bCs/>
              </w:rPr>
            </w:pPr>
          </w:p>
        </w:tc>
        <w:tc>
          <w:tcPr>
            <w:tcW w:w="1979" w:type="dxa"/>
            <w:tcBorders>
              <w:top w:val="single" w:sz="4" w:space="0" w:color="auto"/>
            </w:tcBorders>
          </w:tcPr>
          <w:p w:rsidR="009E0353" w:rsidRPr="001471E3" w:rsidRDefault="009E0353" w:rsidP="00041B2E">
            <w:pPr>
              <w:jc w:val="both"/>
              <w:rPr>
                <w:sz w:val="24"/>
                <w:szCs w:val="24"/>
              </w:rPr>
            </w:pPr>
          </w:p>
        </w:tc>
      </w:tr>
      <w:tr w:rsidR="009E0353" w:rsidRPr="00DB16F2" w:rsidTr="00C121CC">
        <w:trPr>
          <w:jc w:val="center"/>
        </w:trPr>
        <w:tc>
          <w:tcPr>
            <w:tcW w:w="1408" w:type="dxa"/>
            <w:tcBorders>
              <w:top w:val="single" w:sz="4" w:space="0" w:color="auto"/>
            </w:tcBorders>
          </w:tcPr>
          <w:p w:rsidR="009E0353" w:rsidRPr="001471E3" w:rsidRDefault="009E0353" w:rsidP="001471E3">
            <w:pPr>
              <w:spacing w:line="240" w:lineRule="atLeast"/>
              <w:jc w:val="both"/>
              <w:rPr>
                <w:sz w:val="24"/>
                <w:szCs w:val="24"/>
              </w:rPr>
            </w:pPr>
          </w:p>
        </w:tc>
        <w:tc>
          <w:tcPr>
            <w:tcW w:w="4683" w:type="dxa"/>
            <w:tcBorders>
              <w:top w:val="single" w:sz="4" w:space="0" w:color="auto"/>
            </w:tcBorders>
          </w:tcPr>
          <w:p w:rsidR="009E0353" w:rsidRPr="001471E3" w:rsidRDefault="009E0353" w:rsidP="00041B2E">
            <w:pPr>
              <w:spacing w:line="240" w:lineRule="atLeast"/>
              <w:jc w:val="both"/>
              <w:rPr>
                <w:i/>
                <w:sz w:val="24"/>
                <w:szCs w:val="24"/>
              </w:rPr>
            </w:pPr>
            <w:r w:rsidRPr="001471E3">
              <w:rPr>
                <w:i/>
                <w:sz w:val="24"/>
                <w:szCs w:val="24"/>
              </w:rPr>
              <w:t>Discussion</w:t>
            </w:r>
          </w:p>
        </w:tc>
        <w:tc>
          <w:tcPr>
            <w:tcW w:w="992" w:type="dxa"/>
            <w:tcBorders>
              <w:top w:val="single" w:sz="4" w:space="0" w:color="auto"/>
            </w:tcBorders>
          </w:tcPr>
          <w:p w:rsidR="009E0353" w:rsidRPr="001471E3" w:rsidRDefault="009E0353" w:rsidP="00041B2E">
            <w:pPr>
              <w:pStyle w:val="ListParagraph"/>
              <w:spacing w:line="360" w:lineRule="auto"/>
              <w:ind w:left="0"/>
              <w:jc w:val="both"/>
              <w:rPr>
                <w:bCs/>
              </w:rPr>
            </w:pPr>
          </w:p>
        </w:tc>
        <w:tc>
          <w:tcPr>
            <w:tcW w:w="1979" w:type="dxa"/>
            <w:tcBorders>
              <w:top w:val="single" w:sz="4" w:space="0" w:color="auto"/>
            </w:tcBorders>
          </w:tcPr>
          <w:p w:rsidR="009E0353" w:rsidRPr="001471E3" w:rsidRDefault="009E0353" w:rsidP="00041B2E">
            <w:pPr>
              <w:jc w:val="both"/>
              <w:rPr>
                <w:sz w:val="24"/>
                <w:szCs w:val="24"/>
              </w:rPr>
            </w:pPr>
          </w:p>
        </w:tc>
      </w:tr>
      <w:tr w:rsidR="00BD3C6B" w:rsidRPr="00DB16F2" w:rsidTr="00C121CC">
        <w:trPr>
          <w:jc w:val="center"/>
        </w:trPr>
        <w:tc>
          <w:tcPr>
            <w:tcW w:w="1408" w:type="dxa"/>
            <w:tcBorders>
              <w:top w:val="single" w:sz="4" w:space="0" w:color="auto"/>
            </w:tcBorders>
          </w:tcPr>
          <w:p w:rsidR="00BD3C6B" w:rsidRPr="001471E3" w:rsidRDefault="009E0353" w:rsidP="001471E3">
            <w:pPr>
              <w:spacing w:line="240" w:lineRule="atLeast"/>
              <w:jc w:val="both"/>
              <w:rPr>
                <w:sz w:val="24"/>
                <w:szCs w:val="24"/>
              </w:rPr>
            </w:pPr>
            <w:r w:rsidRPr="001471E3">
              <w:rPr>
                <w:sz w:val="24"/>
                <w:szCs w:val="24"/>
              </w:rPr>
              <w:t xml:space="preserve">Chapter </w:t>
            </w:r>
            <w:r w:rsidR="00D25063" w:rsidRPr="001471E3">
              <w:rPr>
                <w:sz w:val="24"/>
                <w:szCs w:val="24"/>
              </w:rPr>
              <w:t>4</w:t>
            </w:r>
          </w:p>
        </w:tc>
        <w:tc>
          <w:tcPr>
            <w:tcW w:w="4683" w:type="dxa"/>
            <w:tcBorders>
              <w:top w:val="single" w:sz="4" w:space="0" w:color="auto"/>
            </w:tcBorders>
          </w:tcPr>
          <w:p w:rsidR="00BD3C6B" w:rsidRPr="001471E3" w:rsidRDefault="00C23F24" w:rsidP="00041B2E">
            <w:pPr>
              <w:spacing w:line="240" w:lineRule="atLeast"/>
              <w:jc w:val="both"/>
              <w:rPr>
                <w:sz w:val="24"/>
                <w:szCs w:val="24"/>
              </w:rPr>
            </w:pPr>
            <w:r w:rsidRPr="001471E3">
              <w:rPr>
                <w:sz w:val="24"/>
                <w:szCs w:val="24"/>
              </w:rPr>
              <w:t>Geologic time and Earth history</w:t>
            </w:r>
          </w:p>
        </w:tc>
        <w:tc>
          <w:tcPr>
            <w:tcW w:w="992" w:type="dxa"/>
            <w:tcBorders>
              <w:top w:val="single" w:sz="4" w:space="0" w:color="auto"/>
            </w:tcBorders>
          </w:tcPr>
          <w:p w:rsidR="00BD3C6B" w:rsidRPr="001471E3" w:rsidRDefault="005C5A71" w:rsidP="00041B2E">
            <w:pPr>
              <w:pStyle w:val="ListParagraph"/>
              <w:spacing w:line="360" w:lineRule="auto"/>
              <w:ind w:left="0"/>
              <w:jc w:val="both"/>
              <w:rPr>
                <w:bCs/>
              </w:rPr>
            </w:pPr>
            <w:r>
              <w:rPr>
                <w:bCs/>
              </w:rPr>
              <w:t>3</w:t>
            </w:r>
          </w:p>
        </w:tc>
        <w:tc>
          <w:tcPr>
            <w:tcW w:w="1979" w:type="dxa"/>
            <w:tcBorders>
              <w:top w:val="single" w:sz="4" w:space="0" w:color="auto"/>
            </w:tcBorders>
          </w:tcPr>
          <w:p w:rsidR="00BD3C6B" w:rsidRPr="001471E3" w:rsidRDefault="00BD3C6B" w:rsidP="00041B2E">
            <w:pPr>
              <w:jc w:val="both"/>
              <w:rPr>
                <w:sz w:val="24"/>
                <w:szCs w:val="24"/>
              </w:rPr>
            </w:pPr>
          </w:p>
        </w:tc>
      </w:tr>
      <w:tr w:rsidR="00247D5A" w:rsidRPr="00DB16F2" w:rsidTr="00C121CC">
        <w:trPr>
          <w:jc w:val="center"/>
        </w:trPr>
        <w:tc>
          <w:tcPr>
            <w:tcW w:w="1408" w:type="dxa"/>
            <w:tcBorders>
              <w:top w:val="single" w:sz="4" w:space="0" w:color="auto"/>
            </w:tcBorders>
          </w:tcPr>
          <w:p w:rsidR="00247D5A" w:rsidRPr="001471E3" w:rsidRDefault="00247D5A" w:rsidP="001471E3">
            <w:pPr>
              <w:spacing w:line="240" w:lineRule="atLeast"/>
              <w:jc w:val="both"/>
              <w:rPr>
                <w:sz w:val="24"/>
                <w:szCs w:val="24"/>
              </w:rPr>
            </w:pPr>
          </w:p>
        </w:tc>
        <w:tc>
          <w:tcPr>
            <w:tcW w:w="4683" w:type="dxa"/>
            <w:tcBorders>
              <w:top w:val="single" w:sz="4" w:space="0" w:color="auto"/>
            </w:tcBorders>
          </w:tcPr>
          <w:p w:rsidR="00247D5A" w:rsidRPr="001471E3" w:rsidRDefault="00C23F24" w:rsidP="00C23F24">
            <w:pPr>
              <w:pStyle w:val="ListParagraph"/>
              <w:numPr>
                <w:ilvl w:val="0"/>
                <w:numId w:val="11"/>
              </w:numPr>
              <w:spacing w:line="240" w:lineRule="atLeast"/>
              <w:jc w:val="both"/>
            </w:pPr>
            <w:r w:rsidRPr="001471E3">
              <w:t>Some historical notes about geology</w:t>
            </w:r>
          </w:p>
        </w:tc>
        <w:tc>
          <w:tcPr>
            <w:tcW w:w="992" w:type="dxa"/>
            <w:tcBorders>
              <w:top w:val="single" w:sz="4" w:space="0" w:color="auto"/>
            </w:tcBorders>
          </w:tcPr>
          <w:p w:rsidR="00247D5A" w:rsidRPr="001471E3" w:rsidRDefault="00247D5A" w:rsidP="00041B2E">
            <w:pPr>
              <w:pStyle w:val="ListParagraph"/>
              <w:spacing w:line="360" w:lineRule="auto"/>
              <w:ind w:left="0"/>
              <w:jc w:val="both"/>
              <w:rPr>
                <w:bCs/>
              </w:rPr>
            </w:pPr>
          </w:p>
        </w:tc>
        <w:tc>
          <w:tcPr>
            <w:tcW w:w="1979" w:type="dxa"/>
            <w:tcBorders>
              <w:top w:val="single" w:sz="4" w:space="0" w:color="auto"/>
            </w:tcBorders>
          </w:tcPr>
          <w:p w:rsidR="00247D5A" w:rsidRPr="001471E3" w:rsidRDefault="00247D5A" w:rsidP="00041B2E">
            <w:pPr>
              <w:jc w:val="both"/>
              <w:rPr>
                <w:sz w:val="24"/>
                <w:szCs w:val="24"/>
              </w:rPr>
            </w:pPr>
          </w:p>
        </w:tc>
      </w:tr>
      <w:tr w:rsidR="00C23F24" w:rsidRPr="00DB16F2" w:rsidTr="00C121CC">
        <w:trPr>
          <w:jc w:val="center"/>
        </w:trPr>
        <w:tc>
          <w:tcPr>
            <w:tcW w:w="1408" w:type="dxa"/>
            <w:tcBorders>
              <w:top w:val="single" w:sz="4" w:space="0" w:color="auto"/>
            </w:tcBorders>
          </w:tcPr>
          <w:p w:rsidR="00C23F24" w:rsidRPr="001471E3" w:rsidRDefault="00C23F24" w:rsidP="001471E3">
            <w:pPr>
              <w:spacing w:line="240" w:lineRule="atLeast"/>
              <w:jc w:val="both"/>
              <w:rPr>
                <w:sz w:val="24"/>
                <w:szCs w:val="24"/>
              </w:rPr>
            </w:pPr>
          </w:p>
        </w:tc>
        <w:tc>
          <w:tcPr>
            <w:tcW w:w="4683" w:type="dxa"/>
            <w:tcBorders>
              <w:top w:val="single" w:sz="4" w:space="0" w:color="auto"/>
            </w:tcBorders>
          </w:tcPr>
          <w:p w:rsidR="00C23F24" w:rsidRPr="001471E3" w:rsidRDefault="00C23F24" w:rsidP="00C23F24">
            <w:pPr>
              <w:pStyle w:val="ListParagraph"/>
              <w:numPr>
                <w:ilvl w:val="0"/>
                <w:numId w:val="11"/>
              </w:numPr>
              <w:spacing w:line="240" w:lineRule="atLeast"/>
              <w:jc w:val="both"/>
            </w:pPr>
            <w:r w:rsidRPr="001471E3">
              <w:t>Relative dating</w:t>
            </w:r>
          </w:p>
        </w:tc>
        <w:tc>
          <w:tcPr>
            <w:tcW w:w="992" w:type="dxa"/>
            <w:tcBorders>
              <w:top w:val="single" w:sz="4" w:space="0" w:color="auto"/>
            </w:tcBorders>
          </w:tcPr>
          <w:p w:rsidR="00C23F24" w:rsidRPr="001471E3" w:rsidRDefault="00C23F24" w:rsidP="00041B2E">
            <w:pPr>
              <w:pStyle w:val="ListParagraph"/>
              <w:spacing w:line="360" w:lineRule="auto"/>
              <w:ind w:left="0"/>
              <w:jc w:val="both"/>
              <w:rPr>
                <w:bCs/>
              </w:rPr>
            </w:pPr>
          </w:p>
        </w:tc>
        <w:tc>
          <w:tcPr>
            <w:tcW w:w="1979" w:type="dxa"/>
            <w:tcBorders>
              <w:top w:val="single" w:sz="4" w:space="0" w:color="auto"/>
            </w:tcBorders>
          </w:tcPr>
          <w:p w:rsidR="00C23F24" w:rsidRPr="001471E3" w:rsidRDefault="00C23F24" w:rsidP="00041B2E">
            <w:pPr>
              <w:jc w:val="both"/>
              <w:rPr>
                <w:sz w:val="24"/>
                <w:szCs w:val="24"/>
              </w:rPr>
            </w:pPr>
          </w:p>
        </w:tc>
      </w:tr>
      <w:tr w:rsidR="00C23F24" w:rsidRPr="00DB16F2" w:rsidTr="00C121CC">
        <w:trPr>
          <w:jc w:val="center"/>
        </w:trPr>
        <w:tc>
          <w:tcPr>
            <w:tcW w:w="1408" w:type="dxa"/>
            <w:tcBorders>
              <w:top w:val="single" w:sz="4" w:space="0" w:color="auto"/>
            </w:tcBorders>
          </w:tcPr>
          <w:p w:rsidR="00C23F24" w:rsidRPr="001471E3" w:rsidRDefault="00C23F24" w:rsidP="001471E3">
            <w:pPr>
              <w:spacing w:line="240" w:lineRule="atLeast"/>
              <w:jc w:val="both"/>
              <w:rPr>
                <w:sz w:val="24"/>
                <w:szCs w:val="24"/>
              </w:rPr>
            </w:pPr>
          </w:p>
        </w:tc>
        <w:tc>
          <w:tcPr>
            <w:tcW w:w="4683" w:type="dxa"/>
            <w:tcBorders>
              <w:top w:val="single" w:sz="4" w:space="0" w:color="auto"/>
            </w:tcBorders>
          </w:tcPr>
          <w:p w:rsidR="00C23F24" w:rsidRPr="001471E3" w:rsidRDefault="00C23F24" w:rsidP="00C23F24">
            <w:pPr>
              <w:pStyle w:val="ListParagraph"/>
              <w:numPr>
                <w:ilvl w:val="0"/>
                <w:numId w:val="11"/>
              </w:numPr>
              <w:spacing w:line="240" w:lineRule="atLeast"/>
              <w:jc w:val="both"/>
            </w:pPr>
            <w:r w:rsidRPr="001471E3">
              <w:t>Fossils</w:t>
            </w:r>
          </w:p>
        </w:tc>
        <w:tc>
          <w:tcPr>
            <w:tcW w:w="992" w:type="dxa"/>
            <w:tcBorders>
              <w:top w:val="single" w:sz="4" w:space="0" w:color="auto"/>
            </w:tcBorders>
          </w:tcPr>
          <w:p w:rsidR="00C23F24" w:rsidRPr="001471E3" w:rsidRDefault="00C23F24" w:rsidP="00041B2E">
            <w:pPr>
              <w:pStyle w:val="ListParagraph"/>
              <w:spacing w:line="360" w:lineRule="auto"/>
              <w:ind w:left="0"/>
              <w:jc w:val="both"/>
              <w:rPr>
                <w:bCs/>
              </w:rPr>
            </w:pPr>
          </w:p>
        </w:tc>
        <w:tc>
          <w:tcPr>
            <w:tcW w:w="1979" w:type="dxa"/>
            <w:tcBorders>
              <w:top w:val="single" w:sz="4" w:space="0" w:color="auto"/>
            </w:tcBorders>
          </w:tcPr>
          <w:p w:rsidR="00C23F24" w:rsidRPr="001471E3" w:rsidRDefault="00C23F24" w:rsidP="00041B2E">
            <w:pPr>
              <w:jc w:val="both"/>
              <w:rPr>
                <w:sz w:val="24"/>
                <w:szCs w:val="24"/>
              </w:rPr>
            </w:pPr>
          </w:p>
        </w:tc>
      </w:tr>
      <w:tr w:rsidR="00C23F24" w:rsidRPr="00DB16F2" w:rsidTr="00C121CC">
        <w:trPr>
          <w:jc w:val="center"/>
        </w:trPr>
        <w:tc>
          <w:tcPr>
            <w:tcW w:w="1408" w:type="dxa"/>
            <w:tcBorders>
              <w:top w:val="single" w:sz="4" w:space="0" w:color="auto"/>
            </w:tcBorders>
          </w:tcPr>
          <w:p w:rsidR="00C23F24" w:rsidRPr="001471E3" w:rsidRDefault="00C23F24" w:rsidP="001471E3">
            <w:pPr>
              <w:spacing w:line="240" w:lineRule="atLeast"/>
              <w:jc w:val="both"/>
              <w:rPr>
                <w:sz w:val="24"/>
                <w:szCs w:val="24"/>
              </w:rPr>
            </w:pPr>
          </w:p>
        </w:tc>
        <w:tc>
          <w:tcPr>
            <w:tcW w:w="4683" w:type="dxa"/>
            <w:tcBorders>
              <w:top w:val="single" w:sz="4" w:space="0" w:color="auto"/>
            </w:tcBorders>
          </w:tcPr>
          <w:p w:rsidR="00C23F24" w:rsidRPr="001471E3" w:rsidRDefault="00C23F24" w:rsidP="00C23F24">
            <w:pPr>
              <w:pStyle w:val="ListParagraph"/>
              <w:numPr>
                <w:ilvl w:val="0"/>
                <w:numId w:val="11"/>
              </w:numPr>
              <w:spacing w:line="240" w:lineRule="atLeast"/>
              <w:jc w:val="both"/>
            </w:pPr>
            <w:r w:rsidRPr="001471E3">
              <w:t>Radioactivity and radiometric dating</w:t>
            </w:r>
          </w:p>
        </w:tc>
        <w:tc>
          <w:tcPr>
            <w:tcW w:w="992" w:type="dxa"/>
            <w:tcBorders>
              <w:top w:val="single" w:sz="4" w:space="0" w:color="auto"/>
            </w:tcBorders>
          </w:tcPr>
          <w:p w:rsidR="00C23F24" w:rsidRPr="001471E3" w:rsidRDefault="00C23F24" w:rsidP="00041B2E">
            <w:pPr>
              <w:pStyle w:val="ListParagraph"/>
              <w:spacing w:line="360" w:lineRule="auto"/>
              <w:ind w:left="0"/>
              <w:jc w:val="both"/>
              <w:rPr>
                <w:bCs/>
              </w:rPr>
            </w:pPr>
          </w:p>
        </w:tc>
        <w:tc>
          <w:tcPr>
            <w:tcW w:w="1979" w:type="dxa"/>
            <w:tcBorders>
              <w:top w:val="single" w:sz="4" w:space="0" w:color="auto"/>
            </w:tcBorders>
          </w:tcPr>
          <w:p w:rsidR="00C23F24" w:rsidRPr="001471E3" w:rsidRDefault="00C23F24" w:rsidP="00041B2E">
            <w:pPr>
              <w:jc w:val="both"/>
              <w:rPr>
                <w:sz w:val="24"/>
                <w:szCs w:val="24"/>
              </w:rPr>
            </w:pPr>
          </w:p>
        </w:tc>
      </w:tr>
      <w:tr w:rsidR="00C23F24" w:rsidRPr="00DB16F2" w:rsidTr="00C121CC">
        <w:trPr>
          <w:jc w:val="center"/>
        </w:trPr>
        <w:tc>
          <w:tcPr>
            <w:tcW w:w="1408" w:type="dxa"/>
            <w:tcBorders>
              <w:top w:val="single" w:sz="4" w:space="0" w:color="auto"/>
            </w:tcBorders>
          </w:tcPr>
          <w:p w:rsidR="00C23F24" w:rsidRPr="001471E3" w:rsidRDefault="00C23F24" w:rsidP="001471E3">
            <w:pPr>
              <w:spacing w:line="240" w:lineRule="atLeast"/>
              <w:jc w:val="both"/>
              <w:rPr>
                <w:sz w:val="24"/>
                <w:szCs w:val="24"/>
              </w:rPr>
            </w:pPr>
          </w:p>
        </w:tc>
        <w:tc>
          <w:tcPr>
            <w:tcW w:w="4683" w:type="dxa"/>
            <w:tcBorders>
              <w:top w:val="single" w:sz="4" w:space="0" w:color="auto"/>
            </w:tcBorders>
          </w:tcPr>
          <w:p w:rsidR="00C23F24" w:rsidRPr="001471E3" w:rsidRDefault="00C23F24" w:rsidP="00C23F24">
            <w:pPr>
              <w:pStyle w:val="ListParagraph"/>
              <w:numPr>
                <w:ilvl w:val="0"/>
                <w:numId w:val="11"/>
              </w:numPr>
              <w:spacing w:line="240" w:lineRule="atLeast"/>
              <w:jc w:val="both"/>
            </w:pPr>
            <w:r w:rsidRPr="001471E3">
              <w:t>Geological time scale</w:t>
            </w:r>
          </w:p>
        </w:tc>
        <w:tc>
          <w:tcPr>
            <w:tcW w:w="992" w:type="dxa"/>
            <w:tcBorders>
              <w:top w:val="single" w:sz="4" w:space="0" w:color="auto"/>
            </w:tcBorders>
          </w:tcPr>
          <w:p w:rsidR="00C23F24" w:rsidRPr="001471E3" w:rsidRDefault="00C23F24" w:rsidP="00041B2E">
            <w:pPr>
              <w:pStyle w:val="ListParagraph"/>
              <w:spacing w:line="360" w:lineRule="auto"/>
              <w:ind w:left="0"/>
              <w:jc w:val="both"/>
              <w:rPr>
                <w:bCs/>
              </w:rPr>
            </w:pPr>
          </w:p>
        </w:tc>
        <w:tc>
          <w:tcPr>
            <w:tcW w:w="1979" w:type="dxa"/>
            <w:tcBorders>
              <w:top w:val="single" w:sz="4" w:space="0" w:color="auto"/>
            </w:tcBorders>
          </w:tcPr>
          <w:p w:rsidR="00C23F24" w:rsidRPr="001471E3" w:rsidRDefault="00C23F24" w:rsidP="00041B2E">
            <w:pPr>
              <w:jc w:val="both"/>
              <w:rPr>
                <w:sz w:val="24"/>
                <w:szCs w:val="24"/>
              </w:rPr>
            </w:pPr>
          </w:p>
        </w:tc>
      </w:tr>
      <w:tr w:rsidR="00BA7C39" w:rsidRPr="00DB16F2" w:rsidTr="00C121CC">
        <w:trPr>
          <w:trHeight w:val="548"/>
          <w:jc w:val="center"/>
        </w:trPr>
        <w:tc>
          <w:tcPr>
            <w:tcW w:w="1408" w:type="dxa"/>
            <w:vAlign w:val="center"/>
          </w:tcPr>
          <w:p w:rsidR="003B73BB" w:rsidRPr="001471E3" w:rsidRDefault="00C23F24" w:rsidP="001471E3">
            <w:pPr>
              <w:spacing w:line="240" w:lineRule="atLeast"/>
              <w:jc w:val="both"/>
              <w:rPr>
                <w:sz w:val="24"/>
                <w:szCs w:val="24"/>
              </w:rPr>
            </w:pPr>
            <w:r w:rsidRPr="001471E3">
              <w:rPr>
                <w:sz w:val="24"/>
                <w:szCs w:val="24"/>
              </w:rPr>
              <w:t xml:space="preserve">Chapter </w:t>
            </w:r>
            <w:r w:rsidR="00D25063" w:rsidRPr="001471E3">
              <w:rPr>
                <w:sz w:val="24"/>
                <w:szCs w:val="24"/>
              </w:rPr>
              <w:t>5</w:t>
            </w:r>
          </w:p>
        </w:tc>
        <w:tc>
          <w:tcPr>
            <w:tcW w:w="4683" w:type="dxa"/>
            <w:vAlign w:val="center"/>
          </w:tcPr>
          <w:p w:rsidR="003B73BB" w:rsidRPr="001471E3" w:rsidRDefault="00D25063" w:rsidP="00041B2E">
            <w:pPr>
              <w:spacing w:line="240" w:lineRule="atLeast"/>
              <w:jc w:val="both"/>
              <w:rPr>
                <w:b/>
                <w:bCs/>
                <w:sz w:val="24"/>
                <w:szCs w:val="24"/>
              </w:rPr>
            </w:pPr>
            <w:r w:rsidRPr="001471E3">
              <w:rPr>
                <w:sz w:val="24"/>
                <w:szCs w:val="24"/>
              </w:rPr>
              <w:t>Plate tectonics</w:t>
            </w:r>
          </w:p>
        </w:tc>
        <w:tc>
          <w:tcPr>
            <w:tcW w:w="992" w:type="dxa"/>
            <w:vAlign w:val="center"/>
          </w:tcPr>
          <w:p w:rsidR="003B73BB" w:rsidRPr="001471E3" w:rsidRDefault="001471E3" w:rsidP="00041B2E">
            <w:pPr>
              <w:pStyle w:val="ListParagraph"/>
              <w:spacing w:line="360" w:lineRule="auto"/>
              <w:ind w:left="0"/>
              <w:jc w:val="both"/>
              <w:rPr>
                <w:bCs/>
              </w:rPr>
            </w:pPr>
            <w:r>
              <w:rPr>
                <w:bCs/>
              </w:rPr>
              <w:t>5</w:t>
            </w:r>
          </w:p>
        </w:tc>
        <w:tc>
          <w:tcPr>
            <w:tcW w:w="1979" w:type="dxa"/>
            <w:vAlign w:val="center"/>
          </w:tcPr>
          <w:p w:rsidR="003B73BB" w:rsidRPr="001471E3" w:rsidRDefault="00C73353" w:rsidP="00041B2E">
            <w:pPr>
              <w:pStyle w:val="ListParagraph"/>
              <w:spacing w:line="360" w:lineRule="auto"/>
              <w:ind w:left="0"/>
              <w:jc w:val="both"/>
              <w:rPr>
                <w:bCs/>
              </w:rPr>
            </w:pPr>
            <w:r w:rsidRPr="001471E3">
              <w:rPr>
                <w:bCs/>
              </w:rPr>
              <w:t>4.1.2</w:t>
            </w: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2"/>
              </w:numPr>
              <w:spacing w:line="240" w:lineRule="atLeast"/>
              <w:jc w:val="both"/>
            </w:pPr>
            <w:r w:rsidRPr="001471E3">
              <w:t>Continental drift</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2"/>
              </w:numPr>
              <w:spacing w:line="240" w:lineRule="atLeast"/>
              <w:jc w:val="both"/>
            </w:pPr>
            <w:r w:rsidRPr="001471E3">
              <w:t>Plate tectonics</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2"/>
              </w:numPr>
              <w:spacing w:line="240" w:lineRule="atLeast"/>
              <w:jc w:val="both"/>
            </w:pPr>
            <w:r w:rsidRPr="001471E3">
              <w:t>Plate boundaries</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2"/>
              </w:numPr>
              <w:spacing w:line="240" w:lineRule="atLeast"/>
              <w:jc w:val="both"/>
            </w:pPr>
            <w:r w:rsidRPr="001471E3">
              <w:t>Pangaea: Before and after</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2"/>
              </w:numPr>
              <w:spacing w:line="240" w:lineRule="atLeast"/>
              <w:jc w:val="both"/>
            </w:pPr>
            <w:r w:rsidRPr="001471E3">
              <w:t>The driving mechansim</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D25063" w:rsidP="001471E3">
            <w:pPr>
              <w:spacing w:line="240" w:lineRule="atLeast"/>
              <w:jc w:val="both"/>
              <w:rPr>
                <w:sz w:val="24"/>
                <w:szCs w:val="24"/>
              </w:rPr>
            </w:pPr>
            <w:r w:rsidRPr="001471E3">
              <w:rPr>
                <w:sz w:val="24"/>
                <w:szCs w:val="24"/>
              </w:rPr>
              <w:t>Chapter 6</w:t>
            </w:r>
          </w:p>
        </w:tc>
        <w:tc>
          <w:tcPr>
            <w:tcW w:w="4683" w:type="dxa"/>
            <w:vAlign w:val="center"/>
          </w:tcPr>
          <w:p w:rsidR="00C23F24" w:rsidRPr="001471E3" w:rsidRDefault="00D25063" w:rsidP="00041B2E">
            <w:pPr>
              <w:spacing w:line="240" w:lineRule="atLeast"/>
              <w:jc w:val="both"/>
              <w:rPr>
                <w:sz w:val="24"/>
                <w:szCs w:val="24"/>
              </w:rPr>
            </w:pPr>
            <w:r w:rsidRPr="001471E3">
              <w:rPr>
                <w:sz w:val="24"/>
                <w:szCs w:val="24"/>
              </w:rPr>
              <w:t>Igneous activity</w:t>
            </w:r>
          </w:p>
        </w:tc>
        <w:tc>
          <w:tcPr>
            <w:tcW w:w="992" w:type="dxa"/>
            <w:vAlign w:val="center"/>
          </w:tcPr>
          <w:p w:rsidR="00C23F24" w:rsidRPr="001471E3" w:rsidRDefault="001471E3" w:rsidP="00041B2E">
            <w:pPr>
              <w:pStyle w:val="ListParagraph"/>
              <w:spacing w:line="360" w:lineRule="auto"/>
              <w:ind w:left="0"/>
              <w:jc w:val="both"/>
              <w:rPr>
                <w:bCs/>
              </w:rPr>
            </w:pPr>
            <w:r>
              <w:rPr>
                <w:bCs/>
              </w:rPr>
              <w:t>5</w:t>
            </w:r>
          </w:p>
        </w:tc>
        <w:tc>
          <w:tcPr>
            <w:tcW w:w="1979" w:type="dxa"/>
            <w:vAlign w:val="center"/>
          </w:tcPr>
          <w:p w:rsidR="00C23F24" w:rsidRPr="001471E3" w:rsidRDefault="00C23F24" w:rsidP="00041B2E">
            <w:pPr>
              <w:pStyle w:val="ListParagraph"/>
              <w:spacing w:line="360" w:lineRule="auto"/>
              <w:ind w:left="0"/>
              <w:jc w:val="both"/>
              <w:rPr>
                <w:bCs/>
              </w:rPr>
            </w:pPr>
          </w:p>
        </w:tc>
      </w:tr>
      <w:tr w:rsidR="00C23F24" w:rsidRPr="00DB16F2" w:rsidTr="00C121CC">
        <w:trPr>
          <w:trHeight w:val="548"/>
          <w:jc w:val="center"/>
        </w:trPr>
        <w:tc>
          <w:tcPr>
            <w:tcW w:w="1408" w:type="dxa"/>
            <w:vAlign w:val="center"/>
          </w:tcPr>
          <w:p w:rsidR="00C23F24" w:rsidRPr="001471E3" w:rsidRDefault="00C23F24" w:rsidP="001471E3">
            <w:pPr>
              <w:spacing w:line="240" w:lineRule="atLeast"/>
              <w:jc w:val="both"/>
              <w:rPr>
                <w:sz w:val="24"/>
                <w:szCs w:val="24"/>
              </w:rPr>
            </w:pPr>
          </w:p>
        </w:tc>
        <w:tc>
          <w:tcPr>
            <w:tcW w:w="4683" w:type="dxa"/>
            <w:vAlign w:val="center"/>
          </w:tcPr>
          <w:p w:rsidR="00C23F24" w:rsidRPr="001471E3" w:rsidRDefault="00D25063" w:rsidP="00D25063">
            <w:pPr>
              <w:pStyle w:val="ListParagraph"/>
              <w:numPr>
                <w:ilvl w:val="0"/>
                <w:numId w:val="13"/>
              </w:numPr>
              <w:spacing w:line="240" w:lineRule="atLeast"/>
              <w:jc w:val="both"/>
            </w:pPr>
            <w:r w:rsidRPr="001471E3">
              <w:t>The nature of volcanic activity</w:t>
            </w:r>
          </w:p>
        </w:tc>
        <w:tc>
          <w:tcPr>
            <w:tcW w:w="992" w:type="dxa"/>
            <w:vAlign w:val="center"/>
          </w:tcPr>
          <w:p w:rsidR="00C23F24" w:rsidRPr="001471E3" w:rsidRDefault="00C23F24" w:rsidP="00041B2E">
            <w:pPr>
              <w:pStyle w:val="ListParagraph"/>
              <w:spacing w:line="360" w:lineRule="auto"/>
              <w:ind w:left="0"/>
              <w:jc w:val="both"/>
              <w:rPr>
                <w:bCs/>
              </w:rPr>
            </w:pPr>
          </w:p>
        </w:tc>
        <w:tc>
          <w:tcPr>
            <w:tcW w:w="1979" w:type="dxa"/>
            <w:vAlign w:val="center"/>
          </w:tcPr>
          <w:p w:rsidR="00C23F24" w:rsidRPr="001471E3" w:rsidRDefault="00C23F24" w:rsidP="00041B2E">
            <w:pPr>
              <w:pStyle w:val="ListParagraph"/>
              <w:spacing w:line="360" w:lineRule="auto"/>
              <w:ind w:left="0"/>
              <w:jc w:val="both"/>
              <w:rPr>
                <w:bCs/>
              </w:rPr>
            </w:pPr>
          </w:p>
        </w:tc>
      </w:tr>
      <w:tr w:rsidR="00D25063" w:rsidRPr="00DB16F2" w:rsidTr="00C121CC">
        <w:trPr>
          <w:trHeight w:val="548"/>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3"/>
              </w:numPr>
              <w:spacing w:line="240" w:lineRule="atLeast"/>
              <w:jc w:val="both"/>
            </w:pPr>
            <w:r w:rsidRPr="001471E3">
              <w:t>Materials extruded during an eruption</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vAlign w:val="center"/>
          </w:tcPr>
          <w:p w:rsidR="00D25063" w:rsidRPr="001471E3" w:rsidRDefault="00D25063" w:rsidP="00041B2E">
            <w:pPr>
              <w:pStyle w:val="ListParagraph"/>
              <w:spacing w:line="360" w:lineRule="auto"/>
              <w:ind w:left="0"/>
              <w:jc w:val="both"/>
              <w:rPr>
                <w:bCs/>
              </w:rPr>
            </w:pPr>
          </w:p>
        </w:tc>
      </w:tr>
      <w:tr w:rsidR="00D25063" w:rsidRPr="00DB16F2" w:rsidTr="00C121CC">
        <w:trPr>
          <w:trHeight w:val="548"/>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3"/>
              </w:numPr>
              <w:spacing w:line="240" w:lineRule="atLeast"/>
              <w:jc w:val="both"/>
            </w:pPr>
            <w:r w:rsidRPr="001471E3">
              <w:t>Volcanos and volcanic eruption</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vAlign w:val="center"/>
          </w:tcPr>
          <w:p w:rsidR="00D25063" w:rsidRPr="001471E3" w:rsidRDefault="00D25063" w:rsidP="00041B2E">
            <w:pPr>
              <w:pStyle w:val="ListParagraph"/>
              <w:spacing w:line="360" w:lineRule="auto"/>
              <w:ind w:left="0"/>
              <w:jc w:val="both"/>
              <w:rPr>
                <w:bCs/>
              </w:rPr>
            </w:pPr>
          </w:p>
        </w:tc>
      </w:tr>
      <w:tr w:rsidR="00D25063" w:rsidRPr="00DB16F2" w:rsidTr="00C121CC">
        <w:trPr>
          <w:trHeight w:val="548"/>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3"/>
              </w:numPr>
              <w:spacing w:line="240" w:lineRule="atLeast"/>
              <w:jc w:val="both"/>
            </w:pPr>
            <w:r w:rsidRPr="001471E3">
              <w:t>Volcano and climate</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vAlign w:val="center"/>
          </w:tcPr>
          <w:p w:rsidR="00D25063" w:rsidRPr="001471E3" w:rsidRDefault="00D25063" w:rsidP="00041B2E">
            <w:pPr>
              <w:pStyle w:val="ListParagraph"/>
              <w:spacing w:line="360" w:lineRule="auto"/>
              <w:ind w:left="0"/>
              <w:jc w:val="both"/>
              <w:rPr>
                <w:bCs/>
              </w:rPr>
            </w:pPr>
          </w:p>
        </w:tc>
      </w:tr>
      <w:tr w:rsidR="00D25063" w:rsidRPr="00DB16F2" w:rsidTr="00C121CC">
        <w:trPr>
          <w:trHeight w:val="548"/>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3"/>
              </w:numPr>
              <w:spacing w:line="240" w:lineRule="atLeast"/>
              <w:jc w:val="both"/>
            </w:pPr>
            <w:r w:rsidRPr="001471E3">
              <w:t xml:space="preserve">Intrusive igneous activity </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vAlign w:val="center"/>
          </w:tcPr>
          <w:p w:rsidR="00D25063" w:rsidRPr="001471E3" w:rsidRDefault="00D25063" w:rsidP="00041B2E">
            <w:pPr>
              <w:pStyle w:val="ListParagraph"/>
              <w:spacing w:line="360" w:lineRule="auto"/>
              <w:ind w:left="0"/>
              <w:jc w:val="both"/>
              <w:rPr>
                <w:bCs/>
              </w:rPr>
            </w:pPr>
          </w:p>
        </w:tc>
      </w:tr>
      <w:tr w:rsidR="00D25063" w:rsidRPr="00DB16F2" w:rsidTr="00C121CC">
        <w:trPr>
          <w:trHeight w:val="548"/>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3"/>
              </w:numPr>
              <w:spacing w:line="240" w:lineRule="atLeast"/>
              <w:jc w:val="both"/>
            </w:pPr>
            <w:r w:rsidRPr="001471E3">
              <w:t>Igneous activity and Plate tectonics</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vAlign w:val="center"/>
          </w:tcPr>
          <w:p w:rsidR="00D25063" w:rsidRPr="001471E3" w:rsidRDefault="00D25063" w:rsidP="00041B2E">
            <w:pPr>
              <w:pStyle w:val="ListParagraph"/>
              <w:spacing w:line="360" w:lineRule="auto"/>
              <w:ind w:left="0"/>
              <w:jc w:val="both"/>
              <w:rPr>
                <w:bCs/>
              </w:rPr>
            </w:pPr>
          </w:p>
        </w:tc>
      </w:tr>
      <w:tr w:rsidR="00D2330A" w:rsidRPr="00DB16F2" w:rsidTr="00C121CC">
        <w:trPr>
          <w:jc w:val="center"/>
        </w:trPr>
        <w:tc>
          <w:tcPr>
            <w:tcW w:w="1408" w:type="dxa"/>
            <w:vAlign w:val="center"/>
          </w:tcPr>
          <w:p w:rsidR="00D2330A" w:rsidRPr="001471E3" w:rsidRDefault="00D2330A" w:rsidP="001471E3">
            <w:pPr>
              <w:spacing w:line="240" w:lineRule="atLeast"/>
              <w:jc w:val="both"/>
              <w:rPr>
                <w:sz w:val="24"/>
                <w:szCs w:val="24"/>
              </w:rPr>
            </w:pPr>
          </w:p>
        </w:tc>
        <w:tc>
          <w:tcPr>
            <w:tcW w:w="4683" w:type="dxa"/>
            <w:vAlign w:val="center"/>
          </w:tcPr>
          <w:p w:rsidR="00D2330A" w:rsidRPr="001471E3" w:rsidRDefault="00D2330A" w:rsidP="00041B2E">
            <w:pPr>
              <w:pStyle w:val="ListParagraph"/>
              <w:spacing w:line="360" w:lineRule="auto"/>
              <w:ind w:left="0"/>
              <w:jc w:val="both"/>
            </w:pPr>
            <w:r w:rsidRPr="001471E3">
              <w:rPr>
                <w:i/>
              </w:rPr>
              <w:t>Discussion</w:t>
            </w:r>
            <w:r>
              <w:rPr>
                <w:i/>
              </w:rPr>
              <w:t xml:space="preserve"> 2</w:t>
            </w:r>
          </w:p>
        </w:tc>
        <w:tc>
          <w:tcPr>
            <w:tcW w:w="992" w:type="dxa"/>
            <w:vAlign w:val="center"/>
          </w:tcPr>
          <w:p w:rsidR="00D2330A" w:rsidRDefault="00D2330A" w:rsidP="00041B2E">
            <w:pPr>
              <w:pStyle w:val="ListParagraph"/>
              <w:spacing w:line="360" w:lineRule="auto"/>
              <w:ind w:left="0"/>
              <w:jc w:val="both"/>
              <w:rPr>
                <w:bCs/>
              </w:rPr>
            </w:pPr>
          </w:p>
        </w:tc>
        <w:tc>
          <w:tcPr>
            <w:tcW w:w="1979" w:type="dxa"/>
          </w:tcPr>
          <w:p w:rsidR="00D2330A" w:rsidRPr="001471E3" w:rsidRDefault="00D2330A" w:rsidP="00041B2E">
            <w:pPr>
              <w:jc w:val="both"/>
              <w:rPr>
                <w:bCs/>
                <w:sz w:val="24"/>
                <w:szCs w:val="24"/>
              </w:rPr>
            </w:pPr>
          </w:p>
        </w:tc>
      </w:tr>
      <w:tr w:rsidR="00C73353" w:rsidRPr="00DB16F2" w:rsidTr="00C121CC">
        <w:trPr>
          <w:jc w:val="center"/>
        </w:trPr>
        <w:tc>
          <w:tcPr>
            <w:tcW w:w="1408" w:type="dxa"/>
            <w:vAlign w:val="center"/>
          </w:tcPr>
          <w:p w:rsidR="00C73353" w:rsidRPr="001471E3" w:rsidRDefault="00D25063" w:rsidP="001471E3">
            <w:pPr>
              <w:spacing w:line="240" w:lineRule="atLeast"/>
              <w:jc w:val="both"/>
              <w:rPr>
                <w:sz w:val="24"/>
                <w:szCs w:val="24"/>
              </w:rPr>
            </w:pPr>
            <w:r w:rsidRPr="001471E3">
              <w:rPr>
                <w:sz w:val="24"/>
                <w:szCs w:val="24"/>
              </w:rPr>
              <w:t>Chapter 7</w:t>
            </w:r>
          </w:p>
        </w:tc>
        <w:tc>
          <w:tcPr>
            <w:tcW w:w="4683" w:type="dxa"/>
            <w:vAlign w:val="center"/>
          </w:tcPr>
          <w:p w:rsidR="00C73353" w:rsidRPr="001471E3" w:rsidRDefault="00D25063" w:rsidP="00041B2E">
            <w:pPr>
              <w:pStyle w:val="ListParagraph"/>
              <w:spacing w:line="360" w:lineRule="auto"/>
              <w:ind w:left="0"/>
              <w:jc w:val="both"/>
              <w:rPr>
                <w:b/>
                <w:bCs/>
                <w:i/>
              </w:rPr>
            </w:pPr>
            <w:r w:rsidRPr="001471E3">
              <w:t>Mountain buiding</w:t>
            </w:r>
          </w:p>
        </w:tc>
        <w:tc>
          <w:tcPr>
            <w:tcW w:w="992" w:type="dxa"/>
            <w:vAlign w:val="center"/>
          </w:tcPr>
          <w:p w:rsidR="00C73353" w:rsidRPr="001471E3" w:rsidRDefault="001471E3" w:rsidP="00041B2E">
            <w:pPr>
              <w:pStyle w:val="ListParagraph"/>
              <w:spacing w:line="360" w:lineRule="auto"/>
              <w:ind w:left="0"/>
              <w:jc w:val="both"/>
              <w:rPr>
                <w:bCs/>
              </w:rPr>
            </w:pPr>
            <w:r>
              <w:rPr>
                <w:bCs/>
              </w:rPr>
              <w:t>5</w:t>
            </w:r>
          </w:p>
        </w:tc>
        <w:tc>
          <w:tcPr>
            <w:tcW w:w="1979" w:type="dxa"/>
          </w:tcPr>
          <w:p w:rsidR="00C73353" w:rsidRPr="001471E3" w:rsidRDefault="00C73353" w:rsidP="00041B2E">
            <w:pPr>
              <w:jc w:val="both"/>
              <w:rPr>
                <w:sz w:val="24"/>
                <w:szCs w:val="24"/>
              </w:rPr>
            </w:pPr>
            <w:r w:rsidRPr="001471E3">
              <w:rPr>
                <w:bCs/>
                <w:sz w:val="24"/>
                <w:szCs w:val="24"/>
              </w:rPr>
              <w:t>4.1.2</w:t>
            </w:r>
          </w:p>
        </w:tc>
      </w:tr>
      <w:tr w:rsidR="00D25063" w:rsidRPr="00DB16F2" w:rsidTr="00C121CC">
        <w:trPr>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4"/>
              </w:numPr>
              <w:spacing w:line="360" w:lineRule="auto"/>
              <w:jc w:val="both"/>
            </w:pPr>
            <w:r w:rsidRPr="001471E3">
              <w:t>Crustal uplift</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tcPr>
          <w:p w:rsidR="00D25063" w:rsidRPr="001471E3" w:rsidRDefault="00D25063" w:rsidP="00041B2E">
            <w:pPr>
              <w:jc w:val="both"/>
              <w:rPr>
                <w:bCs/>
                <w:sz w:val="24"/>
                <w:szCs w:val="24"/>
              </w:rPr>
            </w:pPr>
          </w:p>
        </w:tc>
      </w:tr>
      <w:tr w:rsidR="00D25063" w:rsidRPr="00DB16F2" w:rsidTr="00C121CC">
        <w:trPr>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4"/>
              </w:numPr>
              <w:spacing w:line="360" w:lineRule="auto"/>
              <w:jc w:val="both"/>
            </w:pPr>
            <w:r w:rsidRPr="001471E3">
              <w:t xml:space="preserve">Rock deformation </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tcPr>
          <w:p w:rsidR="00D25063" w:rsidRPr="001471E3" w:rsidRDefault="00D25063" w:rsidP="00041B2E">
            <w:pPr>
              <w:jc w:val="both"/>
              <w:rPr>
                <w:bCs/>
                <w:sz w:val="24"/>
                <w:szCs w:val="24"/>
              </w:rPr>
            </w:pPr>
          </w:p>
        </w:tc>
      </w:tr>
      <w:tr w:rsidR="00D25063" w:rsidRPr="00DB16F2" w:rsidTr="00C121CC">
        <w:trPr>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4"/>
              </w:numPr>
              <w:spacing w:line="360" w:lineRule="auto"/>
              <w:jc w:val="both"/>
            </w:pPr>
            <w:r w:rsidRPr="001471E3">
              <w:t>Mountain types</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tcPr>
          <w:p w:rsidR="00D25063" w:rsidRPr="001471E3" w:rsidRDefault="00D25063" w:rsidP="00041B2E">
            <w:pPr>
              <w:jc w:val="both"/>
              <w:rPr>
                <w:bCs/>
                <w:sz w:val="24"/>
                <w:szCs w:val="24"/>
              </w:rPr>
            </w:pPr>
          </w:p>
        </w:tc>
      </w:tr>
      <w:tr w:rsidR="00D25063" w:rsidRPr="00DB16F2" w:rsidTr="00C121CC">
        <w:trPr>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D25063">
            <w:pPr>
              <w:pStyle w:val="ListParagraph"/>
              <w:numPr>
                <w:ilvl w:val="0"/>
                <w:numId w:val="14"/>
              </w:numPr>
              <w:spacing w:line="360" w:lineRule="auto"/>
              <w:jc w:val="both"/>
            </w:pPr>
            <w:r w:rsidRPr="001471E3">
              <w:t>Mountain buiding</w:t>
            </w: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tcPr>
          <w:p w:rsidR="00D25063" w:rsidRPr="001471E3" w:rsidRDefault="00D25063" w:rsidP="00041B2E">
            <w:pPr>
              <w:jc w:val="both"/>
              <w:rPr>
                <w:bCs/>
                <w:sz w:val="24"/>
                <w:szCs w:val="24"/>
              </w:rPr>
            </w:pPr>
          </w:p>
        </w:tc>
      </w:tr>
      <w:tr w:rsidR="00D25063" w:rsidRPr="00DB16F2" w:rsidTr="00C121CC">
        <w:trPr>
          <w:jc w:val="center"/>
        </w:trPr>
        <w:tc>
          <w:tcPr>
            <w:tcW w:w="1408" w:type="dxa"/>
            <w:vAlign w:val="center"/>
          </w:tcPr>
          <w:p w:rsidR="00D25063" w:rsidRPr="001471E3" w:rsidRDefault="00D25063" w:rsidP="001471E3">
            <w:pPr>
              <w:spacing w:line="240" w:lineRule="atLeast"/>
              <w:jc w:val="both"/>
              <w:rPr>
                <w:sz w:val="24"/>
                <w:szCs w:val="24"/>
              </w:rPr>
            </w:pPr>
          </w:p>
        </w:tc>
        <w:tc>
          <w:tcPr>
            <w:tcW w:w="4683" w:type="dxa"/>
            <w:vAlign w:val="center"/>
          </w:tcPr>
          <w:p w:rsidR="00D25063" w:rsidRPr="001471E3" w:rsidRDefault="00D25063" w:rsidP="00041B2E">
            <w:pPr>
              <w:pStyle w:val="ListParagraph"/>
              <w:spacing w:line="360" w:lineRule="auto"/>
              <w:ind w:left="0"/>
              <w:jc w:val="both"/>
            </w:pPr>
          </w:p>
        </w:tc>
        <w:tc>
          <w:tcPr>
            <w:tcW w:w="992" w:type="dxa"/>
            <w:vAlign w:val="center"/>
          </w:tcPr>
          <w:p w:rsidR="00D25063" w:rsidRPr="001471E3" w:rsidRDefault="00D25063" w:rsidP="00041B2E">
            <w:pPr>
              <w:pStyle w:val="ListParagraph"/>
              <w:spacing w:line="360" w:lineRule="auto"/>
              <w:ind w:left="0"/>
              <w:jc w:val="both"/>
              <w:rPr>
                <w:bCs/>
              </w:rPr>
            </w:pPr>
          </w:p>
        </w:tc>
        <w:tc>
          <w:tcPr>
            <w:tcW w:w="1979" w:type="dxa"/>
          </w:tcPr>
          <w:p w:rsidR="00D25063" w:rsidRPr="001471E3" w:rsidRDefault="00D25063" w:rsidP="00041B2E">
            <w:pPr>
              <w:jc w:val="both"/>
              <w:rPr>
                <w:bCs/>
                <w:sz w:val="24"/>
                <w:szCs w:val="24"/>
              </w:rPr>
            </w:pPr>
          </w:p>
        </w:tc>
      </w:tr>
      <w:tr w:rsidR="007B7660" w:rsidRPr="00DB16F2" w:rsidTr="00C121CC">
        <w:trPr>
          <w:jc w:val="center"/>
        </w:trPr>
        <w:tc>
          <w:tcPr>
            <w:tcW w:w="1408" w:type="dxa"/>
            <w:vAlign w:val="center"/>
          </w:tcPr>
          <w:p w:rsidR="007B7660" w:rsidRPr="001471E3" w:rsidRDefault="00432E98" w:rsidP="001471E3">
            <w:pPr>
              <w:spacing w:line="240" w:lineRule="atLeast"/>
              <w:jc w:val="both"/>
              <w:rPr>
                <w:sz w:val="24"/>
                <w:szCs w:val="24"/>
              </w:rPr>
            </w:pPr>
            <w:r w:rsidRPr="001471E3">
              <w:rPr>
                <w:sz w:val="24"/>
                <w:szCs w:val="24"/>
              </w:rPr>
              <w:t>Chapter 8</w:t>
            </w:r>
          </w:p>
        </w:tc>
        <w:tc>
          <w:tcPr>
            <w:tcW w:w="4683" w:type="dxa"/>
            <w:vAlign w:val="center"/>
          </w:tcPr>
          <w:p w:rsidR="007B7660" w:rsidRPr="001471E3" w:rsidRDefault="00432E98" w:rsidP="00041B2E">
            <w:pPr>
              <w:pStyle w:val="ListParagraph"/>
              <w:spacing w:line="360" w:lineRule="auto"/>
              <w:ind w:left="0"/>
              <w:jc w:val="both"/>
            </w:pPr>
            <w:r w:rsidRPr="001471E3">
              <w:t>Weathering, Soil, and Mass washing</w:t>
            </w:r>
          </w:p>
        </w:tc>
        <w:tc>
          <w:tcPr>
            <w:tcW w:w="992" w:type="dxa"/>
            <w:vAlign w:val="center"/>
          </w:tcPr>
          <w:p w:rsidR="007B7660" w:rsidRPr="001471E3" w:rsidRDefault="001471E3" w:rsidP="00041B2E">
            <w:pPr>
              <w:pStyle w:val="ListParagraph"/>
              <w:spacing w:line="360" w:lineRule="auto"/>
              <w:ind w:left="0"/>
              <w:jc w:val="both"/>
              <w:rPr>
                <w:bCs/>
              </w:rPr>
            </w:pPr>
            <w:r>
              <w:rPr>
                <w:bCs/>
              </w:rPr>
              <w:t>5</w:t>
            </w:r>
          </w:p>
        </w:tc>
        <w:tc>
          <w:tcPr>
            <w:tcW w:w="1979" w:type="dxa"/>
          </w:tcPr>
          <w:p w:rsidR="007B7660" w:rsidRPr="001471E3" w:rsidRDefault="007B7660"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5"/>
              </w:numPr>
              <w:spacing w:line="360" w:lineRule="auto"/>
              <w:jc w:val="both"/>
            </w:pPr>
            <w:r w:rsidRPr="001471E3">
              <w:t xml:space="preserve">Weathering </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5"/>
              </w:numPr>
              <w:spacing w:line="360" w:lineRule="auto"/>
              <w:jc w:val="both"/>
            </w:pPr>
            <w:r w:rsidRPr="001471E3">
              <w:t>Soil</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5"/>
              </w:numPr>
              <w:spacing w:line="360" w:lineRule="auto"/>
              <w:jc w:val="both"/>
            </w:pPr>
            <w:r w:rsidRPr="001471E3">
              <w:t xml:space="preserve">Mass washing </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5"/>
              </w:numPr>
              <w:spacing w:line="360" w:lineRule="auto"/>
              <w:jc w:val="both"/>
            </w:pPr>
            <w:r w:rsidRPr="001471E3">
              <w:t>Sediment and sedimentary petrogenesis</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32E98" w:rsidP="00041B2E">
            <w:pPr>
              <w:pStyle w:val="ListParagraph"/>
              <w:spacing w:line="360" w:lineRule="auto"/>
              <w:ind w:left="0"/>
              <w:jc w:val="both"/>
            </w:pP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F55B0" w:rsidP="001471E3">
            <w:pPr>
              <w:spacing w:line="240" w:lineRule="atLeast"/>
              <w:jc w:val="both"/>
              <w:rPr>
                <w:sz w:val="24"/>
                <w:szCs w:val="24"/>
              </w:rPr>
            </w:pPr>
            <w:r w:rsidRPr="001471E3">
              <w:rPr>
                <w:sz w:val="24"/>
                <w:szCs w:val="24"/>
              </w:rPr>
              <w:t>Chapter 9</w:t>
            </w:r>
          </w:p>
        </w:tc>
        <w:tc>
          <w:tcPr>
            <w:tcW w:w="4683" w:type="dxa"/>
            <w:vAlign w:val="center"/>
          </w:tcPr>
          <w:p w:rsidR="00432E98" w:rsidRPr="001471E3" w:rsidRDefault="004F55B0" w:rsidP="00041B2E">
            <w:pPr>
              <w:pStyle w:val="ListParagraph"/>
              <w:spacing w:line="360" w:lineRule="auto"/>
              <w:ind w:left="0"/>
              <w:jc w:val="both"/>
            </w:pPr>
            <w:r w:rsidRPr="001471E3">
              <w:t>Hydorology</w:t>
            </w:r>
          </w:p>
        </w:tc>
        <w:tc>
          <w:tcPr>
            <w:tcW w:w="992" w:type="dxa"/>
            <w:vAlign w:val="center"/>
          </w:tcPr>
          <w:p w:rsidR="00432E98" w:rsidRPr="001471E3" w:rsidRDefault="001471E3" w:rsidP="00041B2E">
            <w:pPr>
              <w:pStyle w:val="ListParagraph"/>
              <w:spacing w:line="360" w:lineRule="auto"/>
              <w:ind w:left="0"/>
              <w:jc w:val="both"/>
              <w:rPr>
                <w:bCs/>
              </w:rPr>
            </w:pPr>
            <w:r>
              <w:rPr>
                <w:bCs/>
              </w:rPr>
              <w:t>5</w:t>
            </w: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6"/>
              </w:numPr>
              <w:spacing w:line="360" w:lineRule="auto"/>
              <w:jc w:val="both"/>
            </w:pPr>
            <w:r w:rsidRPr="001471E3">
              <w:t xml:space="preserve">Running water </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32E98" w:rsidRPr="00DB16F2" w:rsidTr="00C121CC">
        <w:trPr>
          <w:jc w:val="center"/>
        </w:trPr>
        <w:tc>
          <w:tcPr>
            <w:tcW w:w="1408" w:type="dxa"/>
            <w:vAlign w:val="center"/>
          </w:tcPr>
          <w:p w:rsidR="00432E98" w:rsidRPr="001471E3" w:rsidRDefault="00432E98" w:rsidP="001471E3">
            <w:pPr>
              <w:spacing w:line="240" w:lineRule="atLeast"/>
              <w:jc w:val="both"/>
              <w:rPr>
                <w:sz w:val="24"/>
                <w:szCs w:val="24"/>
              </w:rPr>
            </w:pPr>
          </w:p>
        </w:tc>
        <w:tc>
          <w:tcPr>
            <w:tcW w:w="4683" w:type="dxa"/>
            <w:vAlign w:val="center"/>
          </w:tcPr>
          <w:p w:rsidR="00432E98" w:rsidRPr="001471E3" w:rsidRDefault="004F55B0" w:rsidP="004F55B0">
            <w:pPr>
              <w:pStyle w:val="ListParagraph"/>
              <w:numPr>
                <w:ilvl w:val="0"/>
                <w:numId w:val="16"/>
              </w:numPr>
              <w:spacing w:line="360" w:lineRule="auto"/>
              <w:jc w:val="both"/>
            </w:pPr>
            <w:r w:rsidRPr="001471E3">
              <w:t>Base lavel and Graded stream</w:t>
            </w:r>
          </w:p>
        </w:tc>
        <w:tc>
          <w:tcPr>
            <w:tcW w:w="992" w:type="dxa"/>
            <w:vAlign w:val="center"/>
          </w:tcPr>
          <w:p w:rsidR="00432E98" w:rsidRPr="001471E3" w:rsidRDefault="00432E98" w:rsidP="00041B2E">
            <w:pPr>
              <w:pStyle w:val="ListParagraph"/>
              <w:spacing w:line="360" w:lineRule="auto"/>
              <w:ind w:left="0"/>
              <w:jc w:val="both"/>
              <w:rPr>
                <w:bCs/>
              </w:rPr>
            </w:pPr>
          </w:p>
        </w:tc>
        <w:tc>
          <w:tcPr>
            <w:tcW w:w="1979" w:type="dxa"/>
          </w:tcPr>
          <w:p w:rsidR="00432E98" w:rsidRPr="001471E3" w:rsidRDefault="00432E98"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4F55B0" w:rsidP="004F55B0">
            <w:pPr>
              <w:pStyle w:val="ListParagraph"/>
              <w:numPr>
                <w:ilvl w:val="0"/>
                <w:numId w:val="16"/>
              </w:numPr>
              <w:spacing w:line="360" w:lineRule="auto"/>
              <w:jc w:val="both"/>
            </w:pPr>
            <w:r w:rsidRPr="001471E3">
              <w:t>Stream valley</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4F55B0" w:rsidP="004F55B0">
            <w:pPr>
              <w:pStyle w:val="ListParagraph"/>
              <w:numPr>
                <w:ilvl w:val="0"/>
                <w:numId w:val="16"/>
              </w:numPr>
              <w:spacing w:line="360" w:lineRule="auto"/>
              <w:jc w:val="both"/>
            </w:pPr>
            <w:r w:rsidRPr="001471E3">
              <w:t>Water beneath the surface</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4F55B0" w:rsidP="004F55B0">
            <w:pPr>
              <w:pStyle w:val="ListParagraph"/>
              <w:numPr>
                <w:ilvl w:val="0"/>
                <w:numId w:val="16"/>
              </w:numPr>
              <w:spacing w:line="360" w:lineRule="auto"/>
              <w:jc w:val="both"/>
            </w:pPr>
            <w:r w:rsidRPr="001471E3">
              <w:t>Distribution and movement of groundwater</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4F55B0" w:rsidP="004F55B0">
            <w:pPr>
              <w:pStyle w:val="ListParagraph"/>
              <w:numPr>
                <w:ilvl w:val="0"/>
                <w:numId w:val="16"/>
              </w:numPr>
              <w:spacing w:line="360" w:lineRule="auto"/>
              <w:jc w:val="both"/>
            </w:pPr>
            <w:r w:rsidRPr="001471E3">
              <w:t>Hotsprings</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7B7660" w:rsidRPr="00DB16F2" w:rsidTr="005C5A71">
        <w:trPr>
          <w:trHeight w:val="287"/>
          <w:jc w:val="center"/>
        </w:trPr>
        <w:tc>
          <w:tcPr>
            <w:tcW w:w="1408" w:type="dxa"/>
            <w:vAlign w:val="center"/>
          </w:tcPr>
          <w:p w:rsidR="007B7660" w:rsidRPr="001471E3" w:rsidRDefault="004F55B0" w:rsidP="001471E3">
            <w:pPr>
              <w:spacing w:line="240" w:lineRule="atLeast"/>
              <w:jc w:val="both"/>
              <w:rPr>
                <w:sz w:val="24"/>
                <w:szCs w:val="24"/>
              </w:rPr>
            </w:pPr>
            <w:r w:rsidRPr="001471E3">
              <w:rPr>
                <w:sz w:val="24"/>
                <w:szCs w:val="24"/>
              </w:rPr>
              <w:t>Chapter 10</w:t>
            </w:r>
          </w:p>
        </w:tc>
        <w:tc>
          <w:tcPr>
            <w:tcW w:w="4683" w:type="dxa"/>
            <w:vAlign w:val="center"/>
          </w:tcPr>
          <w:p w:rsidR="007B7660" w:rsidRPr="001471E3" w:rsidRDefault="00F345CE" w:rsidP="00905037">
            <w:pPr>
              <w:rPr>
                <w:sz w:val="24"/>
                <w:szCs w:val="24"/>
              </w:rPr>
            </w:pPr>
            <w:r w:rsidRPr="001471E3">
              <w:rPr>
                <w:sz w:val="24"/>
                <w:szCs w:val="24"/>
              </w:rPr>
              <w:t>Ocean waters and ocean floor</w:t>
            </w:r>
          </w:p>
        </w:tc>
        <w:tc>
          <w:tcPr>
            <w:tcW w:w="992" w:type="dxa"/>
            <w:vAlign w:val="center"/>
          </w:tcPr>
          <w:p w:rsidR="007B7660" w:rsidRPr="001471E3" w:rsidRDefault="001471E3" w:rsidP="00041B2E">
            <w:pPr>
              <w:pStyle w:val="ListParagraph"/>
              <w:spacing w:line="360" w:lineRule="auto"/>
              <w:ind w:left="0"/>
              <w:jc w:val="both"/>
              <w:rPr>
                <w:bCs/>
              </w:rPr>
            </w:pPr>
            <w:r>
              <w:rPr>
                <w:bCs/>
              </w:rPr>
              <w:t>5</w:t>
            </w:r>
          </w:p>
        </w:tc>
        <w:tc>
          <w:tcPr>
            <w:tcW w:w="1979" w:type="dxa"/>
          </w:tcPr>
          <w:p w:rsidR="007B7660" w:rsidRPr="001471E3" w:rsidRDefault="007B766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EF07FA" w:rsidP="00EF07FA">
            <w:pPr>
              <w:pStyle w:val="ListParagraph"/>
              <w:numPr>
                <w:ilvl w:val="0"/>
                <w:numId w:val="17"/>
              </w:numPr>
            </w:pPr>
            <w:r w:rsidRPr="001471E3">
              <w:t>Extent of ocean</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EF07FA" w:rsidP="00EF07FA">
            <w:pPr>
              <w:pStyle w:val="ListParagraph"/>
              <w:numPr>
                <w:ilvl w:val="0"/>
                <w:numId w:val="17"/>
              </w:numPr>
            </w:pPr>
            <w:r w:rsidRPr="001471E3">
              <w:t xml:space="preserve">Composition of seawater </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EF07FA" w:rsidP="00EF07FA">
            <w:pPr>
              <w:pStyle w:val="ListParagraph"/>
              <w:numPr>
                <w:ilvl w:val="0"/>
                <w:numId w:val="17"/>
              </w:numPr>
            </w:pPr>
            <w:r w:rsidRPr="001471E3">
              <w:t>Resources from seawater</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1471E3" w:rsidP="001471E3">
            <w:pPr>
              <w:pStyle w:val="ListParagraph"/>
              <w:numPr>
                <w:ilvl w:val="0"/>
                <w:numId w:val="17"/>
              </w:numPr>
            </w:pPr>
            <w:r w:rsidRPr="001471E3">
              <w:t xml:space="preserve">A brief history of oceanography </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1471E3" w:rsidP="001471E3">
            <w:pPr>
              <w:pStyle w:val="ListParagraph"/>
              <w:numPr>
                <w:ilvl w:val="0"/>
                <w:numId w:val="17"/>
              </w:numPr>
            </w:pPr>
            <w:r w:rsidRPr="001471E3">
              <w:t>The earth beneath the sea</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1471E3" w:rsidP="001471E3">
            <w:pPr>
              <w:pStyle w:val="ListParagraph"/>
              <w:numPr>
                <w:ilvl w:val="0"/>
                <w:numId w:val="17"/>
              </w:numPr>
            </w:pPr>
            <w:r w:rsidRPr="001471E3">
              <w:t>Feature of the ocean basin floor</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1471E3" w:rsidP="001471E3">
            <w:pPr>
              <w:pStyle w:val="ListParagraph"/>
              <w:numPr>
                <w:ilvl w:val="0"/>
                <w:numId w:val="17"/>
              </w:numPr>
            </w:pPr>
            <w:r w:rsidRPr="001471E3">
              <w:t>Midocean ridges</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4F55B0" w:rsidRPr="00DB16F2" w:rsidTr="00C121CC">
        <w:trPr>
          <w:jc w:val="center"/>
        </w:trPr>
        <w:tc>
          <w:tcPr>
            <w:tcW w:w="1408" w:type="dxa"/>
            <w:vAlign w:val="center"/>
          </w:tcPr>
          <w:p w:rsidR="004F55B0" w:rsidRPr="001471E3" w:rsidRDefault="004F55B0" w:rsidP="001471E3">
            <w:pPr>
              <w:spacing w:line="240" w:lineRule="atLeast"/>
              <w:jc w:val="both"/>
              <w:rPr>
                <w:sz w:val="24"/>
                <w:szCs w:val="24"/>
              </w:rPr>
            </w:pPr>
          </w:p>
        </w:tc>
        <w:tc>
          <w:tcPr>
            <w:tcW w:w="4683" w:type="dxa"/>
            <w:vAlign w:val="center"/>
          </w:tcPr>
          <w:p w:rsidR="004F55B0" w:rsidRPr="001471E3" w:rsidRDefault="00D2330A" w:rsidP="00905037">
            <w:pPr>
              <w:rPr>
                <w:sz w:val="24"/>
                <w:szCs w:val="24"/>
              </w:rPr>
            </w:pPr>
            <w:r w:rsidRPr="001471E3">
              <w:rPr>
                <w:i/>
                <w:sz w:val="24"/>
                <w:szCs w:val="24"/>
              </w:rPr>
              <w:t>Discussion</w:t>
            </w:r>
            <w:r>
              <w:rPr>
                <w:i/>
                <w:sz w:val="24"/>
                <w:szCs w:val="24"/>
              </w:rPr>
              <w:t xml:space="preserve"> 3</w:t>
            </w:r>
          </w:p>
        </w:tc>
        <w:tc>
          <w:tcPr>
            <w:tcW w:w="992" w:type="dxa"/>
            <w:vAlign w:val="center"/>
          </w:tcPr>
          <w:p w:rsidR="004F55B0" w:rsidRPr="001471E3" w:rsidRDefault="004F55B0" w:rsidP="00041B2E">
            <w:pPr>
              <w:pStyle w:val="ListParagraph"/>
              <w:spacing w:line="360" w:lineRule="auto"/>
              <w:ind w:left="0"/>
              <w:jc w:val="both"/>
              <w:rPr>
                <w:bCs/>
              </w:rPr>
            </w:pPr>
          </w:p>
        </w:tc>
        <w:tc>
          <w:tcPr>
            <w:tcW w:w="1979" w:type="dxa"/>
          </w:tcPr>
          <w:p w:rsidR="004F55B0" w:rsidRPr="001471E3" w:rsidRDefault="004F55B0" w:rsidP="00041B2E">
            <w:pPr>
              <w:jc w:val="both"/>
              <w:rPr>
                <w:bCs/>
                <w:sz w:val="24"/>
                <w:szCs w:val="24"/>
              </w:rPr>
            </w:pPr>
          </w:p>
        </w:tc>
      </w:tr>
      <w:tr w:rsidR="00C73353" w:rsidRPr="00DB16F2" w:rsidTr="00C121CC">
        <w:trPr>
          <w:jc w:val="center"/>
        </w:trPr>
        <w:tc>
          <w:tcPr>
            <w:tcW w:w="1408" w:type="dxa"/>
            <w:vAlign w:val="center"/>
          </w:tcPr>
          <w:p w:rsidR="00C73353" w:rsidRPr="001471E3" w:rsidRDefault="001471E3" w:rsidP="001471E3">
            <w:pPr>
              <w:spacing w:line="240" w:lineRule="atLeast"/>
              <w:jc w:val="both"/>
              <w:rPr>
                <w:sz w:val="24"/>
                <w:szCs w:val="24"/>
              </w:rPr>
            </w:pPr>
            <w:r w:rsidRPr="001471E3">
              <w:rPr>
                <w:sz w:val="24"/>
                <w:szCs w:val="24"/>
              </w:rPr>
              <w:t>Chapter 11</w:t>
            </w:r>
          </w:p>
        </w:tc>
        <w:tc>
          <w:tcPr>
            <w:tcW w:w="4683" w:type="dxa"/>
            <w:vAlign w:val="center"/>
          </w:tcPr>
          <w:p w:rsidR="00C73353" w:rsidRPr="001471E3" w:rsidRDefault="001471E3" w:rsidP="00041B2E">
            <w:pPr>
              <w:spacing w:line="240" w:lineRule="atLeast"/>
              <w:jc w:val="both"/>
              <w:rPr>
                <w:b/>
                <w:i/>
                <w:sz w:val="24"/>
                <w:szCs w:val="24"/>
              </w:rPr>
            </w:pPr>
            <w:r w:rsidRPr="001471E3">
              <w:rPr>
                <w:sz w:val="24"/>
                <w:szCs w:val="24"/>
              </w:rPr>
              <w:t>Human Impact of the atmosphere</w:t>
            </w:r>
          </w:p>
        </w:tc>
        <w:tc>
          <w:tcPr>
            <w:tcW w:w="992" w:type="dxa"/>
            <w:vAlign w:val="center"/>
          </w:tcPr>
          <w:p w:rsidR="00C73353" w:rsidRPr="001471E3" w:rsidRDefault="005C5A71" w:rsidP="00041B2E">
            <w:pPr>
              <w:pStyle w:val="ListParagraph"/>
              <w:spacing w:line="360" w:lineRule="auto"/>
              <w:ind w:left="0"/>
              <w:jc w:val="both"/>
              <w:rPr>
                <w:bCs/>
              </w:rPr>
            </w:pPr>
            <w:r>
              <w:rPr>
                <w:bCs/>
              </w:rPr>
              <w:t>3</w:t>
            </w:r>
          </w:p>
        </w:tc>
        <w:tc>
          <w:tcPr>
            <w:tcW w:w="1979" w:type="dxa"/>
          </w:tcPr>
          <w:p w:rsidR="00C73353" w:rsidRPr="001471E3" w:rsidRDefault="00C73353" w:rsidP="00041B2E">
            <w:pPr>
              <w:jc w:val="both"/>
              <w:rPr>
                <w:sz w:val="24"/>
                <w:szCs w:val="24"/>
              </w:rPr>
            </w:pPr>
            <w:r w:rsidRPr="001471E3">
              <w:rPr>
                <w:bCs/>
                <w:sz w:val="24"/>
                <w:szCs w:val="24"/>
              </w:rPr>
              <w:t>4.1.2</w:t>
            </w:r>
          </w:p>
        </w:tc>
      </w:tr>
      <w:tr w:rsidR="008532A0" w:rsidRPr="00DB16F2" w:rsidTr="00EA0FD8">
        <w:trPr>
          <w:jc w:val="center"/>
        </w:trPr>
        <w:tc>
          <w:tcPr>
            <w:tcW w:w="1408" w:type="dxa"/>
          </w:tcPr>
          <w:p w:rsidR="008532A0" w:rsidRPr="001471E3" w:rsidRDefault="008532A0" w:rsidP="001471E3">
            <w:pPr>
              <w:spacing w:line="240" w:lineRule="atLeast"/>
              <w:jc w:val="both"/>
              <w:rPr>
                <w:sz w:val="24"/>
                <w:szCs w:val="24"/>
              </w:rPr>
            </w:pPr>
          </w:p>
        </w:tc>
        <w:tc>
          <w:tcPr>
            <w:tcW w:w="4683" w:type="dxa"/>
            <w:vAlign w:val="center"/>
          </w:tcPr>
          <w:p w:rsidR="008532A0" w:rsidRPr="001471E3" w:rsidRDefault="001471E3" w:rsidP="001471E3">
            <w:pPr>
              <w:pStyle w:val="ListParagraph"/>
              <w:numPr>
                <w:ilvl w:val="0"/>
                <w:numId w:val="18"/>
              </w:numPr>
              <w:spacing w:line="240" w:lineRule="atLeast"/>
              <w:jc w:val="both"/>
            </w:pPr>
            <w:r w:rsidRPr="001471E3">
              <w:t>Air pollution</w:t>
            </w:r>
          </w:p>
        </w:tc>
        <w:tc>
          <w:tcPr>
            <w:tcW w:w="992" w:type="dxa"/>
            <w:vAlign w:val="center"/>
          </w:tcPr>
          <w:p w:rsidR="008532A0" w:rsidRPr="001471E3" w:rsidRDefault="008532A0" w:rsidP="00041B2E">
            <w:pPr>
              <w:pStyle w:val="ListParagraph"/>
              <w:spacing w:line="360" w:lineRule="auto"/>
              <w:ind w:left="0"/>
              <w:jc w:val="both"/>
              <w:rPr>
                <w:bCs/>
              </w:rPr>
            </w:pPr>
          </w:p>
        </w:tc>
        <w:tc>
          <w:tcPr>
            <w:tcW w:w="1979" w:type="dxa"/>
          </w:tcPr>
          <w:p w:rsidR="008532A0" w:rsidRPr="001471E3" w:rsidRDefault="008532A0" w:rsidP="00041B2E">
            <w:pPr>
              <w:jc w:val="both"/>
              <w:rPr>
                <w:bCs/>
                <w:sz w:val="24"/>
                <w:szCs w:val="24"/>
              </w:rPr>
            </w:pPr>
          </w:p>
        </w:tc>
      </w:tr>
      <w:tr w:rsidR="008532A0" w:rsidRPr="00DB16F2" w:rsidTr="00EA0FD8">
        <w:trPr>
          <w:jc w:val="center"/>
        </w:trPr>
        <w:tc>
          <w:tcPr>
            <w:tcW w:w="1408" w:type="dxa"/>
          </w:tcPr>
          <w:p w:rsidR="008532A0" w:rsidRPr="001471E3" w:rsidRDefault="008532A0" w:rsidP="001471E3">
            <w:pPr>
              <w:spacing w:line="240" w:lineRule="atLeast"/>
              <w:jc w:val="both"/>
              <w:rPr>
                <w:sz w:val="24"/>
                <w:szCs w:val="24"/>
              </w:rPr>
            </w:pPr>
          </w:p>
        </w:tc>
        <w:tc>
          <w:tcPr>
            <w:tcW w:w="4683" w:type="dxa"/>
            <w:vAlign w:val="center"/>
          </w:tcPr>
          <w:p w:rsidR="008532A0" w:rsidRPr="001471E3" w:rsidRDefault="001471E3" w:rsidP="001471E3">
            <w:pPr>
              <w:pStyle w:val="ListParagraph"/>
              <w:numPr>
                <w:ilvl w:val="0"/>
                <w:numId w:val="18"/>
              </w:numPr>
              <w:spacing w:line="240" w:lineRule="atLeast"/>
              <w:jc w:val="both"/>
            </w:pPr>
            <w:r w:rsidRPr="001471E3">
              <w:t>The climate cities</w:t>
            </w:r>
          </w:p>
        </w:tc>
        <w:tc>
          <w:tcPr>
            <w:tcW w:w="992" w:type="dxa"/>
            <w:vAlign w:val="center"/>
          </w:tcPr>
          <w:p w:rsidR="008532A0" w:rsidRPr="001471E3" w:rsidRDefault="008532A0" w:rsidP="00041B2E">
            <w:pPr>
              <w:pStyle w:val="ListParagraph"/>
              <w:spacing w:line="360" w:lineRule="auto"/>
              <w:ind w:left="0"/>
              <w:jc w:val="both"/>
              <w:rPr>
                <w:bCs/>
              </w:rPr>
            </w:pPr>
          </w:p>
        </w:tc>
        <w:tc>
          <w:tcPr>
            <w:tcW w:w="1979" w:type="dxa"/>
          </w:tcPr>
          <w:p w:rsidR="008532A0" w:rsidRPr="001471E3" w:rsidRDefault="008532A0" w:rsidP="00041B2E">
            <w:pPr>
              <w:jc w:val="both"/>
              <w:rPr>
                <w:bCs/>
                <w:sz w:val="24"/>
                <w:szCs w:val="24"/>
              </w:rPr>
            </w:pPr>
          </w:p>
        </w:tc>
      </w:tr>
      <w:tr w:rsidR="008532A0" w:rsidRPr="00DB16F2" w:rsidTr="00EA0FD8">
        <w:trPr>
          <w:jc w:val="center"/>
        </w:trPr>
        <w:tc>
          <w:tcPr>
            <w:tcW w:w="1408" w:type="dxa"/>
          </w:tcPr>
          <w:p w:rsidR="008532A0" w:rsidRPr="001471E3" w:rsidRDefault="008532A0" w:rsidP="001471E3">
            <w:pPr>
              <w:spacing w:line="240" w:lineRule="atLeast"/>
              <w:jc w:val="both"/>
              <w:rPr>
                <w:sz w:val="24"/>
                <w:szCs w:val="24"/>
              </w:rPr>
            </w:pPr>
          </w:p>
        </w:tc>
        <w:tc>
          <w:tcPr>
            <w:tcW w:w="4683" w:type="dxa"/>
            <w:vAlign w:val="center"/>
          </w:tcPr>
          <w:p w:rsidR="008532A0" w:rsidRPr="001471E3" w:rsidRDefault="001471E3" w:rsidP="001471E3">
            <w:pPr>
              <w:pStyle w:val="ListParagraph"/>
              <w:numPr>
                <w:ilvl w:val="0"/>
                <w:numId w:val="18"/>
              </w:numPr>
              <w:spacing w:line="240" w:lineRule="atLeast"/>
              <w:jc w:val="both"/>
            </w:pPr>
            <w:r w:rsidRPr="001471E3">
              <w:t>Human impact on global climate</w:t>
            </w:r>
          </w:p>
        </w:tc>
        <w:tc>
          <w:tcPr>
            <w:tcW w:w="992" w:type="dxa"/>
            <w:vAlign w:val="center"/>
          </w:tcPr>
          <w:p w:rsidR="008532A0" w:rsidRPr="001471E3" w:rsidRDefault="008532A0" w:rsidP="00041B2E">
            <w:pPr>
              <w:pStyle w:val="ListParagraph"/>
              <w:spacing w:line="360" w:lineRule="auto"/>
              <w:ind w:left="0"/>
              <w:jc w:val="both"/>
              <w:rPr>
                <w:bCs/>
              </w:rPr>
            </w:pPr>
          </w:p>
        </w:tc>
        <w:tc>
          <w:tcPr>
            <w:tcW w:w="1979" w:type="dxa"/>
          </w:tcPr>
          <w:p w:rsidR="008532A0" w:rsidRPr="001471E3" w:rsidRDefault="008532A0" w:rsidP="00041B2E">
            <w:pPr>
              <w:jc w:val="both"/>
              <w:rPr>
                <w:bCs/>
                <w:sz w:val="24"/>
                <w:szCs w:val="24"/>
              </w:rPr>
            </w:pPr>
          </w:p>
        </w:tc>
      </w:tr>
      <w:tr w:rsidR="008532A0" w:rsidRPr="00DB16F2" w:rsidTr="00EA0FD8">
        <w:trPr>
          <w:jc w:val="center"/>
        </w:trPr>
        <w:tc>
          <w:tcPr>
            <w:tcW w:w="1408" w:type="dxa"/>
          </w:tcPr>
          <w:p w:rsidR="008532A0" w:rsidRPr="001471E3" w:rsidRDefault="008532A0" w:rsidP="001471E3">
            <w:pPr>
              <w:spacing w:line="240" w:lineRule="atLeast"/>
              <w:jc w:val="both"/>
              <w:rPr>
                <w:sz w:val="24"/>
                <w:szCs w:val="24"/>
              </w:rPr>
            </w:pPr>
          </w:p>
        </w:tc>
        <w:tc>
          <w:tcPr>
            <w:tcW w:w="4683" w:type="dxa"/>
            <w:vAlign w:val="center"/>
          </w:tcPr>
          <w:p w:rsidR="008532A0" w:rsidRPr="001471E3" w:rsidRDefault="001471E3" w:rsidP="001471E3">
            <w:pPr>
              <w:pStyle w:val="ListParagraph"/>
              <w:numPr>
                <w:ilvl w:val="0"/>
                <w:numId w:val="18"/>
              </w:numPr>
              <w:spacing w:line="240" w:lineRule="atLeast"/>
              <w:jc w:val="both"/>
            </w:pPr>
            <w:r w:rsidRPr="001471E3">
              <w:t xml:space="preserve">Internal weather modification </w:t>
            </w:r>
          </w:p>
        </w:tc>
        <w:tc>
          <w:tcPr>
            <w:tcW w:w="992" w:type="dxa"/>
            <w:vAlign w:val="center"/>
          </w:tcPr>
          <w:p w:rsidR="008532A0" w:rsidRPr="001471E3" w:rsidRDefault="008532A0" w:rsidP="00041B2E">
            <w:pPr>
              <w:pStyle w:val="ListParagraph"/>
              <w:spacing w:line="360" w:lineRule="auto"/>
              <w:ind w:left="0"/>
              <w:jc w:val="both"/>
              <w:rPr>
                <w:bCs/>
              </w:rPr>
            </w:pPr>
          </w:p>
        </w:tc>
        <w:tc>
          <w:tcPr>
            <w:tcW w:w="1979" w:type="dxa"/>
          </w:tcPr>
          <w:p w:rsidR="008532A0" w:rsidRPr="001471E3" w:rsidRDefault="008532A0" w:rsidP="00041B2E">
            <w:pPr>
              <w:jc w:val="both"/>
              <w:rPr>
                <w:bCs/>
                <w:sz w:val="24"/>
                <w:szCs w:val="24"/>
              </w:rPr>
            </w:pPr>
          </w:p>
        </w:tc>
      </w:tr>
    </w:tbl>
    <w:p w:rsidR="005C5A71" w:rsidRDefault="005C5A71" w:rsidP="00B61A05">
      <w:pPr>
        <w:spacing w:line="360" w:lineRule="auto"/>
        <w:jc w:val="both"/>
        <w:rPr>
          <w:i/>
          <w:color w:val="FF0000"/>
          <w:sz w:val="24"/>
          <w:szCs w:val="24"/>
        </w:rPr>
      </w:pP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D1166B" w:rsidRPr="00E21B91" w:rsidTr="00D1166B">
        <w:trPr>
          <w:trHeight w:val="70"/>
        </w:trPr>
        <w:tc>
          <w:tcPr>
            <w:tcW w:w="830" w:type="dxa"/>
            <w:shd w:val="clear" w:color="auto" w:fill="auto"/>
            <w:vAlign w:val="center"/>
          </w:tcPr>
          <w:p w:rsidR="00D1166B" w:rsidRDefault="00D1166B" w:rsidP="00D1166B">
            <w:pPr>
              <w:pStyle w:val="BodyText2"/>
              <w:tabs>
                <w:tab w:val="num" w:pos="960"/>
              </w:tabs>
              <w:spacing w:after="0" w:line="240" w:lineRule="auto"/>
              <w:jc w:val="center"/>
              <w:rPr>
                <w:bCs/>
                <w:color w:val="000000"/>
                <w:sz w:val="24"/>
                <w:szCs w:val="24"/>
                <w:lang w:val="nl-NL"/>
              </w:rPr>
            </w:pPr>
          </w:p>
        </w:tc>
        <w:tc>
          <w:tcPr>
            <w:tcW w:w="2345" w:type="dxa"/>
            <w:shd w:val="clear" w:color="auto" w:fill="auto"/>
          </w:tcPr>
          <w:p w:rsidR="00D1166B" w:rsidRPr="00A74681" w:rsidRDefault="00D1166B" w:rsidP="00D1166B">
            <w:pPr>
              <w:spacing w:line="240" w:lineRule="atLeast"/>
              <w:jc w:val="both"/>
              <w:rPr>
                <w:sz w:val="24"/>
                <w:szCs w:val="24"/>
              </w:rPr>
            </w:pPr>
            <w:r>
              <w:rPr>
                <w:sz w:val="24"/>
                <w:szCs w:val="24"/>
              </w:rPr>
              <w:t>Introduction</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Tìm hiểu về các vấn đề địa chất học bằng tiếng Anh</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345" w:type="dxa"/>
            <w:shd w:val="clear" w:color="auto" w:fill="auto"/>
          </w:tcPr>
          <w:p w:rsidR="00D1166B" w:rsidRPr="00A74681" w:rsidRDefault="00D1166B" w:rsidP="00D1166B">
            <w:pPr>
              <w:spacing w:line="240" w:lineRule="atLeast"/>
              <w:jc w:val="both"/>
              <w:rPr>
                <w:sz w:val="24"/>
                <w:szCs w:val="24"/>
              </w:rPr>
            </w:pPr>
            <w:r w:rsidRPr="00A74681">
              <w:rPr>
                <w:sz w:val="24"/>
                <w:szCs w:val="24"/>
              </w:rPr>
              <w:t xml:space="preserve">Chapter 1: </w:t>
            </w:r>
            <w:r w:rsidRPr="001471E3">
              <w:rPr>
                <w:sz w:val="24"/>
                <w:szCs w:val="24"/>
              </w:rPr>
              <w:t>Earth Materials</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khoáng vật</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thạch học đá magma, trầm tích, biến chất</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quá trình tuần hoàn đá</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345" w:type="dxa"/>
            <w:shd w:val="clear" w:color="auto" w:fill="auto"/>
          </w:tcPr>
          <w:p w:rsidR="00D1166B" w:rsidRPr="001471E3" w:rsidRDefault="00D1166B" w:rsidP="00D1166B">
            <w:pPr>
              <w:spacing w:line="240" w:lineRule="atLeast"/>
              <w:jc w:val="both"/>
              <w:rPr>
                <w:sz w:val="24"/>
                <w:szCs w:val="24"/>
              </w:rPr>
            </w:pPr>
            <w:r w:rsidRPr="00A74681">
              <w:rPr>
                <w:sz w:val="24"/>
                <w:szCs w:val="24"/>
              </w:rPr>
              <w:t xml:space="preserve">Chappter 2 </w:t>
            </w:r>
            <w:r w:rsidRPr="001471E3">
              <w:rPr>
                <w:sz w:val="24"/>
                <w:szCs w:val="24"/>
              </w:rPr>
              <w:t>Earth external processes</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quyển ngoài của Trái đất</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Quá trình mưa bão</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Tác động ngoại sinh</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2345" w:type="dxa"/>
            <w:shd w:val="clear" w:color="auto" w:fill="auto"/>
          </w:tcPr>
          <w:p w:rsidR="00D1166B" w:rsidRPr="001471E3" w:rsidRDefault="00D1166B" w:rsidP="00D1166B">
            <w:pPr>
              <w:spacing w:line="240" w:lineRule="atLeast"/>
              <w:jc w:val="both"/>
              <w:rPr>
                <w:b/>
                <w:bCs/>
                <w:sz w:val="24"/>
                <w:szCs w:val="24"/>
              </w:rPr>
            </w:pPr>
            <w:r w:rsidRPr="001471E3">
              <w:rPr>
                <w:sz w:val="24"/>
                <w:szCs w:val="24"/>
              </w:rPr>
              <w:t>Chapter 3</w:t>
            </w:r>
            <w:r>
              <w:rPr>
                <w:sz w:val="24"/>
                <w:szCs w:val="24"/>
              </w:rPr>
              <w:t xml:space="preserve">: </w:t>
            </w:r>
            <w:r w:rsidRPr="001471E3">
              <w:rPr>
                <w:sz w:val="24"/>
                <w:szCs w:val="24"/>
              </w:rPr>
              <w:t>Earth internal processes</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Cấu trúc bên trong trái đất</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Thành phần</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lastRenderedPageBreak/>
              <w:t>+ Trạng thái</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2-3</w:t>
            </w:r>
          </w:p>
        </w:tc>
        <w:tc>
          <w:tcPr>
            <w:tcW w:w="2345" w:type="dxa"/>
            <w:shd w:val="clear" w:color="auto" w:fill="auto"/>
          </w:tcPr>
          <w:p w:rsidR="00D1166B" w:rsidRPr="001471E3" w:rsidRDefault="00D1166B" w:rsidP="00D1166B">
            <w:pPr>
              <w:spacing w:line="240" w:lineRule="atLeast"/>
              <w:jc w:val="both"/>
              <w:rPr>
                <w:sz w:val="24"/>
                <w:szCs w:val="24"/>
              </w:rPr>
            </w:pPr>
            <w:r w:rsidRPr="001471E3">
              <w:rPr>
                <w:sz w:val="24"/>
                <w:szCs w:val="24"/>
              </w:rPr>
              <w:t>Chapter 4</w:t>
            </w:r>
            <w:r>
              <w:rPr>
                <w:sz w:val="24"/>
                <w:szCs w:val="24"/>
              </w:rPr>
              <w:t xml:space="preserve">: </w:t>
            </w:r>
            <w:r w:rsidRPr="001471E3">
              <w:rPr>
                <w:sz w:val="24"/>
                <w:szCs w:val="24"/>
              </w:rPr>
              <w:t>Geologic time and Earth history</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tuổi tương đối</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tuổi tuyệt đối</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thang địa tầng quốc tế</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3-4</w:t>
            </w:r>
          </w:p>
        </w:tc>
        <w:tc>
          <w:tcPr>
            <w:tcW w:w="2345" w:type="dxa"/>
            <w:shd w:val="clear" w:color="auto" w:fill="auto"/>
            <w:vAlign w:val="center"/>
          </w:tcPr>
          <w:p w:rsidR="00D1166B" w:rsidRPr="001471E3" w:rsidRDefault="00D1166B" w:rsidP="00D1166B">
            <w:pPr>
              <w:spacing w:line="240" w:lineRule="atLeast"/>
              <w:jc w:val="both"/>
              <w:rPr>
                <w:b/>
                <w:bCs/>
                <w:sz w:val="24"/>
                <w:szCs w:val="24"/>
              </w:rPr>
            </w:pPr>
            <w:r w:rsidRPr="001471E3">
              <w:rPr>
                <w:sz w:val="24"/>
                <w:szCs w:val="24"/>
              </w:rPr>
              <w:t>Chapter 5</w:t>
            </w:r>
            <w:r>
              <w:rPr>
                <w:sz w:val="24"/>
                <w:szCs w:val="24"/>
              </w:rPr>
              <w:t xml:space="preserve">: </w:t>
            </w:r>
            <w:r w:rsidRPr="001471E3">
              <w:rPr>
                <w:sz w:val="24"/>
                <w:szCs w:val="24"/>
              </w:rPr>
              <w:t>Plate tectonics</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thuyết trôi dạt lục địa</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kiến tạo mảng</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các loại ranh giới mảng và đặc trưng magma, động đất...</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4-5</w:t>
            </w:r>
          </w:p>
        </w:tc>
        <w:tc>
          <w:tcPr>
            <w:tcW w:w="2345" w:type="dxa"/>
            <w:shd w:val="clear" w:color="auto" w:fill="auto"/>
            <w:vAlign w:val="center"/>
          </w:tcPr>
          <w:p w:rsidR="00D1166B" w:rsidRPr="001471E3" w:rsidRDefault="00D1166B" w:rsidP="00D1166B">
            <w:pPr>
              <w:spacing w:line="240" w:lineRule="atLeast"/>
              <w:jc w:val="both"/>
              <w:rPr>
                <w:sz w:val="24"/>
                <w:szCs w:val="24"/>
              </w:rPr>
            </w:pPr>
            <w:r w:rsidRPr="001471E3">
              <w:rPr>
                <w:sz w:val="24"/>
                <w:szCs w:val="24"/>
              </w:rPr>
              <w:t>Chapter 6</w:t>
            </w:r>
            <w:r>
              <w:rPr>
                <w:sz w:val="24"/>
                <w:szCs w:val="24"/>
              </w:rPr>
              <w:t xml:space="preserve">: </w:t>
            </w:r>
            <w:r w:rsidRPr="001471E3">
              <w:rPr>
                <w:sz w:val="24"/>
                <w:szCs w:val="24"/>
              </w:rPr>
              <w:t>Igneous activity</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magma phun trào và sản phẩm của chúng</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magma xâm nhập và các loại xâm nhập</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5-6</w:t>
            </w:r>
          </w:p>
        </w:tc>
        <w:tc>
          <w:tcPr>
            <w:tcW w:w="2345" w:type="dxa"/>
            <w:shd w:val="clear" w:color="auto" w:fill="auto"/>
            <w:vAlign w:val="center"/>
          </w:tcPr>
          <w:p w:rsidR="00D1166B" w:rsidRPr="001471E3" w:rsidRDefault="00D1166B" w:rsidP="00D1166B">
            <w:pPr>
              <w:spacing w:line="240" w:lineRule="atLeast"/>
              <w:jc w:val="both"/>
              <w:rPr>
                <w:b/>
                <w:bCs/>
                <w:i/>
                <w:sz w:val="24"/>
                <w:szCs w:val="24"/>
              </w:rPr>
            </w:pPr>
            <w:r w:rsidRPr="001471E3">
              <w:rPr>
                <w:sz w:val="24"/>
                <w:szCs w:val="24"/>
              </w:rPr>
              <w:t>Chapter 7</w:t>
            </w:r>
            <w:r>
              <w:rPr>
                <w:sz w:val="24"/>
                <w:szCs w:val="24"/>
              </w:rPr>
              <w:t xml:space="preserve">: </w:t>
            </w:r>
            <w:r w:rsidRPr="001471E3">
              <w:rPr>
                <w:sz w:val="24"/>
                <w:szCs w:val="24"/>
              </w:rPr>
              <w:t>Mountain buiding</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quá trình và nguyên nhân nâng trồi</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các loại tạo núi</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tạo núi liên quan đến hoạt động kiến tạo</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6-7</w:t>
            </w:r>
          </w:p>
        </w:tc>
        <w:tc>
          <w:tcPr>
            <w:tcW w:w="2345" w:type="dxa"/>
            <w:shd w:val="clear" w:color="auto" w:fill="auto"/>
            <w:vAlign w:val="center"/>
          </w:tcPr>
          <w:p w:rsidR="00D1166B" w:rsidRPr="001471E3" w:rsidRDefault="00D1166B" w:rsidP="00D1166B">
            <w:pPr>
              <w:spacing w:line="240" w:lineRule="atLeast"/>
              <w:jc w:val="both"/>
              <w:rPr>
                <w:sz w:val="24"/>
                <w:szCs w:val="24"/>
              </w:rPr>
            </w:pPr>
            <w:r w:rsidRPr="001471E3">
              <w:rPr>
                <w:sz w:val="24"/>
                <w:szCs w:val="24"/>
              </w:rPr>
              <w:t>Chapter 8</w:t>
            </w:r>
            <w:r>
              <w:rPr>
                <w:sz w:val="24"/>
                <w:szCs w:val="24"/>
              </w:rPr>
              <w:t xml:space="preserve">: </w:t>
            </w:r>
            <w:r w:rsidRPr="001471E3">
              <w:rPr>
                <w:sz w:val="24"/>
                <w:szCs w:val="24"/>
              </w:rPr>
              <w:t>Weathering, Soil, and Mass washing</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Quá trình địa chất ngoại sinh và phong hóa</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Vỏ phong hóa</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Thổ nhưỡng</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7-8</w:t>
            </w:r>
          </w:p>
        </w:tc>
        <w:tc>
          <w:tcPr>
            <w:tcW w:w="2345" w:type="dxa"/>
            <w:shd w:val="clear" w:color="auto" w:fill="auto"/>
            <w:vAlign w:val="center"/>
          </w:tcPr>
          <w:p w:rsidR="00D1166B" w:rsidRPr="001471E3" w:rsidRDefault="00D1166B" w:rsidP="00D1166B">
            <w:pPr>
              <w:spacing w:line="240" w:lineRule="atLeast"/>
              <w:jc w:val="both"/>
              <w:rPr>
                <w:sz w:val="24"/>
                <w:szCs w:val="24"/>
              </w:rPr>
            </w:pPr>
            <w:r w:rsidRPr="001471E3">
              <w:rPr>
                <w:sz w:val="24"/>
                <w:szCs w:val="24"/>
              </w:rPr>
              <w:t>Chapter 9</w:t>
            </w:r>
            <w:r>
              <w:rPr>
                <w:sz w:val="24"/>
                <w:szCs w:val="24"/>
              </w:rPr>
              <w:t xml:space="preserve">: </w:t>
            </w:r>
            <w:r w:rsidRPr="001471E3">
              <w:rPr>
                <w:sz w:val="24"/>
                <w:szCs w:val="24"/>
              </w:rPr>
              <w:t>Hydorology</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Nước trên mặt</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Nước dưới đất</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địa chất liên quan</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p>
        </w:tc>
        <w:tc>
          <w:tcPr>
            <w:tcW w:w="2345" w:type="dxa"/>
            <w:shd w:val="clear" w:color="auto" w:fill="auto"/>
            <w:vAlign w:val="center"/>
          </w:tcPr>
          <w:p w:rsidR="00D1166B" w:rsidRPr="001471E3" w:rsidRDefault="00D1166B" w:rsidP="00D1166B">
            <w:pPr>
              <w:spacing w:line="240" w:lineRule="atLeast"/>
              <w:jc w:val="both"/>
              <w:rPr>
                <w:sz w:val="24"/>
                <w:szCs w:val="24"/>
              </w:rPr>
            </w:pPr>
            <w:r w:rsidRPr="001471E3">
              <w:rPr>
                <w:sz w:val="24"/>
                <w:szCs w:val="24"/>
              </w:rPr>
              <w:t>Chapter 10</w:t>
            </w:r>
            <w:r>
              <w:rPr>
                <w:sz w:val="24"/>
                <w:szCs w:val="24"/>
              </w:rPr>
              <w:t xml:space="preserve">: </w:t>
            </w:r>
            <w:r w:rsidRPr="001471E3">
              <w:rPr>
                <w:sz w:val="24"/>
                <w:szCs w:val="24"/>
              </w:rPr>
              <w:t>Ocean waters and ocean floor</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Đặc trưng biển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địa chất của biển</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Sự hình thành các đại dương</w:t>
            </w:r>
          </w:p>
        </w:tc>
      </w:tr>
      <w:tr w:rsidR="00D1166B" w:rsidRPr="00E21B91" w:rsidTr="00D1166B">
        <w:trPr>
          <w:trHeight w:val="70"/>
        </w:trPr>
        <w:tc>
          <w:tcPr>
            <w:tcW w:w="830" w:type="dxa"/>
            <w:shd w:val="clear" w:color="auto" w:fill="auto"/>
            <w:vAlign w:val="center"/>
          </w:tcPr>
          <w:p w:rsidR="00D1166B" w:rsidRPr="00E21B91" w:rsidRDefault="00D1166B" w:rsidP="00D1166B">
            <w:pPr>
              <w:pStyle w:val="BodyText2"/>
              <w:tabs>
                <w:tab w:val="num" w:pos="960"/>
              </w:tabs>
              <w:spacing w:after="0" w:line="240" w:lineRule="auto"/>
              <w:jc w:val="center"/>
              <w:rPr>
                <w:bCs/>
                <w:color w:val="000000"/>
                <w:sz w:val="24"/>
                <w:szCs w:val="24"/>
                <w:lang w:val="nl-NL"/>
              </w:rPr>
            </w:pPr>
          </w:p>
        </w:tc>
        <w:tc>
          <w:tcPr>
            <w:tcW w:w="2345" w:type="dxa"/>
            <w:shd w:val="clear" w:color="auto" w:fill="auto"/>
            <w:vAlign w:val="center"/>
          </w:tcPr>
          <w:p w:rsidR="00D1166B" w:rsidRPr="001471E3" w:rsidRDefault="00D1166B" w:rsidP="00D1166B">
            <w:pPr>
              <w:spacing w:line="240" w:lineRule="atLeast"/>
              <w:jc w:val="both"/>
              <w:rPr>
                <w:b/>
                <w:i/>
                <w:sz w:val="24"/>
                <w:szCs w:val="24"/>
              </w:rPr>
            </w:pPr>
            <w:r w:rsidRPr="001471E3">
              <w:rPr>
                <w:sz w:val="24"/>
                <w:szCs w:val="24"/>
              </w:rPr>
              <w:t>Chapter 11</w:t>
            </w:r>
            <w:r>
              <w:rPr>
                <w:sz w:val="24"/>
                <w:szCs w:val="24"/>
              </w:rPr>
              <w:t xml:space="preserve">: </w:t>
            </w:r>
            <w:r w:rsidRPr="001471E3">
              <w:rPr>
                <w:sz w:val="24"/>
                <w:szCs w:val="24"/>
              </w:rPr>
              <w:t>Human Impact of the atmosphere</w:t>
            </w:r>
          </w:p>
        </w:tc>
        <w:tc>
          <w:tcPr>
            <w:tcW w:w="872" w:type="dxa"/>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tcPr>
          <w:p w:rsidR="00D1166B" w:rsidRPr="00E21B91" w:rsidRDefault="00D1166B" w:rsidP="00D1166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846" w:type="dxa"/>
            <w:tcBorders>
              <w:right w:val="single" w:sz="4" w:space="0" w:color="auto"/>
            </w:tcBorders>
            <w:shd w:val="clear" w:color="auto" w:fill="auto"/>
          </w:tcPr>
          <w:p w:rsidR="00D1166B" w:rsidRPr="00E21B91" w:rsidRDefault="00D1166B" w:rsidP="00D116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D1166B"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lastRenderedPageBreak/>
              <w:t>+ Tìm hiểu quá trình nóng lên toàn cầu</w:t>
            </w:r>
          </w:p>
          <w:p w:rsidR="00D1166B" w:rsidRPr="00E21B91" w:rsidRDefault="00D1166B" w:rsidP="00D1166B">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tác động biến đổi khí hậu do con người.</w:t>
            </w:r>
          </w:p>
        </w:tc>
      </w:tr>
    </w:tbl>
    <w:p w:rsidR="00744C77" w:rsidRPr="00DB16F2" w:rsidRDefault="00744C77" w:rsidP="00FA140F">
      <w:pPr>
        <w:pStyle w:val="BodyText2"/>
        <w:numPr>
          <w:ilvl w:val="0"/>
          <w:numId w:val="6"/>
        </w:numPr>
        <w:spacing w:before="120" w:after="0" w:line="276" w:lineRule="auto"/>
        <w:ind w:left="357" w:firstLine="0"/>
        <w:jc w:val="both"/>
        <w:rPr>
          <w:bCs/>
          <w:i/>
          <w:color w:val="000000"/>
          <w:sz w:val="24"/>
          <w:szCs w:val="24"/>
        </w:rPr>
      </w:pPr>
      <w:r w:rsidRPr="00DB16F2">
        <w:rPr>
          <w:b/>
          <w:bCs/>
          <w:color w:val="000000"/>
          <w:sz w:val="24"/>
          <w:szCs w:val="24"/>
        </w:rPr>
        <w:lastRenderedPageBreak/>
        <w:t>Phương pháp giảng dạy</w:t>
      </w:r>
      <w:r w:rsidR="00D72F97">
        <w:rPr>
          <w:b/>
          <w:bCs/>
          <w:color w:val="000000"/>
          <w:sz w:val="24"/>
          <w:szCs w:val="24"/>
        </w:rPr>
        <w:t xml:space="preserve"> </w:t>
      </w:r>
      <w:r w:rsidR="006A5431" w:rsidRPr="00DB16F2">
        <w:rPr>
          <w:bCs/>
          <w:i/>
          <w:color w:val="000000"/>
          <w:sz w:val="24"/>
          <w:szCs w:val="24"/>
        </w:rPr>
        <w:t>(Trình bày các phương pháp giảng dạy được áp dụng giảng dạy học phần)</w:t>
      </w:r>
    </w:p>
    <w:p w:rsidR="00D171C9" w:rsidRPr="00DB16F2" w:rsidRDefault="003F7694" w:rsidP="00FA140F">
      <w:pPr>
        <w:pStyle w:val="ListParagraph"/>
        <w:spacing w:line="276" w:lineRule="auto"/>
        <w:ind w:left="567" w:hanging="238"/>
        <w:jc w:val="both"/>
        <w:rPr>
          <w:bCs/>
        </w:rPr>
      </w:pPr>
      <w:r w:rsidRPr="00DB16F2">
        <w:rPr>
          <w:bCs/>
          <w:color w:val="000000"/>
        </w:rPr>
        <w:t xml:space="preserve">- Giảng dạy lý thuyết kết hợp </w:t>
      </w:r>
      <w:r w:rsidR="00F73256">
        <w:rPr>
          <w:bCs/>
          <w:color w:val="000000"/>
        </w:rPr>
        <w:t>thảo luận</w:t>
      </w:r>
    </w:p>
    <w:p w:rsidR="00D171C9" w:rsidRPr="00DB16F2" w:rsidRDefault="00296F71" w:rsidP="00FA140F">
      <w:pPr>
        <w:pStyle w:val="ListParagraph"/>
        <w:spacing w:line="276" w:lineRule="auto"/>
        <w:ind w:left="567" w:hanging="238"/>
        <w:jc w:val="both"/>
        <w:rPr>
          <w:bCs/>
        </w:rPr>
      </w:pPr>
      <w:r w:rsidRPr="00DB16F2">
        <w:rPr>
          <w:lang w:val="vi-VN"/>
        </w:rPr>
        <w:t>-</w:t>
      </w:r>
      <w:r w:rsidR="00D72F97">
        <w:t xml:space="preserve"> </w:t>
      </w:r>
      <w:r w:rsidR="00F73256">
        <w:t>Sử dụng các bài báo khoa học để hướng dẫn sinh viên cách đọc, hiểu tiếng Anh chuyên ngành</w:t>
      </w:r>
      <w:r w:rsidR="00F4451D" w:rsidRPr="00DB16F2">
        <w:t>.</w:t>
      </w:r>
    </w:p>
    <w:p w:rsidR="00744C77" w:rsidRPr="00DB16F2" w:rsidRDefault="00744C77" w:rsidP="00FA140F">
      <w:pPr>
        <w:pStyle w:val="BodyText2"/>
        <w:numPr>
          <w:ilvl w:val="0"/>
          <w:numId w:val="6"/>
        </w:numPr>
        <w:spacing w:after="0" w:line="276" w:lineRule="auto"/>
        <w:ind w:left="360" w:firstLine="0"/>
        <w:jc w:val="both"/>
        <w:rPr>
          <w:b/>
          <w:bCs/>
          <w:color w:val="000000"/>
          <w:sz w:val="24"/>
          <w:szCs w:val="24"/>
        </w:rPr>
      </w:pPr>
      <w:r w:rsidRPr="00DB16F2">
        <w:rPr>
          <w:b/>
          <w:bCs/>
          <w:color w:val="000000"/>
          <w:sz w:val="24"/>
          <w:szCs w:val="24"/>
        </w:rPr>
        <w:t>Nhiệm vụ của sinh viên</w:t>
      </w:r>
      <w:r w:rsidR="00D72F97">
        <w:rPr>
          <w:b/>
          <w:bCs/>
          <w:color w:val="000000"/>
          <w:sz w:val="24"/>
          <w:szCs w:val="24"/>
        </w:rPr>
        <w:t xml:space="preserve"> </w:t>
      </w:r>
      <w:r w:rsidR="006A5431" w:rsidRPr="00DB16F2">
        <w:rPr>
          <w:bCs/>
          <w:i/>
          <w:color w:val="000000"/>
          <w:sz w:val="24"/>
          <w:szCs w:val="24"/>
        </w:rPr>
        <w:t>(Trình bày các nhiệm vụ sinh viên phải thực hiện</w:t>
      </w:r>
      <w:r w:rsidR="00BA09EA" w:rsidRPr="00DB16F2">
        <w:rPr>
          <w:bCs/>
          <w:i/>
          <w:color w:val="000000"/>
          <w:sz w:val="24"/>
          <w:szCs w:val="24"/>
        </w:rPr>
        <w:t>)</w:t>
      </w:r>
    </w:p>
    <w:p w:rsidR="00744C77" w:rsidRPr="00DB16F2" w:rsidRDefault="00744C77" w:rsidP="00FA140F">
      <w:pPr>
        <w:pStyle w:val="BodyText2"/>
        <w:tabs>
          <w:tab w:val="num" w:pos="960"/>
        </w:tabs>
        <w:spacing w:after="0" w:line="276" w:lineRule="auto"/>
        <w:ind w:firstLine="260"/>
        <w:jc w:val="both"/>
        <w:rPr>
          <w:bCs/>
          <w:color w:val="000000"/>
          <w:sz w:val="24"/>
          <w:szCs w:val="24"/>
        </w:rPr>
      </w:pPr>
      <w:r w:rsidRPr="00DB16F2">
        <w:rPr>
          <w:bCs/>
          <w:color w:val="000000"/>
          <w:sz w:val="24"/>
          <w:szCs w:val="24"/>
        </w:rPr>
        <w:t>Sinh viên phải thực hiện các nhiệm vụ sau:</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Có mặt</w:t>
      </w:r>
      <w:r w:rsidRPr="00DB16F2">
        <w:rPr>
          <w:bCs/>
          <w:color w:val="000000"/>
          <w:sz w:val="24"/>
          <w:szCs w:val="24"/>
        </w:rPr>
        <w:t xml:space="preserve"> tối thiểu 80% số tiết học lý thuyết.</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100% giờ thực hành/thí nghiệm/thực tập và có báo cáo kết quả.</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các bài tập nhóm/ bài tập và được đánh giá kết quả thực hiện.</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Tham dự kiểm tra giữa học kỳ.</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Tham dự thi kết thúc học phần</w:t>
      </w:r>
      <w:r w:rsidR="000F78FF" w:rsidRPr="00DB16F2">
        <w:rPr>
          <w:bCs/>
          <w:color w:val="000000"/>
          <w:sz w:val="24"/>
          <w:szCs w:val="24"/>
        </w:rPr>
        <w:t xml:space="preserve"> (bắt buộc)</w:t>
      </w:r>
      <w:r w:rsidRPr="00DB16F2">
        <w:rPr>
          <w:bCs/>
          <w:color w:val="000000"/>
          <w:sz w:val="24"/>
          <w:szCs w:val="24"/>
        </w:rPr>
        <w:t>.</w:t>
      </w:r>
    </w:p>
    <w:p w:rsidR="00744C77" w:rsidRPr="00DB16F2" w:rsidRDefault="00744C77" w:rsidP="00FA140F">
      <w:pPr>
        <w:pStyle w:val="BodyText2"/>
        <w:tabs>
          <w:tab w:val="num" w:pos="960"/>
        </w:tabs>
        <w:spacing w:after="0" w:line="276" w:lineRule="auto"/>
        <w:ind w:left="260"/>
        <w:jc w:val="both"/>
        <w:rPr>
          <w:bCs/>
          <w:color w:val="000000"/>
          <w:sz w:val="24"/>
          <w:szCs w:val="24"/>
        </w:rPr>
      </w:pPr>
      <w:r w:rsidRPr="00DB16F2">
        <w:rPr>
          <w:bCs/>
          <w:color w:val="000000"/>
          <w:sz w:val="24"/>
          <w:szCs w:val="24"/>
        </w:rPr>
        <w:t xml:space="preserve">- Chủ động </w:t>
      </w:r>
      <w:r w:rsidR="002B3774" w:rsidRPr="00DB16F2">
        <w:rPr>
          <w:bCs/>
          <w:color w:val="000000"/>
          <w:sz w:val="24"/>
          <w:szCs w:val="24"/>
        </w:rPr>
        <w:t xml:space="preserve">chuẩn bị các nội dung và </w:t>
      </w:r>
      <w:r w:rsidRPr="00DB16F2">
        <w:rPr>
          <w:bCs/>
          <w:color w:val="000000"/>
          <w:sz w:val="24"/>
          <w:szCs w:val="24"/>
        </w:rPr>
        <w:t>thực hiện giờ tự học</w:t>
      </w:r>
      <w:r w:rsidR="002B3774" w:rsidRPr="00DB16F2">
        <w:rPr>
          <w:bCs/>
          <w:color w:val="000000"/>
          <w:sz w:val="24"/>
          <w:szCs w:val="24"/>
        </w:rPr>
        <w:t>theo mục 11</w:t>
      </w:r>
      <w:r w:rsidRPr="00DB16F2">
        <w:rPr>
          <w:bCs/>
          <w:color w:val="000000"/>
          <w:sz w:val="24"/>
          <w:szCs w:val="24"/>
        </w:rPr>
        <w:t>.</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Đánh gi</w:t>
      </w:r>
      <w:r w:rsidR="009540AF" w:rsidRPr="00DB16F2">
        <w:rPr>
          <w:b/>
          <w:bCs/>
          <w:color w:val="000000"/>
          <w:sz w:val="24"/>
          <w:szCs w:val="24"/>
        </w:rPr>
        <w:t>á kết quả học tập của sinh viên</w:t>
      </w:r>
    </w:p>
    <w:p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Cách đánh giá</w:t>
      </w:r>
    </w:p>
    <w:p w:rsidR="00744C77" w:rsidRPr="00DB16F2" w:rsidRDefault="00744C77" w:rsidP="006627BC">
      <w:pPr>
        <w:pStyle w:val="BodyText2"/>
        <w:tabs>
          <w:tab w:val="num" w:pos="960"/>
        </w:tabs>
        <w:spacing w:after="0" w:line="360" w:lineRule="auto"/>
        <w:ind w:firstLine="259"/>
        <w:jc w:val="both"/>
        <w:rPr>
          <w:bCs/>
          <w:color w:val="000000"/>
          <w:sz w:val="24"/>
          <w:szCs w:val="24"/>
        </w:rPr>
      </w:pPr>
      <w:r w:rsidRPr="00DB16F2">
        <w:rPr>
          <w:bCs/>
          <w:color w:val="000000"/>
          <w:sz w:val="24"/>
          <w:szCs w:val="24"/>
        </w:rPr>
        <w:t>Sinh viên được đánh giá tích lũy học phần như sau:</w:t>
      </w:r>
    </w:p>
    <w:p w:rsidR="00BA7C39" w:rsidRPr="00DB16F2" w:rsidRDefault="00BA7C39" w:rsidP="006627BC">
      <w:pPr>
        <w:pStyle w:val="BodyText2"/>
        <w:tabs>
          <w:tab w:val="num" w:pos="960"/>
        </w:tabs>
        <w:spacing w:after="0" w:line="360" w:lineRule="auto"/>
        <w:ind w:firstLine="259"/>
        <w:rPr>
          <w:b/>
          <w:bCs/>
          <w:color w:val="000000"/>
          <w:sz w:val="24"/>
          <w:szCs w:val="24"/>
          <w:lang w:val="nl-NL"/>
        </w:rPr>
      </w:pPr>
      <w:r w:rsidRPr="00DB16F2">
        <w:rPr>
          <w:b/>
          <w:bCs/>
          <w:color w:val="000000"/>
          <w:sz w:val="24"/>
          <w:szCs w:val="24"/>
          <w:lang w:val="nl-NL"/>
        </w:rPr>
        <w:t>Bảng 2</w:t>
      </w:r>
      <w:r w:rsidR="004A21C9" w:rsidRPr="00DB16F2">
        <w:rPr>
          <w:b/>
          <w:bCs/>
          <w:color w:val="000000"/>
          <w:sz w:val="24"/>
          <w:szCs w:val="24"/>
          <w:lang w:val="nl-NL"/>
        </w:rPr>
        <w:t>. Đánh giá học phần</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81"/>
        <w:gridCol w:w="5103"/>
        <w:gridCol w:w="947"/>
      </w:tblGrid>
      <w:tr w:rsidR="00665547" w:rsidRPr="00DB16F2" w:rsidTr="00247D5A">
        <w:trPr>
          <w:jc w:val="center"/>
        </w:trPr>
        <w:tc>
          <w:tcPr>
            <w:tcW w:w="652"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TT</w:t>
            </w:r>
          </w:p>
        </w:tc>
        <w:tc>
          <w:tcPr>
            <w:tcW w:w="2281"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Điểm thành phần</w:t>
            </w:r>
          </w:p>
        </w:tc>
        <w:tc>
          <w:tcPr>
            <w:tcW w:w="5103"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Quy định</w:t>
            </w:r>
          </w:p>
        </w:tc>
        <w:tc>
          <w:tcPr>
            <w:tcW w:w="947"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Trọng số</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chuyên cần</w:t>
            </w:r>
          </w:p>
        </w:tc>
        <w:tc>
          <w:tcPr>
            <w:tcW w:w="5103"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Số tiết tham dự học/tổng số tiết</w:t>
            </w:r>
          </w:p>
        </w:tc>
        <w:tc>
          <w:tcPr>
            <w:tcW w:w="947" w:type="dxa"/>
            <w:tcBorders>
              <w:bottom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10%</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2</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Số bài tập đã làm/số bài tập được giao</w:t>
            </w:r>
            <w:r w:rsidRPr="00DB16F2">
              <w:rPr>
                <w:bCs/>
                <w:color w:val="000000"/>
                <w:sz w:val="24"/>
                <w:szCs w:val="24"/>
                <w:lang w:val="vi-VN"/>
              </w:rPr>
              <w:t>.</w:t>
            </w:r>
          </w:p>
        </w:tc>
        <w:tc>
          <w:tcPr>
            <w:tcW w:w="947" w:type="dxa"/>
            <w:tcBorders>
              <w:top w:val="single" w:sz="4" w:space="0" w:color="auto"/>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3</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 nhóm</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cáo/thuyết minh</w:t>
            </w:r>
            <w:r w:rsidR="00934B45">
              <w:rPr>
                <w:bCs/>
                <w:color w:val="000000"/>
                <w:sz w:val="24"/>
                <w:szCs w:val="24"/>
                <w:lang w:val="nl-NL"/>
              </w:rPr>
              <w:t>.</w:t>
            </w:r>
          </w:p>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Được nhóm xác nhận có tham gia</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4</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thực hành/ thí nghiệm/ thực tập</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w:t>
            </w:r>
            <w:r w:rsidR="00CB0A27" w:rsidRPr="00DB16F2">
              <w:rPr>
                <w:bCs/>
                <w:color w:val="000000"/>
                <w:sz w:val="24"/>
                <w:szCs w:val="24"/>
                <w:lang w:val="nl-NL"/>
              </w:rPr>
              <w:t xml:space="preserve">, </w:t>
            </w:r>
            <w:r w:rsidRPr="00DB16F2">
              <w:rPr>
                <w:bCs/>
                <w:color w:val="000000"/>
                <w:sz w:val="24"/>
                <w:szCs w:val="24"/>
                <w:lang w:val="nl-NL"/>
              </w:rPr>
              <w:t>kỹ năng thực hành/....</w:t>
            </w:r>
          </w:p>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Tham gia 100% số giờ</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3</w:t>
            </w:r>
            <w:r w:rsidRPr="00DB16F2">
              <w:rPr>
                <w:bCs/>
                <w:color w:val="000000"/>
                <w:sz w:val="24"/>
                <w:szCs w:val="24"/>
                <w:lang w:val="nl-NL"/>
              </w:rPr>
              <w:t>0%</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5</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kiểm tra</w:t>
            </w:r>
          </w:p>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giữa kỳ</w:t>
            </w:r>
          </w:p>
        </w:tc>
        <w:tc>
          <w:tcPr>
            <w:tcW w:w="5103" w:type="dxa"/>
            <w:tcBorders>
              <w:right w:val="single" w:sz="4" w:space="0" w:color="auto"/>
            </w:tcBorders>
            <w:shd w:val="clear" w:color="auto" w:fill="auto"/>
            <w:vAlign w:val="center"/>
          </w:tcPr>
          <w:p w:rsidR="00665547" w:rsidRPr="00DB16F2" w:rsidRDefault="00665547" w:rsidP="00934B45">
            <w:pPr>
              <w:pStyle w:val="BodyText2"/>
              <w:tabs>
                <w:tab w:val="num" w:pos="960"/>
              </w:tabs>
              <w:spacing w:after="0" w:line="360" w:lineRule="auto"/>
              <w:rPr>
                <w:bCs/>
                <w:color w:val="000000"/>
                <w:sz w:val="24"/>
                <w:szCs w:val="24"/>
                <w:lang w:val="nl-NL"/>
              </w:rPr>
            </w:pPr>
            <w:r w:rsidRPr="00DB16F2">
              <w:rPr>
                <w:bCs/>
                <w:color w:val="000000"/>
                <w:sz w:val="24"/>
                <w:szCs w:val="24"/>
                <w:lang w:val="nl-NL"/>
              </w:rPr>
              <w:t>- Thi viết (</w:t>
            </w:r>
            <w:r w:rsidR="00934B45">
              <w:rPr>
                <w:bCs/>
                <w:color w:val="000000"/>
                <w:sz w:val="24"/>
                <w:szCs w:val="24"/>
                <w:lang w:val="nl-NL"/>
              </w:rPr>
              <w:t>50</w:t>
            </w:r>
            <w:r w:rsidRPr="00DB16F2">
              <w:rPr>
                <w:bCs/>
                <w:color w:val="000000"/>
                <w:sz w:val="24"/>
                <w:szCs w:val="24"/>
                <w:lang w:val="nl-NL"/>
              </w:rPr>
              <w:t xml:space="preserve"> phút)</w:t>
            </w:r>
          </w:p>
        </w:tc>
        <w:tc>
          <w:tcPr>
            <w:tcW w:w="947" w:type="dxa"/>
            <w:tcBorders>
              <w:top w:val="nil"/>
              <w:left w:val="single" w:sz="4" w:space="0" w:color="auto"/>
              <w:bottom w:val="single" w:sz="4" w:space="0" w:color="auto"/>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B61A05" w:rsidP="006627BC">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thi kết thúc học phần</w:t>
            </w:r>
          </w:p>
        </w:tc>
        <w:tc>
          <w:tcPr>
            <w:tcW w:w="5103"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Thi viết</w:t>
            </w:r>
            <w:r w:rsidR="00B61A05">
              <w:rPr>
                <w:bCs/>
                <w:color w:val="000000"/>
                <w:sz w:val="24"/>
                <w:szCs w:val="24"/>
                <w:lang w:val="nl-NL"/>
              </w:rPr>
              <w:t xml:space="preserve"> + trắc nghiệm</w:t>
            </w:r>
            <w:r w:rsidRPr="00DB16F2">
              <w:rPr>
                <w:bCs/>
                <w:color w:val="000000"/>
                <w:sz w:val="24"/>
                <w:szCs w:val="24"/>
                <w:lang w:val="nl-NL"/>
              </w:rPr>
              <w:t xml:space="preserve"> (</w:t>
            </w:r>
            <w:r w:rsidR="00B61A05">
              <w:rPr>
                <w:bCs/>
                <w:color w:val="000000"/>
                <w:sz w:val="24"/>
                <w:szCs w:val="24"/>
                <w:lang w:val="nl-NL"/>
              </w:rPr>
              <w:t>75</w:t>
            </w:r>
            <w:r w:rsidRPr="00DB16F2">
              <w:rPr>
                <w:bCs/>
                <w:color w:val="000000"/>
                <w:sz w:val="24"/>
                <w:szCs w:val="24"/>
                <w:lang w:val="nl-NL"/>
              </w:rPr>
              <w:t xml:space="preserve"> phút)</w:t>
            </w:r>
            <w:r w:rsidRPr="00DB16F2">
              <w:rPr>
                <w:bCs/>
                <w:color w:val="000000"/>
                <w:sz w:val="24"/>
                <w:szCs w:val="24"/>
                <w:lang w:val="vi-VN"/>
              </w:rPr>
              <w:t>.</w:t>
            </w:r>
          </w:p>
          <w:p w:rsidR="00665547" w:rsidRPr="00247D5A" w:rsidRDefault="00665547" w:rsidP="006627BC">
            <w:pPr>
              <w:pStyle w:val="BodyText2"/>
              <w:tabs>
                <w:tab w:val="num" w:pos="960"/>
              </w:tabs>
              <w:spacing w:after="0" w:line="360" w:lineRule="auto"/>
              <w:rPr>
                <w:bCs/>
                <w:color w:val="000000"/>
                <w:sz w:val="22"/>
                <w:szCs w:val="22"/>
                <w:lang w:val="nl-NL"/>
              </w:rPr>
            </w:pPr>
            <w:r w:rsidRPr="00247D5A">
              <w:rPr>
                <w:bCs/>
                <w:color w:val="000000"/>
                <w:sz w:val="22"/>
                <w:szCs w:val="22"/>
                <w:lang w:val="nl-NL"/>
              </w:rPr>
              <w:t xml:space="preserve">- Tham dự đủ 80% </w:t>
            </w:r>
            <w:r w:rsidR="00247D5A">
              <w:rPr>
                <w:bCs/>
                <w:color w:val="000000"/>
                <w:sz w:val="22"/>
                <w:szCs w:val="22"/>
                <w:lang w:val="nl-NL"/>
              </w:rPr>
              <w:t xml:space="preserve">tiết lý thuyết &amp;100% giờ thực </w:t>
            </w:r>
            <w:r w:rsidRPr="00247D5A">
              <w:rPr>
                <w:bCs/>
                <w:color w:val="000000"/>
                <w:sz w:val="22"/>
                <w:szCs w:val="22"/>
                <w:lang w:val="nl-NL"/>
              </w:rPr>
              <w:t>hành</w:t>
            </w:r>
          </w:p>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xml:space="preserve">- </w:t>
            </w:r>
            <w:r w:rsidR="00EA472E" w:rsidRPr="00DB16F2">
              <w:rPr>
                <w:bCs/>
                <w:color w:val="000000"/>
                <w:sz w:val="24"/>
                <w:szCs w:val="24"/>
                <w:lang w:val="nl-NL"/>
              </w:rPr>
              <w:t>D</w:t>
            </w:r>
            <w:r w:rsidRPr="00DB16F2">
              <w:rPr>
                <w:bCs/>
                <w:color w:val="000000"/>
                <w:sz w:val="24"/>
                <w:szCs w:val="24"/>
                <w:lang w:val="nl-NL"/>
              </w:rPr>
              <w:t>ự thi</w:t>
            </w:r>
            <w:r w:rsidR="00EA472E" w:rsidRPr="00DB16F2">
              <w:rPr>
                <w:bCs/>
                <w:color w:val="000000"/>
                <w:sz w:val="24"/>
                <w:szCs w:val="24"/>
                <w:lang w:val="nl-NL"/>
              </w:rPr>
              <w:t xml:space="preserve"> kết thúc học phần</w:t>
            </w:r>
            <w:r w:rsidRPr="00DB16F2">
              <w:rPr>
                <w:bCs/>
                <w:color w:val="000000"/>
                <w:sz w:val="24"/>
                <w:szCs w:val="24"/>
                <w:lang w:val="vi-VN"/>
              </w:rPr>
              <w:t>.</w:t>
            </w:r>
          </w:p>
        </w:tc>
        <w:tc>
          <w:tcPr>
            <w:tcW w:w="947" w:type="dxa"/>
            <w:shd w:val="clear" w:color="auto" w:fill="auto"/>
          </w:tcPr>
          <w:p w:rsidR="00665547" w:rsidRPr="00DB16F2" w:rsidRDefault="00665547" w:rsidP="006627BC">
            <w:pPr>
              <w:pStyle w:val="BodyText2"/>
              <w:tabs>
                <w:tab w:val="num" w:pos="960"/>
              </w:tabs>
              <w:spacing w:after="0" w:line="360" w:lineRule="auto"/>
              <w:jc w:val="center"/>
              <w:rPr>
                <w:bCs/>
                <w:color w:val="000000"/>
                <w:sz w:val="24"/>
                <w:szCs w:val="24"/>
                <w:lang w:val="vi-VN"/>
              </w:rPr>
            </w:pPr>
          </w:p>
          <w:p w:rsidR="00665547" w:rsidRPr="00DB16F2" w:rsidRDefault="00665547" w:rsidP="006627BC">
            <w:pPr>
              <w:pStyle w:val="BodyText2"/>
              <w:tabs>
                <w:tab w:val="num" w:pos="960"/>
              </w:tabs>
              <w:spacing w:after="0" w:line="360" w:lineRule="auto"/>
              <w:jc w:val="center"/>
              <w:rPr>
                <w:bCs/>
                <w:color w:val="000000"/>
                <w:sz w:val="24"/>
                <w:szCs w:val="24"/>
                <w:lang w:val="vi-VN"/>
              </w:rPr>
            </w:pPr>
          </w:p>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6</w:t>
            </w:r>
            <w:r w:rsidRPr="00DB16F2">
              <w:rPr>
                <w:bCs/>
                <w:color w:val="000000"/>
                <w:sz w:val="24"/>
                <w:szCs w:val="24"/>
                <w:lang w:val="nl-NL"/>
              </w:rPr>
              <w:t>0%</w:t>
            </w:r>
          </w:p>
        </w:tc>
      </w:tr>
    </w:tbl>
    <w:p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Cách tính điểm</w:t>
      </w:r>
    </w:p>
    <w:p w:rsidR="00744C77" w:rsidRPr="00DB16F2" w:rsidRDefault="00744C77" w:rsidP="00FA140F">
      <w:pPr>
        <w:pStyle w:val="BodyText2"/>
        <w:tabs>
          <w:tab w:val="num" w:pos="390"/>
        </w:tabs>
        <w:spacing w:after="0" w:line="276" w:lineRule="auto"/>
        <w:ind w:left="391" w:hanging="130"/>
        <w:jc w:val="both"/>
        <w:rPr>
          <w:bCs/>
          <w:color w:val="000000"/>
          <w:sz w:val="24"/>
          <w:szCs w:val="24"/>
        </w:rPr>
      </w:pPr>
      <w:r w:rsidRPr="00DB16F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B16F2" w:rsidRDefault="00744C77" w:rsidP="00FA140F">
      <w:pPr>
        <w:pStyle w:val="BodyText2"/>
        <w:tabs>
          <w:tab w:val="num" w:pos="390"/>
        </w:tabs>
        <w:spacing w:after="0" w:line="276" w:lineRule="auto"/>
        <w:ind w:left="391" w:hanging="130"/>
        <w:jc w:val="both"/>
        <w:rPr>
          <w:bCs/>
          <w:color w:val="0000FF"/>
          <w:sz w:val="24"/>
          <w:szCs w:val="24"/>
        </w:rPr>
      </w:pPr>
      <w:r w:rsidRPr="00DB16F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B16F2">
        <w:rPr>
          <w:bCs/>
          <w:color w:val="000000"/>
          <w:sz w:val="24"/>
          <w:szCs w:val="24"/>
          <w:lang w:val="vi-VN"/>
        </w:rPr>
        <w:t xml:space="preserve">tính </w:t>
      </w:r>
      <w:r w:rsidRPr="00DB16F2">
        <w:rPr>
          <w:bCs/>
          <w:color w:val="000000"/>
          <w:sz w:val="24"/>
          <w:szCs w:val="24"/>
        </w:rPr>
        <w:t xml:space="preserve">theo thang điểm 10 làm tròn đến một chữ số </w:t>
      </w:r>
      <w:r w:rsidRPr="00DB16F2">
        <w:rPr>
          <w:bCs/>
          <w:color w:val="000000"/>
          <w:sz w:val="24"/>
          <w:szCs w:val="24"/>
        </w:rPr>
        <w:lastRenderedPageBreak/>
        <w:t xml:space="preserve">thập phân, sau đó </w:t>
      </w:r>
      <w:r w:rsidRPr="00DB16F2">
        <w:rPr>
          <w:bCs/>
          <w:sz w:val="24"/>
          <w:szCs w:val="24"/>
        </w:rPr>
        <w:t>được quy đổi sang</w:t>
      </w:r>
      <w:r w:rsidRPr="00DB16F2">
        <w:rPr>
          <w:bCs/>
          <w:color w:val="000000"/>
          <w:sz w:val="24"/>
          <w:szCs w:val="24"/>
        </w:rPr>
        <w:t xml:space="preserve"> điểm chữ và điểm số theo thang điểm 4 theo quy định về công tác đào tạo của </w:t>
      </w:r>
      <w:r w:rsidR="00B63516" w:rsidRPr="00DB16F2">
        <w:rPr>
          <w:bCs/>
          <w:color w:val="000000"/>
          <w:sz w:val="24"/>
          <w:szCs w:val="24"/>
          <w:lang w:val="vi-VN"/>
        </w:rPr>
        <w:t>Nhà t</w:t>
      </w:r>
      <w:r w:rsidRPr="00DB16F2">
        <w:rPr>
          <w:bCs/>
          <w:color w:val="000000"/>
          <w:sz w:val="24"/>
          <w:szCs w:val="24"/>
        </w:rPr>
        <w:t xml:space="preserve">rường. </w:t>
      </w:r>
    </w:p>
    <w:p w:rsidR="00744C77"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Tài liệu học tập</w:t>
      </w:r>
    </w:p>
    <w:p w:rsidR="00E21B91" w:rsidRPr="004C7862" w:rsidRDefault="00E21B91" w:rsidP="00E21B91">
      <w:pPr>
        <w:spacing w:line="240" w:lineRule="atLeast"/>
        <w:rPr>
          <w:b/>
        </w:rPr>
      </w:pPr>
      <w:r w:rsidRPr="004C7862">
        <w:rPr>
          <w:b/>
        </w:rPr>
        <w:t>a. Giáo trình chính</w:t>
      </w:r>
    </w:p>
    <w:p w:rsidR="00E21B91" w:rsidRPr="004C7862" w:rsidRDefault="00E21B91" w:rsidP="00E21B91">
      <w:pPr>
        <w:spacing w:line="240" w:lineRule="atLeast"/>
      </w:pPr>
      <w:r w:rsidRPr="004C7862">
        <w:t xml:space="preserve">1. </w:t>
      </w:r>
      <w:r w:rsidR="00F73256">
        <w:t>Earth Science</w:t>
      </w:r>
      <w:r w:rsidR="006A2DF8">
        <w:t>. Adward Tarbuck and Frederick K. Lutgents.Prentice-Hall Inc. 1994.</w:t>
      </w:r>
    </w:p>
    <w:p w:rsidR="00E21B91" w:rsidRPr="004C7862" w:rsidRDefault="00E21B91" w:rsidP="00E21B91">
      <w:pPr>
        <w:pStyle w:val="BodyTextIndent"/>
        <w:spacing w:line="240" w:lineRule="atLeast"/>
        <w:ind w:left="0"/>
        <w:rPr>
          <w:sz w:val="26"/>
          <w:szCs w:val="26"/>
        </w:rPr>
      </w:pPr>
      <w:r w:rsidRPr="004C7862">
        <w:rPr>
          <w:b/>
          <w:sz w:val="26"/>
          <w:szCs w:val="26"/>
        </w:rPr>
        <w:t xml:space="preserve">b. Sách tham khảo chính </w:t>
      </w:r>
    </w:p>
    <w:p w:rsidR="00E21B91" w:rsidRPr="004C7862" w:rsidRDefault="00E21B91" w:rsidP="00E21B91">
      <w:pPr>
        <w:spacing w:line="240" w:lineRule="atLeast"/>
      </w:pPr>
      <w:r w:rsidRPr="004C7862">
        <w:t xml:space="preserve">1. Hamblin, K. W. 1994. Introduction to Physical Geology (Second edition). McMillan. </w:t>
      </w:r>
    </w:p>
    <w:p w:rsidR="00E21B91" w:rsidRPr="00364C13" w:rsidRDefault="00E21B91" w:rsidP="00E21B91">
      <w:pPr>
        <w:spacing w:line="240" w:lineRule="atLeast"/>
      </w:pPr>
      <w:r>
        <w:t>2</w:t>
      </w:r>
      <w:r w:rsidRPr="00364C13">
        <w:t xml:space="preserve">. Marshak, S. (2009). Essentials of Geology.  W W Norton and Company </w:t>
      </w:r>
    </w:p>
    <w:p w:rsidR="00744C77" w:rsidRPr="00DB16F2" w:rsidRDefault="00B2099C" w:rsidP="00712F62">
      <w:pPr>
        <w:pStyle w:val="BodyText2"/>
        <w:spacing w:after="0" w:line="360" w:lineRule="auto"/>
        <w:jc w:val="both"/>
        <w:rPr>
          <w:b/>
          <w:bCs/>
          <w:color w:val="000000"/>
          <w:sz w:val="24"/>
          <w:szCs w:val="24"/>
        </w:rPr>
      </w:pPr>
      <w:r>
        <w:rPr>
          <w:b/>
          <w:bCs/>
          <w:color w:val="000000"/>
          <w:sz w:val="24"/>
          <w:szCs w:val="24"/>
        </w:rPr>
        <w:t xml:space="preserve">11. </w:t>
      </w:r>
      <w:r w:rsidR="007A7F11" w:rsidRPr="00DB16F2">
        <w:rPr>
          <w:b/>
          <w:bCs/>
          <w:color w:val="000000"/>
          <w:sz w:val="24"/>
          <w:szCs w:val="24"/>
        </w:rPr>
        <w:t>Hướng dẫn tự học của học phần</w:t>
      </w:r>
    </w:p>
    <w:p w:rsidR="00BA7C39" w:rsidRDefault="00BA7C39" w:rsidP="006627BC">
      <w:pPr>
        <w:pStyle w:val="BodyText2"/>
        <w:tabs>
          <w:tab w:val="num" w:pos="960"/>
        </w:tabs>
        <w:spacing w:after="0" w:line="360" w:lineRule="auto"/>
        <w:jc w:val="center"/>
        <w:rPr>
          <w:b/>
          <w:bCs/>
          <w:color w:val="000000"/>
          <w:sz w:val="24"/>
          <w:szCs w:val="24"/>
        </w:rPr>
      </w:pPr>
      <w:r w:rsidRPr="00DB16F2">
        <w:rPr>
          <w:b/>
          <w:bCs/>
          <w:color w:val="000000"/>
          <w:sz w:val="24"/>
          <w:szCs w:val="24"/>
        </w:rPr>
        <w:t>Bảng 3</w:t>
      </w:r>
      <w:r w:rsidR="00D61127" w:rsidRPr="00DB16F2">
        <w:rPr>
          <w:b/>
          <w:bCs/>
          <w:color w:val="000000"/>
          <w:sz w:val="24"/>
          <w:szCs w:val="24"/>
        </w:rPr>
        <w:t>.</w:t>
      </w:r>
      <w:r w:rsidR="007B1760" w:rsidRPr="00DB16F2">
        <w:rPr>
          <w:b/>
          <w:bCs/>
          <w:color w:val="000000"/>
          <w:sz w:val="24"/>
          <w:szCs w:val="24"/>
        </w:rPr>
        <w:t>Nội dung chuẩn bị</w:t>
      </w:r>
    </w:p>
    <w:tbl>
      <w:tblPr>
        <w:tblW w:w="10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900"/>
        <w:gridCol w:w="3240"/>
        <w:gridCol w:w="268"/>
        <w:gridCol w:w="634"/>
        <w:gridCol w:w="900"/>
        <w:gridCol w:w="810"/>
        <w:gridCol w:w="2300"/>
        <w:gridCol w:w="1390"/>
      </w:tblGrid>
      <w:tr w:rsidR="005C38F4" w:rsidRPr="00DB16F2" w:rsidTr="005C38F4">
        <w:trPr>
          <w:gridBefore w:val="1"/>
          <w:wBefore w:w="398" w:type="dxa"/>
          <w:jc w:val="center"/>
        </w:trPr>
        <w:tc>
          <w:tcPr>
            <w:tcW w:w="900" w:type="dxa"/>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Tuần</w:t>
            </w:r>
          </w:p>
        </w:tc>
        <w:tc>
          <w:tcPr>
            <w:tcW w:w="3240" w:type="dxa"/>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Nội dung</w:t>
            </w:r>
          </w:p>
        </w:tc>
        <w:tc>
          <w:tcPr>
            <w:tcW w:w="902" w:type="dxa"/>
            <w:gridSpan w:val="2"/>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Lý thuyết (tiết)</w:t>
            </w:r>
          </w:p>
        </w:tc>
        <w:tc>
          <w:tcPr>
            <w:tcW w:w="900" w:type="dxa"/>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Bài tập</w:t>
            </w:r>
          </w:p>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(tiết)</w:t>
            </w:r>
          </w:p>
        </w:tc>
        <w:tc>
          <w:tcPr>
            <w:tcW w:w="810" w:type="dxa"/>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Thực hành</w:t>
            </w:r>
          </w:p>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(tiết)</w:t>
            </w:r>
          </w:p>
        </w:tc>
        <w:tc>
          <w:tcPr>
            <w:tcW w:w="3690" w:type="dxa"/>
            <w:gridSpan w:val="2"/>
            <w:tcBorders>
              <w:top w:val="single" w:sz="4" w:space="0" w:color="auto"/>
            </w:tcBorders>
            <w:vAlign w:val="center"/>
          </w:tcPr>
          <w:p w:rsidR="005C38F4" w:rsidRPr="00E21B91" w:rsidRDefault="005C38F4" w:rsidP="00F473FF">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Sinh viên cần chuẩn bị</w:t>
            </w:r>
          </w:p>
        </w:tc>
      </w:tr>
      <w:tr w:rsidR="005C38F4" w:rsidRPr="00DB16F2" w:rsidTr="005C38F4">
        <w:trPr>
          <w:gridBefore w:val="1"/>
          <w:wBefore w:w="398" w:type="dxa"/>
          <w:jc w:val="center"/>
        </w:trPr>
        <w:tc>
          <w:tcPr>
            <w:tcW w:w="900" w:type="dxa"/>
            <w:tcBorders>
              <w:top w:val="single" w:sz="4" w:space="0" w:color="auto"/>
            </w:tcBorders>
          </w:tcPr>
          <w:p w:rsidR="005C38F4" w:rsidRPr="001471E3" w:rsidRDefault="005C38F4" w:rsidP="007A4C0E">
            <w:pPr>
              <w:spacing w:line="240" w:lineRule="atLeast"/>
              <w:jc w:val="both"/>
              <w:rPr>
                <w:b/>
                <w:bCs/>
                <w:sz w:val="24"/>
                <w:szCs w:val="24"/>
              </w:rPr>
            </w:pPr>
            <w:r>
              <w:rPr>
                <w:b/>
                <w:bCs/>
                <w:sz w:val="24"/>
                <w:szCs w:val="24"/>
              </w:rPr>
              <w:t>1</w:t>
            </w:r>
          </w:p>
        </w:tc>
        <w:tc>
          <w:tcPr>
            <w:tcW w:w="3240" w:type="dxa"/>
            <w:tcBorders>
              <w:top w:val="single" w:sz="4" w:space="0" w:color="auto"/>
            </w:tcBorders>
          </w:tcPr>
          <w:p w:rsidR="005C38F4" w:rsidRPr="001471E3" w:rsidRDefault="005C38F4" w:rsidP="007A4C0E">
            <w:pPr>
              <w:spacing w:line="240" w:lineRule="atLeast"/>
              <w:jc w:val="both"/>
              <w:rPr>
                <w:b/>
                <w:bCs/>
                <w:sz w:val="24"/>
                <w:szCs w:val="24"/>
              </w:rPr>
            </w:pPr>
            <w:r w:rsidRPr="001471E3">
              <w:rPr>
                <w:b/>
                <w:bCs/>
                <w:sz w:val="24"/>
                <w:szCs w:val="24"/>
              </w:rPr>
              <w:t>Introduction to the science of geology</w:t>
            </w:r>
          </w:p>
        </w:tc>
        <w:tc>
          <w:tcPr>
            <w:tcW w:w="902" w:type="dxa"/>
            <w:gridSpan w:val="2"/>
            <w:tcBorders>
              <w:top w:val="single" w:sz="4" w:space="0" w:color="auto"/>
            </w:tcBorders>
          </w:tcPr>
          <w:p w:rsidR="005C38F4" w:rsidRPr="001471E3" w:rsidRDefault="005C38F4" w:rsidP="007A4C0E">
            <w:pPr>
              <w:pStyle w:val="ListParagraph"/>
              <w:spacing w:line="360" w:lineRule="auto"/>
              <w:ind w:left="0"/>
              <w:jc w:val="both"/>
              <w:rPr>
                <w:bCs/>
              </w:rPr>
            </w:pPr>
            <w:r w:rsidRPr="001471E3">
              <w:rPr>
                <w:bCs/>
              </w:rPr>
              <w:t>1</w:t>
            </w:r>
          </w:p>
        </w:tc>
        <w:tc>
          <w:tcPr>
            <w:tcW w:w="900" w:type="dxa"/>
            <w:tcBorders>
              <w:top w:val="single" w:sz="4" w:space="0" w:color="auto"/>
            </w:tcBorders>
          </w:tcPr>
          <w:p w:rsidR="005C38F4" w:rsidRPr="001471E3" w:rsidRDefault="005C38F4" w:rsidP="007A4C0E">
            <w:pPr>
              <w:pStyle w:val="ListParagraph"/>
              <w:spacing w:line="360" w:lineRule="auto"/>
              <w:ind w:left="0"/>
              <w:jc w:val="both"/>
              <w:rPr>
                <w:bCs/>
              </w:rPr>
            </w:pPr>
            <w:r w:rsidRPr="001471E3">
              <w:rPr>
                <w:bCs/>
              </w:rPr>
              <w:t>1</w:t>
            </w:r>
          </w:p>
        </w:tc>
        <w:tc>
          <w:tcPr>
            <w:tcW w:w="810" w:type="dxa"/>
            <w:tcBorders>
              <w:top w:val="single" w:sz="4" w:space="0" w:color="auto"/>
            </w:tcBorders>
          </w:tcPr>
          <w:p w:rsidR="005C38F4" w:rsidRPr="001471E3" w:rsidRDefault="005C38F4" w:rsidP="007A4C0E">
            <w:pPr>
              <w:pStyle w:val="ListParagraph"/>
              <w:spacing w:line="360" w:lineRule="auto"/>
              <w:ind w:left="0"/>
              <w:jc w:val="both"/>
              <w:rPr>
                <w:bCs/>
              </w:rPr>
            </w:pPr>
            <w:r>
              <w:rPr>
                <w:bCs/>
              </w:rPr>
              <w:t>2</w:t>
            </w:r>
          </w:p>
        </w:tc>
        <w:tc>
          <w:tcPr>
            <w:tcW w:w="3690" w:type="dxa"/>
            <w:gridSpan w:val="2"/>
            <w:tcBorders>
              <w:top w:val="single" w:sz="4" w:space="0" w:color="auto"/>
            </w:tcBorders>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Tìm hiểu về các vấn đề địa chất học bằng tiếng Anh</w:t>
            </w:r>
          </w:p>
        </w:tc>
      </w:tr>
      <w:tr w:rsidR="005C38F4" w:rsidRPr="00DB16F2" w:rsidTr="005C38F4">
        <w:trPr>
          <w:gridBefore w:val="1"/>
          <w:wBefore w:w="398" w:type="dxa"/>
          <w:jc w:val="center"/>
        </w:trPr>
        <w:tc>
          <w:tcPr>
            <w:tcW w:w="900" w:type="dxa"/>
            <w:tcBorders>
              <w:top w:val="single" w:sz="4" w:space="0" w:color="auto"/>
            </w:tcBorders>
          </w:tcPr>
          <w:p w:rsidR="005C38F4" w:rsidRPr="001471E3" w:rsidRDefault="005C38F4" w:rsidP="007A4C0E">
            <w:pPr>
              <w:pStyle w:val="ListParagraph"/>
              <w:spacing w:line="360" w:lineRule="auto"/>
              <w:ind w:left="0"/>
              <w:jc w:val="both"/>
              <w:rPr>
                <w:b/>
                <w:bCs/>
                <w:i/>
              </w:rPr>
            </w:pPr>
            <w:r>
              <w:rPr>
                <w:b/>
                <w:bCs/>
                <w:i/>
              </w:rPr>
              <w:t>1</w:t>
            </w:r>
            <w:r w:rsidR="00D72F97">
              <w:rPr>
                <w:b/>
                <w:bCs/>
                <w:i/>
              </w:rPr>
              <w:t>-2</w:t>
            </w:r>
          </w:p>
        </w:tc>
        <w:tc>
          <w:tcPr>
            <w:tcW w:w="3240" w:type="dxa"/>
            <w:tcBorders>
              <w:top w:val="single" w:sz="4" w:space="0" w:color="auto"/>
            </w:tcBorders>
          </w:tcPr>
          <w:p w:rsidR="005C38F4" w:rsidRPr="001471E3" w:rsidRDefault="005C38F4" w:rsidP="007A4C0E">
            <w:pPr>
              <w:pStyle w:val="ListParagraph"/>
              <w:spacing w:line="360" w:lineRule="auto"/>
              <w:ind w:left="0"/>
              <w:jc w:val="both"/>
              <w:rPr>
                <w:b/>
                <w:bCs/>
              </w:rPr>
            </w:pPr>
            <w:r w:rsidRPr="001471E3">
              <w:rPr>
                <w:b/>
                <w:bCs/>
                <w:i/>
              </w:rPr>
              <w:t>Chapter 1</w:t>
            </w:r>
            <w:r>
              <w:rPr>
                <w:b/>
                <w:bCs/>
                <w:i/>
              </w:rPr>
              <w:t xml:space="preserve">: </w:t>
            </w:r>
            <w:r w:rsidRPr="001471E3">
              <w:t>Earth Materials</w:t>
            </w:r>
          </w:p>
        </w:tc>
        <w:tc>
          <w:tcPr>
            <w:tcW w:w="902" w:type="dxa"/>
            <w:gridSpan w:val="2"/>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900" w:type="dxa"/>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810" w:type="dxa"/>
            <w:tcBorders>
              <w:top w:val="single" w:sz="4" w:space="0" w:color="auto"/>
            </w:tcBorders>
          </w:tcPr>
          <w:p w:rsidR="005C38F4" w:rsidRDefault="005C38F4" w:rsidP="007A4C0E">
            <w:pPr>
              <w:pStyle w:val="ListParagraph"/>
              <w:spacing w:line="360" w:lineRule="auto"/>
              <w:ind w:left="0"/>
              <w:jc w:val="both"/>
              <w:rPr>
                <w:bCs/>
              </w:rPr>
            </w:pPr>
            <w:r>
              <w:rPr>
                <w:bCs/>
              </w:rPr>
              <w:t>6</w:t>
            </w:r>
          </w:p>
        </w:tc>
        <w:tc>
          <w:tcPr>
            <w:tcW w:w="3690" w:type="dxa"/>
            <w:gridSpan w:val="2"/>
            <w:tcBorders>
              <w:top w:val="single" w:sz="4" w:space="0" w:color="auto"/>
            </w:tcBorders>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khoáng vật</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thạch học đá magma, trầm tích, biến chất</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quá trình tuần hoàn đá</w:t>
            </w:r>
          </w:p>
        </w:tc>
      </w:tr>
      <w:tr w:rsidR="005C38F4" w:rsidRPr="00DB16F2" w:rsidTr="005C38F4">
        <w:trPr>
          <w:gridBefore w:val="1"/>
          <w:wBefore w:w="398" w:type="dxa"/>
          <w:jc w:val="center"/>
        </w:trPr>
        <w:tc>
          <w:tcPr>
            <w:tcW w:w="900" w:type="dxa"/>
            <w:tcBorders>
              <w:top w:val="single" w:sz="4" w:space="0" w:color="auto"/>
            </w:tcBorders>
          </w:tcPr>
          <w:p w:rsidR="005C38F4" w:rsidRPr="001471E3" w:rsidRDefault="00D72F97" w:rsidP="007A4C0E">
            <w:pPr>
              <w:pStyle w:val="ListParagraph"/>
              <w:spacing w:line="360" w:lineRule="auto"/>
              <w:ind w:left="0"/>
              <w:jc w:val="both"/>
              <w:rPr>
                <w:b/>
                <w:bCs/>
                <w:i/>
              </w:rPr>
            </w:pPr>
            <w:r>
              <w:rPr>
                <w:b/>
                <w:bCs/>
                <w:i/>
              </w:rPr>
              <w:t>3</w:t>
            </w:r>
          </w:p>
        </w:tc>
        <w:tc>
          <w:tcPr>
            <w:tcW w:w="3240" w:type="dxa"/>
            <w:tcBorders>
              <w:top w:val="single" w:sz="4" w:space="0" w:color="auto"/>
            </w:tcBorders>
          </w:tcPr>
          <w:p w:rsidR="005C38F4" w:rsidRPr="001471E3" w:rsidRDefault="005C38F4" w:rsidP="007A4C0E">
            <w:pPr>
              <w:pStyle w:val="ListParagraph"/>
              <w:spacing w:line="360" w:lineRule="auto"/>
              <w:ind w:left="0"/>
              <w:jc w:val="both"/>
            </w:pPr>
            <w:r w:rsidRPr="001471E3">
              <w:rPr>
                <w:b/>
                <w:bCs/>
                <w:i/>
              </w:rPr>
              <w:t>Chappter 2</w:t>
            </w:r>
            <w:r>
              <w:rPr>
                <w:b/>
                <w:bCs/>
                <w:i/>
              </w:rPr>
              <w:t xml:space="preserve">: </w:t>
            </w:r>
            <w:r w:rsidRPr="001471E3">
              <w:t>Earth external processes</w:t>
            </w:r>
          </w:p>
        </w:tc>
        <w:tc>
          <w:tcPr>
            <w:tcW w:w="902" w:type="dxa"/>
            <w:gridSpan w:val="2"/>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900" w:type="dxa"/>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810" w:type="dxa"/>
            <w:tcBorders>
              <w:top w:val="single" w:sz="4" w:space="0" w:color="auto"/>
            </w:tcBorders>
          </w:tcPr>
          <w:p w:rsidR="005C38F4" w:rsidRDefault="005C38F4" w:rsidP="007A4C0E">
            <w:pPr>
              <w:pStyle w:val="ListParagraph"/>
              <w:spacing w:line="360" w:lineRule="auto"/>
              <w:ind w:left="0"/>
              <w:jc w:val="both"/>
              <w:rPr>
                <w:bCs/>
              </w:rPr>
            </w:pPr>
            <w:r>
              <w:rPr>
                <w:bCs/>
              </w:rPr>
              <w:t>6</w:t>
            </w:r>
          </w:p>
        </w:tc>
        <w:tc>
          <w:tcPr>
            <w:tcW w:w="3690" w:type="dxa"/>
            <w:gridSpan w:val="2"/>
            <w:tcBorders>
              <w:top w:val="single" w:sz="4" w:space="0" w:color="auto"/>
            </w:tcBorders>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quyển ngoài của Trái đất</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Quá trình mưa bão</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Tác động ngoại sinh</w:t>
            </w:r>
          </w:p>
        </w:tc>
      </w:tr>
      <w:tr w:rsidR="005C38F4" w:rsidRPr="00DB16F2" w:rsidTr="005C38F4">
        <w:trPr>
          <w:gridBefore w:val="1"/>
          <w:wBefore w:w="398" w:type="dxa"/>
          <w:jc w:val="center"/>
        </w:trPr>
        <w:tc>
          <w:tcPr>
            <w:tcW w:w="900" w:type="dxa"/>
            <w:tcBorders>
              <w:top w:val="single" w:sz="4" w:space="0" w:color="auto"/>
            </w:tcBorders>
          </w:tcPr>
          <w:p w:rsidR="005C38F4" w:rsidRPr="001471E3" w:rsidRDefault="00D72F97" w:rsidP="007A4C0E">
            <w:pPr>
              <w:spacing w:line="240" w:lineRule="atLeast"/>
              <w:jc w:val="both"/>
              <w:rPr>
                <w:sz w:val="24"/>
                <w:szCs w:val="24"/>
              </w:rPr>
            </w:pPr>
            <w:r>
              <w:rPr>
                <w:sz w:val="24"/>
                <w:szCs w:val="24"/>
              </w:rPr>
              <w:t>4</w:t>
            </w:r>
          </w:p>
        </w:tc>
        <w:tc>
          <w:tcPr>
            <w:tcW w:w="3240" w:type="dxa"/>
            <w:tcBorders>
              <w:top w:val="single" w:sz="4" w:space="0" w:color="auto"/>
            </w:tcBorders>
          </w:tcPr>
          <w:p w:rsidR="005C38F4" w:rsidRPr="001471E3" w:rsidRDefault="005C38F4" w:rsidP="007A4C0E">
            <w:pPr>
              <w:spacing w:line="240" w:lineRule="atLeast"/>
              <w:jc w:val="both"/>
              <w:rPr>
                <w:b/>
                <w:bCs/>
                <w:sz w:val="24"/>
                <w:szCs w:val="24"/>
              </w:rPr>
            </w:pPr>
            <w:r w:rsidRPr="001471E3">
              <w:rPr>
                <w:sz w:val="24"/>
                <w:szCs w:val="24"/>
              </w:rPr>
              <w:t>Chapter 3</w:t>
            </w:r>
            <w:r>
              <w:rPr>
                <w:sz w:val="24"/>
                <w:szCs w:val="24"/>
              </w:rPr>
              <w:t xml:space="preserve">: </w:t>
            </w:r>
            <w:r w:rsidRPr="001471E3">
              <w:rPr>
                <w:sz w:val="24"/>
                <w:szCs w:val="24"/>
              </w:rPr>
              <w:t>Earth internal processes</w:t>
            </w:r>
          </w:p>
        </w:tc>
        <w:tc>
          <w:tcPr>
            <w:tcW w:w="902" w:type="dxa"/>
            <w:gridSpan w:val="2"/>
            <w:tcBorders>
              <w:top w:val="single" w:sz="4" w:space="0" w:color="auto"/>
            </w:tcBorders>
          </w:tcPr>
          <w:p w:rsidR="005C38F4" w:rsidRPr="001471E3" w:rsidRDefault="005C38F4" w:rsidP="007A4C0E">
            <w:pPr>
              <w:pStyle w:val="ListParagraph"/>
              <w:spacing w:line="360" w:lineRule="auto"/>
              <w:ind w:left="0"/>
              <w:jc w:val="both"/>
              <w:rPr>
                <w:bCs/>
              </w:rPr>
            </w:pPr>
            <w:r>
              <w:rPr>
                <w:bCs/>
              </w:rPr>
              <w:t>2</w:t>
            </w:r>
          </w:p>
        </w:tc>
        <w:tc>
          <w:tcPr>
            <w:tcW w:w="900" w:type="dxa"/>
            <w:tcBorders>
              <w:top w:val="single" w:sz="4" w:space="0" w:color="auto"/>
            </w:tcBorders>
          </w:tcPr>
          <w:p w:rsidR="005C38F4" w:rsidRPr="001471E3" w:rsidRDefault="005C38F4" w:rsidP="007A4C0E">
            <w:pPr>
              <w:pStyle w:val="ListParagraph"/>
              <w:spacing w:line="360" w:lineRule="auto"/>
              <w:ind w:left="0"/>
              <w:jc w:val="both"/>
              <w:rPr>
                <w:bCs/>
              </w:rPr>
            </w:pPr>
            <w:r>
              <w:rPr>
                <w:bCs/>
              </w:rPr>
              <w:t>2</w:t>
            </w:r>
          </w:p>
        </w:tc>
        <w:tc>
          <w:tcPr>
            <w:tcW w:w="810" w:type="dxa"/>
            <w:tcBorders>
              <w:top w:val="single" w:sz="4" w:space="0" w:color="auto"/>
            </w:tcBorders>
          </w:tcPr>
          <w:p w:rsidR="005C38F4" w:rsidRDefault="005C38F4" w:rsidP="007A4C0E">
            <w:pPr>
              <w:pStyle w:val="ListParagraph"/>
              <w:spacing w:line="360" w:lineRule="auto"/>
              <w:ind w:left="0"/>
              <w:jc w:val="both"/>
              <w:rPr>
                <w:bCs/>
              </w:rPr>
            </w:pPr>
            <w:r>
              <w:rPr>
                <w:bCs/>
              </w:rPr>
              <w:t>4</w:t>
            </w:r>
          </w:p>
        </w:tc>
        <w:tc>
          <w:tcPr>
            <w:tcW w:w="3690" w:type="dxa"/>
            <w:gridSpan w:val="2"/>
            <w:tcBorders>
              <w:top w:val="single" w:sz="4" w:space="0" w:color="auto"/>
            </w:tcBorders>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Cấu trúc bên trong trái đất</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Thành phần</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Trạng thái</w:t>
            </w:r>
          </w:p>
        </w:tc>
      </w:tr>
      <w:tr w:rsidR="005C38F4" w:rsidRPr="00DB16F2" w:rsidTr="005C38F4">
        <w:trPr>
          <w:gridBefore w:val="1"/>
          <w:wBefore w:w="398" w:type="dxa"/>
          <w:jc w:val="center"/>
        </w:trPr>
        <w:tc>
          <w:tcPr>
            <w:tcW w:w="900" w:type="dxa"/>
            <w:tcBorders>
              <w:top w:val="single" w:sz="4" w:space="0" w:color="auto"/>
            </w:tcBorders>
          </w:tcPr>
          <w:p w:rsidR="005C38F4" w:rsidRPr="001471E3" w:rsidRDefault="00D72F97" w:rsidP="007A4C0E">
            <w:pPr>
              <w:spacing w:line="240" w:lineRule="atLeast"/>
              <w:jc w:val="both"/>
              <w:rPr>
                <w:sz w:val="24"/>
                <w:szCs w:val="24"/>
              </w:rPr>
            </w:pPr>
            <w:r>
              <w:rPr>
                <w:sz w:val="24"/>
                <w:szCs w:val="24"/>
              </w:rPr>
              <w:t>4-6</w:t>
            </w:r>
          </w:p>
        </w:tc>
        <w:tc>
          <w:tcPr>
            <w:tcW w:w="3240" w:type="dxa"/>
            <w:tcBorders>
              <w:top w:val="single" w:sz="4" w:space="0" w:color="auto"/>
            </w:tcBorders>
          </w:tcPr>
          <w:p w:rsidR="005C38F4" w:rsidRPr="001471E3" w:rsidRDefault="005C38F4" w:rsidP="007A4C0E">
            <w:pPr>
              <w:spacing w:line="240" w:lineRule="atLeast"/>
              <w:jc w:val="both"/>
              <w:rPr>
                <w:sz w:val="24"/>
                <w:szCs w:val="24"/>
              </w:rPr>
            </w:pPr>
            <w:r w:rsidRPr="001471E3">
              <w:rPr>
                <w:sz w:val="24"/>
                <w:szCs w:val="24"/>
              </w:rPr>
              <w:t>Chapter 4</w:t>
            </w:r>
            <w:r>
              <w:rPr>
                <w:sz w:val="24"/>
                <w:szCs w:val="24"/>
              </w:rPr>
              <w:t xml:space="preserve">: </w:t>
            </w:r>
            <w:r w:rsidRPr="001471E3">
              <w:rPr>
                <w:sz w:val="24"/>
                <w:szCs w:val="24"/>
              </w:rPr>
              <w:t>Geologic time and Earth history</w:t>
            </w:r>
          </w:p>
        </w:tc>
        <w:tc>
          <w:tcPr>
            <w:tcW w:w="902" w:type="dxa"/>
            <w:gridSpan w:val="2"/>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900" w:type="dxa"/>
            <w:tcBorders>
              <w:top w:val="single" w:sz="4" w:space="0" w:color="auto"/>
            </w:tcBorders>
          </w:tcPr>
          <w:p w:rsidR="005C38F4" w:rsidRPr="001471E3" w:rsidRDefault="005C38F4" w:rsidP="007A4C0E">
            <w:pPr>
              <w:pStyle w:val="ListParagraph"/>
              <w:spacing w:line="360" w:lineRule="auto"/>
              <w:ind w:left="0"/>
              <w:jc w:val="both"/>
              <w:rPr>
                <w:bCs/>
              </w:rPr>
            </w:pPr>
            <w:r>
              <w:rPr>
                <w:bCs/>
              </w:rPr>
              <w:t>3</w:t>
            </w:r>
          </w:p>
        </w:tc>
        <w:tc>
          <w:tcPr>
            <w:tcW w:w="810" w:type="dxa"/>
            <w:tcBorders>
              <w:top w:val="single" w:sz="4" w:space="0" w:color="auto"/>
            </w:tcBorders>
          </w:tcPr>
          <w:p w:rsidR="005C38F4" w:rsidRDefault="005C38F4" w:rsidP="007A4C0E">
            <w:pPr>
              <w:pStyle w:val="ListParagraph"/>
              <w:spacing w:line="360" w:lineRule="auto"/>
              <w:ind w:left="0"/>
              <w:jc w:val="both"/>
              <w:rPr>
                <w:bCs/>
              </w:rPr>
            </w:pPr>
            <w:r>
              <w:rPr>
                <w:bCs/>
              </w:rPr>
              <w:t>6</w:t>
            </w:r>
          </w:p>
        </w:tc>
        <w:tc>
          <w:tcPr>
            <w:tcW w:w="3690" w:type="dxa"/>
            <w:gridSpan w:val="2"/>
            <w:tcBorders>
              <w:top w:val="single" w:sz="4" w:space="0" w:color="auto"/>
            </w:tcBorders>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tuổi tương đối</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tuổi tuyệt đối</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thang địa tầng quốc tế</w:t>
            </w:r>
          </w:p>
        </w:tc>
      </w:tr>
      <w:tr w:rsidR="005C38F4" w:rsidRPr="00DB16F2" w:rsidTr="005C38F4">
        <w:trPr>
          <w:gridBefore w:val="1"/>
          <w:wBefore w:w="398" w:type="dxa"/>
          <w:trHeight w:val="548"/>
          <w:jc w:val="center"/>
        </w:trPr>
        <w:tc>
          <w:tcPr>
            <w:tcW w:w="900" w:type="dxa"/>
          </w:tcPr>
          <w:p w:rsidR="005C38F4" w:rsidRPr="001471E3" w:rsidRDefault="00D72F97" w:rsidP="007A4C0E">
            <w:pPr>
              <w:spacing w:line="240" w:lineRule="atLeast"/>
              <w:jc w:val="both"/>
              <w:rPr>
                <w:sz w:val="24"/>
                <w:szCs w:val="24"/>
              </w:rPr>
            </w:pPr>
            <w:r>
              <w:rPr>
                <w:sz w:val="24"/>
                <w:szCs w:val="24"/>
              </w:rPr>
              <w:t>6-8</w:t>
            </w:r>
          </w:p>
        </w:tc>
        <w:tc>
          <w:tcPr>
            <w:tcW w:w="3240" w:type="dxa"/>
            <w:vAlign w:val="center"/>
          </w:tcPr>
          <w:p w:rsidR="005C38F4" w:rsidRPr="001471E3" w:rsidRDefault="005C38F4" w:rsidP="007A4C0E">
            <w:pPr>
              <w:spacing w:line="240" w:lineRule="atLeast"/>
              <w:jc w:val="both"/>
              <w:rPr>
                <w:b/>
                <w:bCs/>
                <w:sz w:val="24"/>
                <w:szCs w:val="24"/>
              </w:rPr>
            </w:pPr>
            <w:r w:rsidRPr="001471E3">
              <w:rPr>
                <w:sz w:val="24"/>
                <w:szCs w:val="24"/>
              </w:rPr>
              <w:t>Chapter 5</w:t>
            </w:r>
            <w:r>
              <w:rPr>
                <w:sz w:val="24"/>
                <w:szCs w:val="24"/>
              </w:rPr>
              <w:t xml:space="preserve">: </w:t>
            </w:r>
            <w:r w:rsidRPr="001471E3">
              <w:rPr>
                <w:sz w:val="24"/>
                <w:szCs w:val="24"/>
              </w:rPr>
              <w:t>Plate tectonics</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thuyết trôi dạt lục địa</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kiến tạo mảng</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xml:space="preserve">+ Tìm hiểu các loại ranh giới mảng </w:t>
            </w:r>
            <w:r>
              <w:rPr>
                <w:bCs/>
                <w:color w:val="000000"/>
                <w:sz w:val="24"/>
                <w:szCs w:val="24"/>
                <w:lang w:val="nl-NL"/>
              </w:rPr>
              <w:lastRenderedPageBreak/>
              <w:t>và đặc trưng magma, động đất...</w:t>
            </w:r>
          </w:p>
        </w:tc>
      </w:tr>
      <w:tr w:rsidR="005C38F4" w:rsidRPr="00DB16F2" w:rsidTr="005C38F4">
        <w:trPr>
          <w:gridBefore w:val="1"/>
          <w:wBefore w:w="398" w:type="dxa"/>
          <w:trHeight w:val="548"/>
          <w:jc w:val="center"/>
        </w:trPr>
        <w:tc>
          <w:tcPr>
            <w:tcW w:w="900" w:type="dxa"/>
          </w:tcPr>
          <w:p w:rsidR="005C38F4" w:rsidRPr="001471E3" w:rsidRDefault="00D72F97" w:rsidP="007A4C0E">
            <w:pPr>
              <w:spacing w:line="240" w:lineRule="atLeast"/>
              <w:jc w:val="both"/>
              <w:rPr>
                <w:sz w:val="24"/>
                <w:szCs w:val="24"/>
              </w:rPr>
            </w:pPr>
            <w:r>
              <w:rPr>
                <w:sz w:val="24"/>
                <w:szCs w:val="24"/>
              </w:rPr>
              <w:lastRenderedPageBreak/>
              <w:t>8</w:t>
            </w:r>
          </w:p>
        </w:tc>
        <w:tc>
          <w:tcPr>
            <w:tcW w:w="3240" w:type="dxa"/>
            <w:vAlign w:val="center"/>
          </w:tcPr>
          <w:p w:rsidR="005C38F4" w:rsidRPr="001471E3" w:rsidRDefault="005C38F4" w:rsidP="007A4C0E">
            <w:pPr>
              <w:spacing w:line="240" w:lineRule="atLeast"/>
              <w:jc w:val="both"/>
              <w:rPr>
                <w:sz w:val="24"/>
                <w:szCs w:val="24"/>
              </w:rPr>
            </w:pPr>
            <w:r w:rsidRPr="001471E3">
              <w:rPr>
                <w:sz w:val="24"/>
                <w:szCs w:val="24"/>
              </w:rPr>
              <w:t>Chapter 6</w:t>
            </w:r>
            <w:r>
              <w:rPr>
                <w:sz w:val="24"/>
                <w:szCs w:val="24"/>
              </w:rPr>
              <w:t xml:space="preserve">: </w:t>
            </w:r>
            <w:r w:rsidRPr="001471E3">
              <w:rPr>
                <w:sz w:val="24"/>
                <w:szCs w:val="24"/>
              </w:rPr>
              <w:t>Igneous activity</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magma phun trào và sản phẩm của chúng</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magma xâm nhập và các loại xâm nhập</w:t>
            </w:r>
          </w:p>
        </w:tc>
      </w:tr>
      <w:tr w:rsidR="005C38F4" w:rsidRPr="00DB16F2" w:rsidTr="005C38F4">
        <w:trPr>
          <w:gridBefore w:val="1"/>
          <w:wBefore w:w="398" w:type="dxa"/>
          <w:jc w:val="center"/>
        </w:trPr>
        <w:tc>
          <w:tcPr>
            <w:tcW w:w="900" w:type="dxa"/>
          </w:tcPr>
          <w:p w:rsidR="005C38F4" w:rsidRPr="001471E3" w:rsidRDefault="00D72F97" w:rsidP="007A4C0E">
            <w:pPr>
              <w:spacing w:line="240" w:lineRule="atLeast"/>
              <w:jc w:val="both"/>
              <w:rPr>
                <w:sz w:val="24"/>
                <w:szCs w:val="24"/>
              </w:rPr>
            </w:pPr>
            <w:r>
              <w:rPr>
                <w:sz w:val="24"/>
                <w:szCs w:val="24"/>
              </w:rPr>
              <w:t>8-10</w:t>
            </w:r>
          </w:p>
        </w:tc>
        <w:tc>
          <w:tcPr>
            <w:tcW w:w="3240" w:type="dxa"/>
            <w:vAlign w:val="center"/>
          </w:tcPr>
          <w:p w:rsidR="005C38F4" w:rsidRPr="001471E3" w:rsidRDefault="005C38F4" w:rsidP="007A4C0E">
            <w:pPr>
              <w:spacing w:line="240" w:lineRule="atLeast"/>
              <w:jc w:val="both"/>
              <w:rPr>
                <w:b/>
                <w:bCs/>
                <w:i/>
                <w:sz w:val="24"/>
                <w:szCs w:val="24"/>
              </w:rPr>
            </w:pPr>
            <w:r w:rsidRPr="001471E3">
              <w:rPr>
                <w:sz w:val="24"/>
                <w:szCs w:val="24"/>
              </w:rPr>
              <w:t>Chapter 7</w:t>
            </w:r>
            <w:r>
              <w:rPr>
                <w:sz w:val="24"/>
                <w:szCs w:val="24"/>
              </w:rPr>
              <w:t xml:space="preserve">: </w:t>
            </w:r>
            <w:r w:rsidRPr="001471E3">
              <w:rPr>
                <w:sz w:val="24"/>
                <w:szCs w:val="24"/>
              </w:rPr>
              <w:t>Mountain buiding</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về quá trình và nguyên nhân nâng trồi</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các loại tạo núi</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tạo núi liên quan đến hoạt động kiến tạo</w:t>
            </w:r>
          </w:p>
        </w:tc>
      </w:tr>
      <w:tr w:rsidR="005C38F4" w:rsidRPr="00DB16F2" w:rsidTr="005C38F4">
        <w:trPr>
          <w:gridBefore w:val="1"/>
          <w:wBefore w:w="398" w:type="dxa"/>
          <w:jc w:val="center"/>
        </w:trPr>
        <w:tc>
          <w:tcPr>
            <w:tcW w:w="900" w:type="dxa"/>
          </w:tcPr>
          <w:p w:rsidR="005C38F4" w:rsidRPr="001471E3" w:rsidRDefault="005C38F4" w:rsidP="007A4C0E">
            <w:pPr>
              <w:spacing w:line="240" w:lineRule="atLeast"/>
              <w:jc w:val="both"/>
              <w:rPr>
                <w:sz w:val="24"/>
                <w:szCs w:val="24"/>
              </w:rPr>
            </w:pPr>
            <w:r>
              <w:rPr>
                <w:sz w:val="24"/>
                <w:szCs w:val="24"/>
              </w:rPr>
              <w:t>5-6</w:t>
            </w:r>
          </w:p>
        </w:tc>
        <w:tc>
          <w:tcPr>
            <w:tcW w:w="3240" w:type="dxa"/>
            <w:vAlign w:val="center"/>
          </w:tcPr>
          <w:p w:rsidR="005C38F4" w:rsidRPr="001471E3" w:rsidRDefault="005C38F4" w:rsidP="007A4C0E">
            <w:pPr>
              <w:spacing w:line="240" w:lineRule="atLeast"/>
              <w:jc w:val="both"/>
              <w:rPr>
                <w:sz w:val="24"/>
                <w:szCs w:val="24"/>
              </w:rPr>
            </w:pPr>
            <w:r w:rsidRPr="001471E3">
              <w:rPr>
                <w:sz w:val="24"/>
                <w:szCs w:val="24"/>
              </w:rPr>
              <w:t>Chapter 8</w:t>
            </w:r>
            <w:r>
              <w:rPr>
                <w:sz w:val="24"/>
                <w:szCs w:val="24"/>
              </w:rPr>
              <w:t xml:space="preserve">: </w:t>
            </w:r>
            <w:r w:rsidRPr="001471E3">
              <w:rPr>
                <w:sz w:val="24"/>
                <w:szCs w:val="24"/>
              </w:rPr>
              <w:t>Weathering, Soil, and Mass washing</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Quá trình địa chất ngoại sinh và phong hóa</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Vỏ phong hóa</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Thổ nhưỡng</w:t>
            </w:r>
          </w:p>
        </w:tc>
      </w:tr>
      <w:tr w:rsidR="005C38F4" w:rsidRPr="00DB16F2" w:rsidTr="005C38F4">
        <w:trPr>
          <w:gridBefore w:val="1"/>
          <w:wBefore w:w="398" w:type="dxa"/>
          <w:jc w:val="center"/>
        </w:trPr>
        <w:tc>
          <w:tcPr>
            <w:tcW w:w="900" w:type="dxa"/>
          </w:tcPr>
          <w:p w:rsidR="005C38F4" w:rsidRPr="001471E3" w:rsidRDefault="00D72F97" w:rsidP="007A4C0E">
            <w:pPr>
              <w:spacing w:line="240" w:lineRule="atLeast"/>
              <w:jc w:val="both"/>
              <w:rPr>
                <w:sz w:val="24"/>
                <w:szCs w:val="24"/>
              </w:rPr>
            </w:pPr>
            <w:r>
              <w:rPr>
                <w:sz w:val="24"/>
                <w:szCs w:val="24"/>
              </w:rPr>
              <w:t>12</w:t>
            </w:r>
          </w:p>
        </w:tc>
        <w:tc>
          <w:tcPr>
            <w:tcW w:w="3240" w:type="dxa"/>
            <w:vAlign w:val="center"/>
          </w:tcPr>
          <w:p w:rsidR="005C38F4" w:rsidRPr="001471E3" w:rsidRDefault="005C38F4" w:rsidP="007A4C0E">
            <w:pPr>
              <w:spacing w:line="240" w:lineRule="atLeast"/>
              <w:jc w:val="both"/>
              <w:rPr>
                <w:sz w:val="24"/>
                <w:szCs w:val="24"/>
              </w:rPr>
            </w:pPr>
            <w:r w:rsidRPr="001471E3">
              <w:rPr>
                <w:sz w:val="24"/>
                <w:szCs w:val="24"/>
              </w:rPr>
              <w:t>Chapter 9</w:t>
            </w:r>
            <w:r>
              <w:rPr>
                <w:sz w:val="24"/>
                <w:szCs w:val="24"/>
              </w:rPr>
              <w:t xml:space="preserve">: </w:t>
            </w:r>
            <w:r w:rsidRPr="001471E3">
              <w:rPr>
                <w:sz w:val="24"/>
                <w:szCs w:val="24"/>
              </w:rPr>
              <w:t>Hydorology</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Nước trên mặt</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Nước dưới đất</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địa chất liên quan</w:t>
            </w:r>
          </w:p>
        </w:tc>
      </w:tr>
      <w:tr w:rsidR="005C38F4" w:rsidRPr="00DB16F2" w:rsidTr="005C38F4">
        <w:trPr>
          <w:gridBefore w:val="1"/>
          <w:wBefore w:w="398" w:type="dxa"/>
          <w:trHeight w:val="287"/>
          <w:jc w:val="center"/>
        </w:trPr>
        <w:tc>
          <w:tcPr>
            <w:tcW w:w="900" w:type="dxa"/>
          </w:tcPr>
          <w:p w:rsidR="005C38F4" w:rsidRPr="001471E3" w:rsidRDefault="00D72F97" w:rsidP="00D72F97">
            <w:pPr>
              <w:spacing w:line="240" w:lineRule="atLeast"/>
              <w:jc w:val="both"/>
              <w:rPr>
                <w:sz w:val="24"/>
                <w:szCs w:val="24"/>
              </w:rPr>
            </w:pPr>
            <w:r>
              <w:rPr>
                <w:sz w:val="24"/>
                <w:szCs w:val="24"/>
              </w:rPr>
              <w:t>12-14</w:t>
            </w:r>
          </w:p>
        </w:tc>
        <w:tc>
          <w:tcPr>
            <w:tcW w:w="3240" w:type="dxa"/>
            <w:vAlign w:val="center"/>
          </w:tcPr>
          <w:p w:rsidR="005C38F4" w:rsidRPr="001471E3" w:rsidRDefault="005C38F4" w:rsidP="007A4C0E">
            <w:pPr>
              <w:spacing w:line="240" w:lineRule="atLeast"/>
              <w:jc w:val="both"/>
              <w:rPr>
                <w:sz w:val="24"/>
                <w:szCs w:val="24"/>
              </w:rPr>
            </w:pPr>
            <w:r w:rsidRPr="001471E3">
              <w:rPr>
                <w:sz w:val="24"/>
                <w:szCs w:val="24"/>
              </w:rPr>
              <w:t>Chapter 10</w:t>
            </w:r>
            <w:r>
              <w:rPr>
                <w:sz w:val="24"/>
                <w:szCs w:val="24"/>
              </w:rPr>
              <w:t xml:space="preserve">: </w:t>
            </w:r>
            <w:r w:rsidRPr="001471E3">
              <w:rPr>
                <w:sz w:val="24"/>
                <w:szCs w:val="24"/>
              </w:rPr>
              <w:t>Ocean waters and ocean floor</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5</w:t>
            </w:r>
          </w:p>
        </w:tc>
        <w:tc>
          <w:tcPr>
            <w:tcW w:w="900" w:type="dxa"/>
            <w:vAlign w:val="center"/>
          </w:tcPr>
          <w:p w:rsidR="005C38F4" w:rsidRPr="001471E3" w:rsidRDefault="005C38F4" w:rsidP="007A4C0E">
            <w:pPr>
              <w:pStyle w:val="ListParagraph"/>
              <w:spacing w:line="360" w:lineRule="auto"/>
              <w:ind w:left="0"/>
              <w:jc w:val="both"/>
              <w:rPr>
                <w:bCs/>
              </w:rPr>
            </w:pPr>
            <w:r>
              <w:rPr>
                <w:bCs/>
              </w:rPr>
              <w:t>5</w:t>
            </w:r>
          </w:p>
        </w:tc>
        <w:tc>
          <w:tcPr>
            <w:tcW w:w="810" w:type="dxa"/>
          </w:tcPr>
          <w:p w:rsidR="005C38F4" w:rsidRDefault="005C38F4" w:rsidP="007A4C0E">
            <w:pPr>
              <w:pStyle w:val="ListParagraph"/>
              <w:spacing w:line="360" w:lineRule="auto"/>
              <w:ind w:left="0"/>
              <w:jc w:val="both"/>
              <w:rPr>
                <w:bCs/>
              </w:rPr>
            </w:pPr>
            <w:r>
              <w:rPr>
                <w:bCs/>
              </w:rPr>
              <w:t>10</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Đặc trưng biển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hoạt động địa chất của biển</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Sự hình thành các đại dương</w:t>
            </w:r>
          </w:p>
        </w:tc>
      </w:tr>
      <w:tr w:rsidR="005C38F4" w:rsidRPr="00DB16F2" w:rsidTr="005C38F4">
        <w:trPr>
          <w:gridBefore w:val="1"/>
          <w:wBefore w:w="398" w:type="dxa"/>
          <w:jc w:val="center"/>
        </w:trPr>
        <w:tc>
          <w:tcPr>
            <w:tcW w:w="900" w:type="dxa"/>
          </w:tcPr>
          <w:p w:rsidR="005C38F4" w:rsidRPr="001471E3" w:rsidRDefault="00D72F97" w:rsidP="007A4C0E">
            <w:pPr>
              <w:spacing w:line="240" w:lineRule="atLeast"/>
              <w:jc w:val="both"/>
              <w:rPr>
                <w:sz w:val="24"/>
                <w:szCs w:val="24"/>
              </w:rPr>
            </w:pPr>
            <w:r>
              <w:rPr>
                <w:sz w:val="24"/>
                <w:szCs w:val="24"/>
              </w:rPr>
              <w:t>14-16</w:t>
            </w:r>
          </w:p>
        </w:tc>
        <w:tc>
          <w:tcPr>
            <w:tcW w:w="3240" w:type="dxa"/>
            <w:vAlign w:val="center"/>
          </w:tcPr>
          <w:p w:rsidR="005C38F4" w:rsidRPr="001471E3" w:rsidRDefault="005C38F4" w:rsidP="007A4C0E">
            <w:pPr>
              <w:spacing w:line="240" w:lineRule="atLeast"/>
              <w:jc w:val="both"/>
              <w:rPr>
                <w:b/>
                <w:i/>
                <w:sz w:val="24"/>
                <w:szCs w:val="24"/>
              </w:rPr>
            </w:pPr>
            <w:r w:rsidRPr="001471E3">
              <w:rPr>
                <w:sz w:val="24"/>
                <w:szCs w:val="24"/>
              </w:rPr>
              <w:t>Chapter 11</w:t>
            </w:r>
            <w:r>
              <w:rPr>
                <w:sz w:val="24"/>
                <w:szCs w:val="24"/>
              </w:rPr>
              <w:t xml:space="preserve">: </w:t>
            </w:r>
            <w:r w:rsidRPr="001471E3">
              <w:rPr>
                <w:sz w:val="24"/>
                <w:szCs w:val="24"/>
              </w:rPr>
              <w:t>Human Impact of the atmosphere</w:t>
            </w:r>
          </w:p>
        </w:tc>
        <w:tc>
          <w:tcPr>
            <w:tcW w:w="902" w:type="dxa"/>
            <w:gridSpan w:val="2"/>
            <w:vAlign w:val="center"/>
          </w:tcPr>
          <w:p w:rsidR="005C38F4" w:rsidRPr="001471E3" w:rsidRDefault="005C38F4" w:rsidP="007A4C0E">
            <w:pPr>
              <w:pStyle w:val="ListParagraph"/>
              <w:spacing w:line="360" w:lineRule="auto"/>
              <w:ind w:left="0"/>
              <w:jc w:val="both"/>
              <w:rPr>
                <w:bCs/>
              </w:rPr>
            </w:pPr>
            <w:r>
              <w:rPr>
                <w:bCs/>
              </w:rPr>
              <w:t>3</w:t>
            </w:r>
          </w:p>
        </w:tc>
        <w:tc>
          <w:tcPr>
            <w:tcW w:w="900" w:type="dxa"/>
            <w:vAlign w:val="center"/>
          </w:tcPr>
          <w:p w:rsidR="005C38F4" w:rsidRPr="001471E3" w:rsidRDefault="005C38F4" w:rsidP="007A4C0E">
            <w:pPr>
              <w:pStyle w:val="ListParagraph"/>
              <w:spacing w:line="360" w:lineRule="auto"/>
              <w:ind w:left="0"/>
              <w:jc w:val="both"/>
              <w:rPr>
                <w:bCs/>
              </w:rPr>
            </w:pPr>
            <w:r>
              <w:rPr>
                <w:bCs/>
              </w:rPr>
              <w:t>3</w:t>
            </w:r>
          </w:p>
        </w:tc>
        <w:tc>
          <w:tcPr>
            <w:tcW w:w="810" w:type="dxa"/>
          </w:tcPr>
          <w:p w:rsidR="005C38F4" w:rsidRDefault="005C38F4" w:rsidP="007A4C0E">
            <w:pPr>
              <w:pStyle w:val="ListParagraph"/>
              <w:spacing w:line="360" w:lineRule="auto"/>
              <w:ind w:left="0"/>
              <w:jc w:val="both"/>
              <w:rPr>
                <w:bCs/>
              </w:rPr>
            </w:pPr>
            <w:r>
              <w:rPr>
                <w:bCs/>
              </w:rPr>
              <w:t>6</w:t>
            </w:r>
          </w:p>
        </w:tc>
        <w:tc>
          <w:tcPr>
            <w:tcW w:w="3690" w:type="dxa"/>
            <w:gridSpan w:val="2"/>
          </w:tcPr>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Tài liệu [1,2,3]</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Các từ và cụm thuật ngữ tiếng Anh liên quan:</w:t>
            </w:r>
          </w:p>
          <w:p w:rsidR="005C38F4"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Tìm hiểu quá trình nóng lên toàn cầu</w:t>
            </w:r>
          </w:p>
          <w:p w:rsidR="005C38F4" w:rsidRPr="00E21B91" w:rsidRDefault="005C38F4" w:rsidP="007A4C0E">
            <w:pPr>
              <w:pStyle w:val="Footer"/>
              <w:tabs>
                <w:tab w:val="clear" w:pos="4320"/>
                <w:tab w:val="clear" w:pos="8640"/>
              </w:tabs>
              <w:spacing w:line="240" w:lineRule="atLeast"/>
              <w:rPr>
                <w:bCs/>
                <w:color w:val="000000"/>
                <w:sz w:val="24"/>
                <w:szCs w:val="24"/>
                <w:lang w:val="nl-NL"/>
              </w:rPr>
            </w:pPr>
            <w:r>
              <w:rPr>
                <w:bCs/>
                <w:color w:val="000000"/>
                <w:sz w:val="24"/>
                <w:szCs w:val="24"/>
                <w:lang w:val="nl-NL"/>
              </w:rPr>
              <w:t>+ Các tác động biến đổi khí hậu do con người.</w:t>
            </w:r>
          </w:p>
        </w:tc>
      </w:tr>
      <w:tr w:rsidR="006A2DF8" w:rsidRPr="00DB16F2" w:rsidTr="005C38F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1390" w:type="dxa"/>
          <w:trHeight w:val="210"/>
        </w:trPr>
        <w:tc>
          <w:tcPr>
            <w:tcW w:w="4806" w:type="dxa"/>
            <w:gridSpan w:val="4"/>
            <w:shd w:val="clear" w:color="auto" w:fill="auto"/>
          </w:tcPr>
          <w:p w:rsidR="006A2DF8" w:rsidRDefault="006A2DF8" w:rsidP="006627BC">
            <w:pPr>
              <w:spacing w:line="360" w:lineRule="auto"/>
              <w:jc w:val="both"/>
              <w:rPr>
                <w:b/>
                <w:i/>
                <w:color w:val="FF0000"/>
                <w:sz w:val="24"/>
                <w:szCs w:val="24"/>
                <w:u w:val="single"/>
              </w:rPr>
            </w:pPr>
          </w:p>
          <w:p w:rsidR="00D1166B" w:rsidRPr="00DB16F2" w:rsidRDefault="00D1166B" w:rsidP="006627BC">
            <w:pPr>
              <w:spacing w:line="360" w:lineRule="auto"/>
              <w:jc w:val="both"/>
              <w:rPr>
                <w:b/>
                <w:i/>
                <w:color w:val="FF0000"/>
                <w:sz w:val="24"/>
                <w:szCs w:val="24"/>
                <w:u w:val="single"/>
              </w:rPr>
            </w:pPr>
          </w:p>
        </w:tc>
        <w:tc>
          <w:tcPr>
            <w:tcW w:w="4644" w:type="dxa"/>
            <w:gridSpan w:val="4"/>
            <w:shd w:val="clear" w:color="auto" w:fill="auto"/>
          </w:tcPr>
          <w:p w:rsidR="006A2DF8" w:rsidRPr="00DB16F2" w:rsidRDefault="00F92B1A" w:rsidP="00FA140F">
            <w:pPr>
              <w:spacing w:before="240" w:line="360" w:lineRule="auto"/>
              <w:jc w:val="center"/>
              <w:rPr>
                <w:b/>
                <w:i/>
                <w:color w:val="FF0000"/>
                <w:sz w:val="24"/>
                <w:szCs w:val="24"/>
                <w:u w:val="single"/>
              </w:rPr>
            </w:pPr>
            <w:r>
              <w:rPr>
                <w:sz w:val="24"/>
                <w:szCs w:val="24"/>
              </w:rPr>
              <w:t>H</w:t>
            </w:r>
            <w:r w:rsidR="006A2DF8" w:rsidRPr="00DB16F2">
              <w:rPr>
                <w:sz w:val="24"/>
                <w:szCs w:val="24"/>
              </w:rPr>
              <w:t>à nội, ngày … tháng … năm 20</w:t>
            </w:r>
            <w:r w:rsidR="00D72F97">
              <w:rPr>
                <w:sz w:val="24"/>
                <w:szCs w:val="24"/>
              </w:rPr>
              <w:t>18</w:t>
            </w:r>
          </w:p>
        </w:tc>
      </w:tr>
      <w:tr w:rsidR="0041759C" w:rsidRPr="00DB16F2" w:rsidTr="005C38F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1390" w:type="dxa"/>
          <w:trHeight w:val="210"/>
        </w:trPr>
        <w:tc>
          <w:tcPr>
            <w:tcW w:w="4806" w:type="dxa"/>
            <w:gridSpan w:val="4"/>
            <w:shd w:val="clear" w:color="auto" w:fill="auto"/>
          </w:tcPr>
          <w:p w:rsidR="0041759C" w:rsidRPr="00EA1DA3" w:rsidRDefault="0041759C" w:rsidP="0041759C">
            <w:pPr>
              <w:spacing w:line="312" w:lineRule="auto"/>
              <w:jc w:val="center"/>
              <w:rPr>
                <w:b/>
              </w:rPr>
            </w:pPr>
            <w:bookmarkStart w:id="0" w:name="_GoBack" w:colFirst="0" w:colLast="1"/>
            <w:r>
              <w:rPr>
                <w:b/>
              </w:rPr>
              <w:t>KHOA KH&amp;KT ĐỊA CHẤT</w:t>
            </w:r>
          </w:p>
          <w:p w:rsidR="0041759C" w:rsidRPr="00EA1DA3" w:rsidRDefault="0041759C" w:rsidP="0041759C">
            <w:pPr>
              <w:spacing w:line="312" w:lineRule="auto"/>
              <w:jc w:val="both"/>
              <w:rPr>
                <w:b/>
                <w:i/>
                <w:color w:val="FF0000"/>
                <w:u w:val="single"/>
              </w:rPr>
            </w:pPr>
          </w:p>
        </w:tc>
        <w:tc>
          <w:tcPr>
            <w:tcW w:w="4644" w:type="dxa"/>
            <w:gridSpan w:val="4"/>
            <w:shd w:val="clear" w:color="auto" w:fill="auto"/>
          </w:tcPr>
          <w:p w:rsidR="0041759C" w:rsidRPr="00EA1DA3" w:rsidRDefault="0041759C" w:rsidP="0041759C">
            <w:pPr>
              <w:spacing w:line="312" w:lineRule="auto"/>
              <w:jc w:val="center"/>
              <w:rPr>
                <w:b/>
              </w:rPr>
            </w:pPr>
            <w:r w:rsidRPr="00EA1DA3">
              <w:rPr>
                <w:b/>
              </w:rPr>
              <w:t>BỘ MÔN</w:t>
            </w:r>
            <w:r>
              <w:rPr>
                <w:b/>
              </w:rPr>
              <w:t xml:space="preserve"> ĐỊA CHẤT</w:t>
            </w:r>
          </w:p>
          <w:p w:rsidR="0041759C" w:rsidRPr="00EA1DA3" w:rsidRDefault="0041759C" w:rsidP="0041759C">
            <w:pPr>
              <w:spacing w:line="312" w:lineRule="auto"/>
              <w:jc w:val="both"/>
              <w:rPr>
                <w:b/>
                <w:i/>
                <w:color w:val="FF0000"/>
                <w:u w:val="single"/>
              </w:rPr>
            </w:pPr>
          </w:p>
        </w:tc>
      </w:tr>
      <w:bookmarkEnd w:id="0"/>
    </w:tbl>
    <w:p w:rsidR="00575954" w:rsidRPr="00DB16F2" w:rsidRDefault="00575954" w:rsidP="006627BC">
      <w:pPr>
        <w:spacing w:line="360" w:lineRule="auto"/>
        <w:rPr>
          <w:sz w:val="24"/>
          <w:szCs w:val="24"/>
        </w:rPr>
      </w:pPr>
    </w:p>
    <w:sectPr w:rsidR="00575954" w:rsidRPr="00DB16F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4C47" w:rsidRDefault="00354C47">
      <w:r>
        <w:separator/>
      </w:r>
    </w:p>
  </w:endnote>
  <w:endnote w:type="continuationSeparator" w:id="0">
    <w:p w:rsidR="00354C47" w:rsidRDefault="0035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66B" w:rsidRDefault="002D5AC7" w:rsidP="004240DB">
    <w:pPr>
      <w:pStyle w:val="Footer"/>
      <w:framePr w:wrap="around" w:vAnchor="text" w:hAnchor="margin" w:xAlign="right" w:y="1"/>
      <w:rPr>
        <w:rStyle w:val="PageNumber"/>
      </w:rPr>
    </w:pPr>
    <w:r>
      <w:rPr>
        <w:rStyle w:val="PageNumber"/>
      </w:rPr>
      <w:fldChar w:fldCharType="begin"/>
    </w:r>
    <w:r w:rsidR="00D1166B">
      <w:rPr>
        <w:rStyle w:val="PageNumber"/>
      </w:rPr>
      <w:instrText xml:space="preserve">PAGE  </w:instrText>
    </w:r>
    <w:r>
      <w:rPr>
        <w:rStyle w:val="PageNumber"/>
      </w:rPr>
      <w:fldChar w:fldCharType="end"/>
    </w:r>
  </w:p>
  <w:p w:rsidR="00D1166B" w:rsidRDefault="00D1166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11617"/>
      <w:docPartObj>
        <w:docPartGallery w:val="Page Numbers (Bottom of Page)"/>
        <w:docPartUnique/>
      </w:docPartObj>
    </w:sdtPr>
    <w:sdtEndPr/>
    <w:sdtContent>
      <w:p w:rsidR="00FA140F" w:rsidRDefault="00354C47">
        <w:pPr>
          <w:pStyle w:val="Footer"/>
          <w:jc w:val="center"/>
        </w:pPr>
        <w:r>
          <w:rPr>
            <w:noProof/>
          </w:rPr>
          <w:fldChar w:fldCharType="begin"/>
        </w:r>
        <w:r>
          <w:rPr>
            <w:noProof/>
          </w:rPr>
          <w:instrText xml:space="preserve"> PAGE   \* MERGEFORMAT </w:instrText>
        </w:r>
        <w:r>
          <w:rPr>
            <w:noProof/>
          </w:rPr>
          <w:fldChar w:fldCharType="separate"/>
        </w:r>
        <w:r w:rsidR="00F2356A">
          <w:rPr>
            <w:noProof/>
          </w:rPr>
          <w:t>1</w:t>
        </w:r>
        <w:r>
          <w:rPr>
            <w:noProof/>
          </w:rPr>
          <w:fldChar w:fldCharType="end"/>
        </w:r>
      </w:p>
    </w:sdtContent>
  </w:sdt>
  <w:p w:rsidR="00D1166B" w:rsidRDefault="00D1166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4C47" w:rsidRDefault="00354C47">
      <w:r>
        <w:separator/>
      </w:r>
    </w:p>
  </w:footnote>
  <w:footnote w:type="continuationSeparator" w:id="0">
    <w:p w:rsidR="00354C47" w:rsidRDefault="00354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7F85"/>
    <w:multiLevelType w:val="hybridMultilevel"/>
    <w:tmpl w:val="E8CEEB1E"/>
    <w:lvl w:ilvl="0" w:tplc="DDB06B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204A3"/>
    <w:multiLevelType w:val="hybridMultilevel"/>
    <w:tmpl w:val="9286A8F6"/>
    <w:lvl w:ilvl="0" w:tplc="9028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B2DCB"/>
    <w:multiLevelType w:val="hybridMultilevel"/>
    <w:tmpl w:val="5AB40FEA"/>
    <w:lvl w:ilvl="0" w:tplc="E722A0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A1058"/>
    <w:multiLevelType w:val="hybridMultilevel"/>
    <w:tmpl w:val="2662D5B8"/>
    <w:lvl w:ilvl="0" w:tplc="E550D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3072BF"/>
    <w:multiLevelType w:val="hybridMultilevel"/>
    <w:tmpl w:val="BDD068BC"/>
    <w:lvl w:ilvl="0" w:tplc="BF3AC7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D7C06D0"/>
    <w:multiLevelType w:val="hybridMultilevel"/>
    <w:tmpl w:val="DC203DC6"/>
    <w:lvl w:ilvl="0" w:tplc="E4EE1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9085F97"/>
    <w:multiLevelType w:val="hybridMultilevel"/>
    <w:tmpl w:val="44D29FBA"/>
    <w:lvl w:ilvl="0" w:tplc="8EAC02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640B554C"/>
    <w:multiLevelType w:val="hybridMultilevel"/>
    <w:tmpl w:val="02D4EB42"/>
    <w:lvl w:ilvl="0" w:tplc="4AA030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D86F58"/>
    <w:multiLevelType w:val="hybridMultilevel"/>
    <w:tmpl w:val="A760A2A0"/>
    <w:lvl w:ilvl="0" w:tplc="EDBCC2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8D54E9E"/>
    <w:multiLevelType w:val="hybridMultilevel"/>
    <w:tmpl w:val="DB2A62BA"/>
    <w:lvl w:ilvl="0" w:tplc="524249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052E36"/>
    <w:multiLevelType w:val="hybridMultilevel"/>
    <w:tmpl w:val="88326CD0"/>
    <w:lvl w:ilvl="0" w:tplc="CB18E0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5"/>
  </w:num>
  <w:num w:numId="3">
    <w:abstractNumId w:val="7"/>
  </w:num>
  <w:num w:numId="4">
    <w:abstractNumId w:val="12"/>
  </w:num>
  <w:num w:numId="5">
    <w:abstractNumId w:val="4"/>
  </w:num>
  <w:num w:numId="6">
    <w:abstractNumId w:val="10"/>
  </w:num>
  <w:num w:numId="7">
    <w:abstractNumId w:val="9"/>
  </w:num>
  <w:num w:numId="8">
    <w:abstractNumId w:val="3"/>
  </w:num>
  <w:num w:numId="9">
    <w:abstractNumId w:val="14"/>
  </w:num>
  <w:num w:numId="10">
    <w:abstractNumId w:val="6"/>
  </w:num>
  <w:num w:numId="11">
    <w:abstractNumId w:val="2"/>
  </w:num>
  <w:num w:numId="12">
    <w:abstractNumId w:val="1"/>
  </w:num>
  <w:num w:numId="13">
    <w:abstractNumId w:val="11"/>
  </w:num>
  <w:num w:numId="14">
    <w:abstractNumId w:val="13"/>
  </w:num>
  <w:num w:numId="15">
    <w:abstractNumId w:val="0"/>
  </w:num>
  <w:num w:numId="16">
    <w:abstractNumId w:val="8"/>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22"/>
    <w:rsid w:val="00000056"/>
    <w:rsid w:val="00014FB4"/>
    <w:rsid w:val="00025E3E"/>
    <w:rsid w:val="00026105"/>
    <w:rsid w:val="00027311"/>
    <w:rsid w:val="00032255"/>
    <w:rsid w:val="00032CB4"/>
    <w:rsid w:val="00041B2E"/>
    <w:rsid w:val="000421AF"/>
    <w:rsid w:val="00061141"/>
    <w:rsid w:val="00065D49"/>
    <w:rsid w:val="00070E2D"/>
    <w:rsid w:val="00095A1D"/>
    <w:rsid w:val="000B22B4"/>
    <w:rsid w:val="000D075E"/>
    <w:rsid w:val="000D6DC7"/>
    <w:rsid w:val="000F1850"/>
    <w:rsid w:val="000F7465"/>
    <w:rsid w:val="000F78FF"/>
    <w:rsid w:val="00116387"/>
    <w:rsid w:val="001265BC"/>
    <w:rsid w:val="00133262"/>
    <w:rsid w:val="001471E3"/>
    <w:rsid w:val="001471E8"/>
    <w:rsid w:val="00150523"/>
    <w:rsid w:val="00161666"/>
    <w:rsid w:val="0017323B"/>
    <w:rsid w:val="001915A3"/>
    <w:rsid w:val="00193E58"/>
    <w:rsid w:val="001953C6"/>
    <w:rsid w:val="001A79DF"/>
    <w:rsid w:val="001B0E5F"/>
    <w:rsid w:val="001C08EE"/>
    <w:rsid w:val="001C54A0"/>
    <w:rsid w:val="001C60F3"/>
    <w:rsid w:val="001C659E"/>
    <w:rsid w:val="001D0CDE"/>
    <w:rsid w:val="001F2CFE"/>
    <w:rsid w:val="00200F66"/>
    <w:rsid w:val="00204068"/>
    <w:rsid w:val="00210206"/>
    <w:rsid w:val="0021344C"/>
    <w:rsid w:val="00221428"/>
    <w:rsid w:val="00226838"/>
    <w:rsid w:val="00227EE9"/>
    <w:rsid w:val="0023193A"/>
    <w:rsid w:val="002360EC"/>
    <w:rsid w:val="00247D5A"/>
    <w:rsid w:val="00250722"/>
    <w:rsid w:val="00290C2F"/>
    <w:rsid w:val="00296F71"/>
    <w:rsid w:val="002A7D7D"/>
    <w:rsid w:val="002B1042"/>
    <w:rsid w:val="002B3774"/>
    <w:rsid w:val="002B37A8"/>
    <w:rsid w:val="002D5AC7"/>
    <w:rsid w:val="002D678A"/>
    <w:rsid w:val="002D7F96"/>
    <w:rsid w:val="002E7046"/>
    <w:rsid w:val="00302578"/>
    <w:rsid w:val="00304012"/>
    <w:rsid w:val="00312D2A"/>
    <w:rsid w:val="00320CB2"/>
    <w:rsid w:val="00324479"/>
    <w:rsid w:val="003271EA"/>
    <w:rsid w:val="003409C3"/>
    <w:rsid w:val="00354C47"/>
    <w:rsid w:val="003555B5"/>
    <w:rsid w:val="00367502"/>
    <w:rsid w:val="00395BD8"/>
    <w:rsid w:val="003961B0"/>
    <w:rsid w:val="003A3FE4"/>
    <w:rsid w:val="003B4965"/>
    <w:rsid w:val="003B73BB"/>
    <w:rsid w:val="003C4ECA"/>
    <w:rsid w:val="003D35BF"/>
    <w:rsid w:val="003E0101"/>
    <w:rsid w:val="003F13AE"/>
    <w:rsid w:val="003F5908"/>
    <w:rsid w:val="003F7694"/>
    <w:rsid w:val="00402311"/>
    <w:rsid w:val="0041759C"/>
    <w:rsid w:val="004240DB"/>
    <w:rsid w:val="0042577A"/>
    <w:rsid w:val="00432E98"/>
    <w:rsid w:val="004377BB"/>
    <w:rsid w:val="004427F5"/>
    <w:rsid w:val="004437C7"/>
    <w:rsid w:val="00455FFB"/>
    <w:rsid w:val="0047459D"/>
    <w:rsid w:val="0048413E"/>
    <w:rsid w:val="004900EB"/>
    <w:rsid w:val="0049105F"/>
    <w:rsid w:val="00495995"/>
    <w:rsid w:val="004A21C9"/>
    <w:rsid w:val="004B2147"/>
    <w:rsid w:val="004C7646"/>
    <w:rsid w:val="004C7862"/>
    <w:rsid w:val="004D085E"/>
    <w:rsid w:val="004F013A"/>
    <w:rsid w:val="004F55B0"/>
    <w:rsid w:val="00520A9C"/>
    <w:rsid w:val="005244A5"/>
    <w:rsid w:val="00527DE3"/>
    <w:rsid w:val="00534B5D"/>
    <w:rsid w:val="00543F52"/>
    <w:rsid w:val="005465D1"/>
    <w:rsid w:val="00551492"/>
    <w:rsid w:val="00552156"/>
    <w:rsid w:val="00575954"/>
    <w:rsid w:val="005A247C"/>
    <w:rsid w:val="005B5E8C"/>
    <w:rsid w:val="005C38F4"/>
    <w:rsid w:val="005C54B9"/>
    <w:rsid w:val="005C5A71"/>
    <w:rsid w:val="005D3C92"/>
    <w:rsid w:val="005E191B"/>
    <w:rsid w:val="005F7E19"/>
    <w:rsid w:val="0061018F"/>
    <w:rsid w:val="00612534"/>
    <w:rsid w:val="006255C7"/>
    <w:rsid w:val="0063595A"/>
    <w:rsid w:val="00635AAF"/>
    <w:rsid w:val="006406CA"/>
    <w:rsid w:val="006447AD"/>
    <w:rsid w:val="00647A48"/>
    <w:rsid w:val="00654888"/>
    <w:rsid w:val="006627BC"/>
    <w:rsid w:val="00665547"/>
    <w:rsid w:val="00675173"/>
    <w:rsid w:val="00695501"/>
    <w:rsid w:val="006A0E70"/>
    <w:rsid w:val="006A2DF8"/>
    <w:rsid w:val="006A417A"/>
    <w:rsid w:val="006A5431"/>
    <w:rsid w:val="006B2378"/>
    <w:rsid w:val="006D03CF"/>
    <w:rsid w:val="006E5BAC"/>
    <w:rsid w:val="006F69C0"/>
    <w:rsid w:val="00712F62"/>
    <w:rsid w:val="00733BDA"/>
    <w:rsid w:val="00735C3E"/>
    <w:rsid w:val="00744C77"/>
    <w:rsid w:val="00773966"/>
    <w:rsid w:val="0077772C"/>
    <w:rsid w:val="007777C3"/>
    <w:rsid w:val="00782A99"/>
    <w:rsid w:val="007A7F11"/>
    <w:rsid w:val="007B1760"/>
    <w:rsid w:val="007B7392"/>
    <w:rsid w:val="007B7660"/>
    <w:rsid w:val="007C13F4"/>
    <w:rsid w:val="007C7EDD"/>
    <w:rsid w:val="007D35BF"/>
    <w:rsid w:val="007E2E4D"/>
    <w:rsid w:val="007F0ED9"/>
    <w:rsid w:val="007F7694"/>
    <w:rsid w:val="0080591B"/>
    <w:rsid w:val="008176B4"/>
    <w:rsid w:val="0082350B"/>
    <w:rsid w:val="008532A0"/>
    <w:rsid w:val="008543C1"/>
    <w:rsid w:val="008617D6"/>
    <w:rsid w:val="00870098"/>
    <w:rsid w:val="00875E93"/>
    <w:rsid w:val="00880717"/>
    <w:rsid w:val="008C1294"/>
    <w:rsid w:val="008C4E59"/>
    <w:rsid w:val="008D09FC"/>
    <w:rsid w:val="008E4BEE"/>
    <w:rsid w:val="00905037"/>
    <w:rsid w:val="0090524F"/>
    <w:rsid w:val="0091264D"/>
    <w:rsid w:val="00926E23"/>
    <w:rsid w:val="009324BC"/>
    <w:rsid w:val="00934B45"/>
    <w:rsid w:val="00952045"/>
    <w:rsid w:val="009540AF"/>
    <w:rsid w:val="00955130"/>
    <w:rsid w:val="00972A90"/>
    <w:rsid w:val="0097320D"/>
    <w:rsid w:val="009A19F7"/>
    <w:rsid w:val="009A4681"/>
    <w:rsid w:val="009A64B8"/>
    <w:rsid w:val="009C37E7"/>
    <w:rsid w:val="009D205C"/>
    <w:rsid w:val="009E0353"/>
    <w:rsid w:val="009E08B0"/>
    <w:rsid w:val="009E0BE8"/>
    <w:rsid w:val="009E52A6"/>
    <w:rsid w:val="00A01BDF"/>
    <w:rsid w:val="00A029FB"/>
    <w:rsid w:val="00A113D5"/>
    <w:rsid w:val="00A35151"/>
    <w:rsid w:val="00A44622"/>
    <w:rsid w:val="00A808C3"/>
    <w:rsid w:val="00A9589B"/>
    <w:rsid w:val="00AA05B9"/>
    <w:rsid w:val="00AA5B2C"/>
    <w:rsid w:val="00AC5AA9"/>
    <w:rsid w:val="00AF7E8B"/>
    <w:rsid w:val="00B13543"/>
    <w:rsid w:val="00B20268"/>
    <w:rsid w:val="00B2099C"/>
    <w:rsid w:val="00B23623"/>
    <w:rsid w:val="00B25A8C"/>
    <w:rsid w:val="00B400C8"/>
    <w:rsid w:val="00B43CD5"/>
    <w:rsid w:val="00B51514"/>
    <w:rsid w:val="00B60C95"/>
    <w:rsid w:val="00B61A05"/>
    <w:rsid w:val="00B63516"/>
    <w:rsid w:val="00B64A6C"/>
    <w:rsid w:val="00B65AB4"/>
    <w:rsid w:val="00B90939"/>
    <w:rsid w:val="00B94BE5"/>
    <w:rsid w:val="00B96712"/>
    <w:rsid w:val="00BA077D"/>
    <w:rsid w:val="00BA09EA"/>
    <w:rsid w:val="00BA0F72"/>
    <w:rsid w:val="00BA2A8D"/>
    <w:rsid w:val="00BA7C39"/>
    <w:rsid w:val="00BC2752"/>
    <w:rsid w:val="00BC3737"/>
    <w:rsid w:val="00BD3C6B"/>
    <w:rsid w:val="00BD6433"/>
    <w:rsid w:val="00BE3F09"/>
    <w:rsid w:val="00BF23A0"/>
    <w:rsid w:val="00C02961"/>
    <w:rsid w:val="00C1216B"/>
    <w:rsid w:val="00C121CC"/>
    <w:rsid w:val="00C16565"/>
    <w:rsid w:val="00C23F24"/>
    <w:rsid w:val="00C2548B"/>
    <w:rsid w:val="00C41392"/>
    <w:rsid w:val="00C53616"/>
    <w:rsid w:val="00C54134"/>
    <w:rsid w:val="00C600A0"/>
    <w:rsid w:val="00C62AED"/>
    <w:rsid w:val="00C7326B"/>
    <w:rsid w:val="00C73353"/>
    <w:rsid w:val="00C8287E"/>
    <w:rsid w:val="00C82D70"/>
    <w:rsid w:val="00CA7149"/>
    <w:rsid w:val="00CB0A27"/>
    <w:rsid w:val="00CB3E8F"/>
    <w:rsid w:val="00CB75E2"/>
    <w:rsid w:val="00CD707B"/>
    <w:rsid w:val="00CE4116"/>
    <w:rsid w:val="00D009BB"/>
    <w:rsid w:val="00D1166B"/>
    <w:rsid w:val="00D118BE"/>
    <w:rsid w:val="00D15239"/>
    <w:rsid w:val="00D171C9"/>
    <w:rsid w:val="00D20B8C"/>
    <w:rsid w:val="00D2330A"/>
    <w:rsid w:val="00D24BDA"/>
    <w:rsid w:val="00D25063"/>
    <w:rsid w:val="00D3546D"/>
    <w:rsid w:val="00D46C15"/>
    <w:rsid w:val="00D6044E"/>
    <w:rsid w:val="00D61127"/>
    <w:rsid w:val="00D63879"/>
    <w:rsid w:val="00D72E3F"/>
    <w:rsid w:val="00D72F97"/>
    <w:rsid w:val="00D80D09"/>
    <w:rsid w:val="00D91028"/>
    <w:rsid w:val="00D96535"/>
    <w:rsid w:val="00DA409D"/>
    <w:rsid w:val="00DA6122"/>
    <w:rsid w:val="00DB16F2"/>
    <w:rsid w:val="00DC3527"/>
    <w:rsid w:val="00E1421B"/>
    <w:rsid w:val="00E21B91"/>
    <w:rsid w:val="00E25CF8"/>
    <w:rsid w:val="00E30804"/>
    <w:rsid w:val="00E46710"/>
    <w:rsid w:val="00E6594E"/>
    <w:rsid w:val="00EA0FD8"/>
    <w:rsid w:val="00EA3858"/>
    <w:rsid w:val="00EA472E"/>
    <w:rsid w:val="00EB143E"/>
    <w:rsid w:val="00EB4B33"/>
    <w:rsid w:val="00EB68A2"/>
    <w:rsid w:val="00EC06C9"/>
    <w:rsid w:val="00ED0835"/>
    <w:rsid w:val="00ED1427"/>
    <w:rsid w:val="00ED4179"/>
    <w:rsid w:val="00EE3756"/>
    <w:rsid w:val="00EE5D69"/>
    <w:rsid w:val="00EF07FA"/>
    <w:rsid w:val="00EF3DD4"/>
    <w:rsid w:val="00F0731C"/>
    <w:rsid w:val="00F150EF"/>
    <w:rsid w:val="00F2356A"/>
    <w:rsid w:val="00F26E9C"/>
    <w:rsid w:val="00F345CE"/>
    <w:rsid w:val="00F4451D"/>
    <w:rsid w:val="00F45488"/>
    <w:rsid w:val="00F54F90"/>
    <w:rsid w:val="00F61024"/>
    <w:rsid w:val="00F71A56"/>
    <w:rsid w:val="00F73256"/>
    <w:rsid w:val="00F92B1A"/>
    <w:rsid w:val="00F96568"/>
    <w:rsid w:val="00F96785"/>
    <w:rsid w:val="00FA140F"/>
    <w:rsid w:val="00FB5A6C"/>
    <w:rsid w:val="00FB5F7D"/>
    <w:rsid w:val="00FB745F"/>
    <w:rsid w:val="00FC67D9"/>
    <w:rsid w:val="00FD0D51"/>
    <w:rsid w:val="00FF2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5037"/>
    <w:rPr>
      <w:rFonts w:ascii="Times New Roman" w:eastAsia="Times New Roman" w:hAnsi="Times New Roman"/>
      <w:sz w:val="26"/>
      <w:szCs w:val="26"/>
    </w:rPr>
  </w:style>
  <w:style w:type="paragraph" w:styleId="Heading2">
    <w:name w:val="heading 2"/>
    <w:basedOn w:val="Normal"/>
    <w:next w:val="Normal"/>
    <w:link w:val="Heading2Char"/>
    <w:uiPriority w:val="99"/>
    <w:qFormat/>
    <w:rsid w:val="00D118BE"/>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9"/>
    <w:rsid w:val="00D118BE"/>
    <w:rPr>
      <w:rFonts w:ascii=".VnTime" w:eastAsia="Times New Roman" w:hAnsi=".VnTime" w:cs=".VnTime"/>
      <w:b/>
      <w:bCs/>
      <w:sz w:val="24"/>
      <w:szCs w:val="24"/>
    </w:rPr>
  </w:style>
  <w:style w:type="paragraph" w:styleId="BodyTextIndent">
    <w:name w:val="Body Text Indent"/>
    <w:basedOn w:val="Normal"/>
    <w:link w:val="BodyTextIndentChar"/>
    <w:uiPriority w:val="99"/>
    <w:unhideWhenUsed/>
    <w:rsid w:val="00247D5A"/>
    <w:pPr>
      <w:spacing w:after="120"/>
      <w:ind w:left="360"/>
    </w:pPr>
    <w:rPr>
      <w:sz w:val="24"/>
      <w:szCs w:val="24"/>
    </w:rPr>
  </w:style>
  <w:style w:type="character" w:customStyle="1" w:styleId="BodyTextIndentChar">
    <w:name w:val="Body Text Indent Char"/>
    <w:basedOn w:val="DefaultParagraphFont"/>
    <w:link w:val="BodyTextIndent"/>
    <w:uiPriority w:val="99"/>
    <w:rsid w:val="00247D5A"/>
    <w:rPr>
      <w:rFonts w:ascii="Times New Roman" w:eastAsia="Times New Roman" w:hAnsi="Times New Roman"/>
      <w:sz w:val="24"/>
      <w:szCs w:val="24"/>
    </w:rPr>
  </w:style>
  <w:style w:type="character" w:styleId="Hyperlink">
    <w:name w:val="Hyperlink"/>
    <w:basedOn w:val="DefaultParagraphFont"/>
    <w:uiPriority w:val="99"/>
    <w:semiHidden/>
    <w:unhideWhenUsed/>
    <w:rsid w:val="009050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9187">
      <w:bodyDiv w:val="1"/>
      <w:marLeft w:val="0"/>
      <w:marRight w:val="0"/>
      <w:marTop w:val="0"/>
      <w:marBottom w:val="0"/>
      <w:divBdr>
        <w:top w:val="none" w:sz="0" w:space="0" w:color="auto"/>
        <w:left w:val="none" w:sz="0" w:space="0" w:color="auto"/>
        <w:bottom w:val="none" w:sz="0" w:space="0" w:color="auto"/>
        <w:right w:val="none" w:sz="0" w:space="0" w:color="auto"/>
      </w:divBdr>
    </w:div>
    <w:div w:id="233903651">
      <w:bodyDiv w:val="1"/>
      <w:marLeft w:val="0"/>
      <w:marRight w:val="0"/>
      <w:marTop w:val="0"/>
      <w:marBottom w:val="0"/>
      <w:divBdr>
        <w:top w:val="none" w:sz="0" w:space="0" w:color="auto"/>
        <w:left w:val="none" w:sz="0" w:space="0" w:color="auto"/>
        <w:bottom w:val="none" w:sz="0" w:space="0" w:color="auto"/>
        <w:right w:val="none" w:sz="0" w:space="0" w:color="auto"/>
      </w:divBdr>
    </w:div>
    <w:div w:id="310718778">
      <w:bodyDiv w:val="1"/>
      <w:marLeft w:val="0"/>
      <w:marRight w:val="0"/>
      <w:marTop w:val="0"/>
      <w:marBottom w:val="0"/>
      <w:divBdr>
        <w:top w:val="none" w:sz="0" w:space="0" w:color="auto"/>
        <w:left w:val="none" w:sz="0" w:space="0" w:color="auto"/>
        <w:bottom w:val="none" w:sz="0" w:space="0" w:color="auto"/>
        <w:right w:val="none" w:sz="0" w:space="0" w:color="auto"/>
      </w:divBdr>
      <w:divsChild>
        <w:div w:id="2033413559">
          <w:marLeft w:val="0"/>
          <w:marRight w:val="0"/>
          <w:marTop w:val="0"/>
          <w:marBottom w:val="0"/>
          <w:divBdr>
            <w:top w:val="none" w:sz="0" w:space="0" w:color="auto"/>
            <w:left w:val="none" w:sz="0" w:space="0" w:color="auto"/>
            <w:bottom w:val="none" w:sz="0" w:space="0" w:color="auto"/>
            <w:right w:val="none" w:sz="0" w:space="0" w:color="auto"/>
          </w:divBdr>
        </w:div>
        <w:div w:id="1038048139">
          <w:marLeft w:val="0"/>
          <w:marRight w:val="0"/>
          <w:marTop w:val="0"/>
          <w:marBottom w:val="0"/>
          <w:divBdr>
            <w:top w:val="none" w:sz="0" w:space="0" w:color="auto"/>
            <w:left w:val="none" w:sz="0" w:space="0" w:color="auto"/>
            <w:bottom w:val="none" w:sz="0" w:space="0" w:color="auto"/>
            <w:right w:val="none" w:sz="0" w:space="0" w:color="auto"/>
          </w:divBdr>
        </w:div>
        <w:div w:id="79331063">
          <w:marLeft w:val="0"/>
          <w:marRight w:val="0"/>
          <w:marTop w:val="0"/>
          <w:marBottom w:val="0"/>
          <w:divBdr>
            <w:top w:val="none" w:sz="0" w:space="0" w:color="auto"/>
            <w:left w:val="none" w:sz="0" w:space="0" w:color="auto"/>
            <w:bottom w:val="none" w:sz="0" w:space="0" w:color="auto"/>
            <w:right w:val="none" w:sz="0" w:space="0" w:color="auto"/>
          </w:divBdr>
        </w:div>
        <w:div w:id="172719756">
          <w:marLeft w:val="0"/>
          <w:marRight w:val="0"/>
          <w:marTop w:val="0"/>
          <w:marBottom w:val="0"/>
          <w:divBdr>
            <w:top w:val="none" w:sz="0" w:space="0" w:color="auto"/>
            <w:left w:val="none" w:sz="0" w:space="0" w:color="auto"/>
            <w:bottom w:val="none" w:sz="0" w:space="0" w:color="auto"/>
            <w:right w:val="none" w:sz="0" w:space="0" w:color="auto"/>
          </w:divBdr>
        </w:div>
        <w:div w:id="1582907995">
          <w:marLeft w:val="0"/>
          <w:marRight w:val="0"/>
          <w:marTop w:val="0"/>
          <w:marBottom w:val="0"/>
          <w:divBdr>
            <w:top w:val="none" w:sz="0" w:space="0" w:color="auto"/>
            <w:left w:val="none" w:sz="0" w:space="0" w:color="auto"/>
            <w:bottom w:val="none" w:sz="0" w:space="0" w:color="auto"/>
            <w:right w:val="none" w:sz="0" w:space="0" w:color="auto"/>
          </w:divBdr>
        </w:div>
        <w:div w:id="801995798">
          <w:marLeft w:val="0"/>
          <w:marRight w:val="0"/>
          <w:marTop w:val="0"/>
          <w:marBottom w:val="0"/>
          <w:divBdr>
            <w:top w:val="none" w:sz="0" w:space="0" w:color="auto"/>
            <w:left w:val="none" w:sz="0" w:space="0" w:color="auto"/>
            <w:bottom w:val="none" w:sz="0" w:space="0" w:color="auto"/>
            <w:right w:val="none" w:sz="0" w:space="0" w:color="auto"/>
          </w:divBdr>
        </w:div>
        <w:div w:id="239338508">
          <w:marLeft w:val="0"/>
          <w:marRight w:val="0"/>
          <w:marTop w:val="0"/>
          <w:marBottom w:val="0"/>
          <w:divBdr>
            <w:top w:val="none" w:sz="0" w:space="0" w:color="auto"/>
            <w:left w:val="none" w:sz="0" w:space="0" w:color="auto"/>
            <w:bottom w:val="none" w:sz="0" w:space="0" w:color="auto"/>
            <w:right w:val="none" w:sz="0" w:space="0" w:color="auto"/>
          </w:divBdr>
        </w:div>
        <w:div w:id="1040400671">
          <w:marLeft w:val="0"/>
          <w:marRight w:val="0"/>
          <w:marTop w:val="0"/>
          <w:marBottom w:val="0"/>
          <w:divBdr>
            <w:top w:val="none" w:sz="0" w:space="0" w:color="auto"/>
            <w:left w:val="none" w:sz="0" w:space="0" w:color="auto"/>
            <w:bottom w:val="none" w:sz="0" w:space="0" w:color="auto"/>
            <w:right w:val="none" w:sz="0" w:space="0" w:color="auto"/>
          </w:divBdr>
        </w:div>
        <w:div w:id="1439914137">
          <w:marLeft w:val="0"/>
          <w:marRight w:val="0"/>
          <w:marTop w:val="0"/>
          <w:marBottom w:val="0"/>
          <w:divBdr>
            <w:top w:val="none" w:sz="0" w:space="0" w:color="auto"/>
            <w:left w:val="none" w:sz="0" w:space="0" w:color="auto"/>
            <w:bottom w:val="none" w:sz="0" w:space="0" w:color="auto"/>
            <w:right w:val="none" w:sz="0" w:space="0" w:color="auto"/>
          </w:divBdr>
        </w:div>
        <w:div w:id="452208779">
          <w:marLeft w:val="0"/>
          <w:marRight w:val="0"/>
          <w:marTop w:val="0"/>
          <w:marBottom w:val="0"/>
          <w:divBdr>
            <w:top w:val="none" w:sz="0" w:space="0" w:color="auto"/>
            <w:left w:val="none" w:sz="0" w:space="0" w:color="auto"/>
            <w:bottom w:val="none" w:sz="0" w:space="0" w:color="auto"/>
            <w:right w:val="none" w:sz="0" w:space="0" w:color="auto"/>
          </w:divBdr>
        </w:div>
        <w:div w:id="14695151">
          <w:marLeft w:val="0"/>
          <w:marRight w:val="0"/>
          <w:marTop w:val="0"/>
          <w:marBottom w:val="0"/>
          <w:divBdr>
            <w:top w:val="none" w:sz="0" w:space="0" w:color="auto"/>
            <w:left w:val="none" w:sz="0" w:space="0" w:color="auto"/>
            <w:bottom w:val="none" w:sz="0" w:space="0" w:color="auto"/>
            <w:right w:val="none" w:sz="0" w:space="0" w:color="auto"/>
          </w:divBdr>
        </w:div>
        <w:div w:id="2052799786">
          <w:marLeft w:val="0"/>
          <w:marRight w:val="0"/>
          <w:marTop w:val="0"/>
          <w:marBottom w:val="0"/>
          <w:divBdr>
            <w:top w:val="none" w:sz="0" w:space="0" w:color="auto"/>
            <w:left w:val="none" w:sz="0" w:space="0" w:color="auto"/>
            <w:bottom w:val="none" w:sz="0" w:space="0" w:color="auto"/>
            <w:right w:val="none" w:sz="0" w:space="0" w:color="auto"/>
          </w:divBdr>
        </w:div>
        <w:div w:id="338780802">
          <w:marLeft w:val="0"/>
          <w:marRight w:val="0"/>
          <w:marTop w:val="0"/>
          <w:marBottom w:val="0"/>
          <w:divBdr>
            <w:top w:val="none" w:sz="0" w:space="0" w:color="auto"/>
            <w:left w:val="none" w:sz="0" w:space="0" w:color="auto"/>
            <w:bottom w:val="none" w:sz="0" w:space="0" w:color="auto"/>
            <w:right w:val="none" w:sz="0" w:space="0" w:color="auto"/>
          </w:divBdr>
        </w:div>
        <w:div w:id="1231188374">
          <w:marLeft w:val="0"/>
          <w:marRight w:val="0"/>
          <w:marTop w:val="0"/>
          <w:marBottom w:val="0"/>
          <w:divBdr>
            <w:top w:val="none" w:sz="0" w:space="0" w:color="auto"/>
            <w:left w:val="none" w:sz="0" w:space="0" w:color="auto"/>
            <w:bottom w:val="none" w:sz="0" w:space="0" w:color="auto"/>
            <w:right w:val="none" w:sz="0" w:space="0" w:color="auto"/>
          </w:divBdr>
        </w:div>
        <w:div w:id="813914187">
          <w:marLeft w:val="0"/>
          <w:marRight w:val="0"/>
          <w:marTop w:val="0"/>
          <w:marBottom w:val="0"/>
          <w:divBdr>
            <w:top w:val="none" w:sz="0" w:space="0" w:color="auto"/>
            <w:left w:val="none" w:sz="0" w:space="0" w:color="auto"/>
            <w:bottom w:val="none" w:sz="0" w:space="0" w:color="auto"/>
            <w:right w:val="none" w:sz="0" w:space="0" w:color="auto"/>
          </w:divBdr>
        </w:div>
        <w:div w:id="1662389953">
          <w:marLeft w:val="0"/>
          <w:marRight w:val="0"/>
          <w:marTop w:val="0"/>
          <w:marBottom w:val="0"/>
          <w:divBdr>
            <w:top w:val="none" w:sz="0" w:space="0" w:color="auto"/>
            <w:left w:val="none" w:sz="0" w:space="0" w:color="auto"/>
            <w:bottom w:val="none" w:sz="0" w:space="0" w:color="auto"/>
            <w:right w:val="none" w:sz="0" w:space="0" w:color="auto"/>
          </w:divBdr>
        </w:div>
        <w:div w:id="173228610">
          <w:marLeft w:val="0"/>
          <w:marRight w:val="0"/>
          <w:marTop w:val="0"/>
          <w:marBottom w:val="0"/>
          <w:divBdr>
            <w:top w:val="none" w:sz="0" w:space="0" w:color="auto"/>
            <w:left w:val="none" w:sz="0" w:space="0" w:color="auto"/>
            <w:bottom w:val="none" w:sz="0" w:space="0" w:color="auto"/>
            <w:right w:val="none" w:sz="0" w:space="0" w:color="auto"/>
          </w:divBdr>
        </w:div>
        <w:div w:id="2040739246">
          <w:marLeft w:val="0"/>
          <w:marRight w:val="0"/>
          <w:marTop w:val="0"/>
          <w:marBottom w:val="0"/>
          <w:divBdr>
            <w:top w:val="none" w:sz="0" w:space="0" w:color="auto"/>
            <w:left w:val="none" w:sz="0" w:space="0" w:color="auto"/>
            <w:bottom w:val="none" w:sz="0" w:space="0" w:color="auto"/>
            <w:right w:val="none" w:sz="0" w:space="0" w:color="auto"/>
          </w:divBdr>
        </w:div>
        <w:div w:id="1509102535">
          <w:marLeft w:val="0"/>
          <w:marRight w:val="0"/>
          <w:marTop w:val="0"/>
          <w:marBottom w:val="0"/>
          <w:divBdr>
            <w:top w:val="none" w:sz="0" w:space="0" w:color="auto"/>
            <w:left w:val="none" w:sz="0" w:space="0" w:color="auto"/>
            <w:bottom w:val="none" w:sz="0" w:space="0" w:color="auto"/>
            <w:right w:val="none" w:sz="0" w:space="0" w:color="auto"/>
          </w:divBdr>
        </w:div>
        <w:div w:id="970129575">
          <w:marLeft w:val="0"/>
          <w:marRight w:val="0"/>
          <w:marTop w:val="0"/>
          <w:marBottom w:val="0"/>
          <w:divBdr>
            <w:top w:val="none" w:sz="0" w:space="0" w:color="auto"/>
            <w:left w:val="none" w:sz="0" w:space="0" w:color="auto"/>
            <w:bottom w:val="none" w:sz="0" w:space="0" w:color="auto"/>
            <w:right w:val="none" w:sz="0" w:space="0" w:color="auto"/>
          </w:divBdr>
        </w:div>
        <w:div w:id="300236711">
          <w:marLeft w:val="0"/>
          <w:marRight w:val="0"/>
          <w:marTop w:val="0"/>
          <w:marBottom w:val="0"/>
          <w:divBdr>
            <w:top w:val="none" w:sz="0" w:space="0" w:color="auto"/>
            <w:left w:val="none" w:sz="0" w:space="0" w:color="auto"/>
            <w:bottom w:val="none" w:sz="0" w:space="0" w:color="auto"/>
            <w:right w:val="none" w:sz="0" w:space="0" w:color="auto"/>
          </w:divBdr>
        </w:div>
        <w:div w:id="1996100581">
          <w:marLeft w:val="0"/>
          <w:marRight w:val="0"/>
          <w:marTop w:val="0"/>
          <w:marBottom w:val="0"/>
          <w:divBdr>
            <w:top w:val="none" w:sz="0" w:space="0" w:color="auto"/>
            <w:left w:val="none" w:sz="0" w:space="0" w:color="auto"/>
            <w:bottom w:val="none" w:sz="0" w:space="0" w:color="auto"/>
            <w:right w:val="none" w:sz="0" w:space="0" w:color="auto"/>
          </w:divBdr>
        </w:div>
        <w:div w:id="1304045486">
          <w:marLeft w:val="0"/>
          <w:marRight w:val="0"/>
          <w:marTop w:val="0"/>
          <w:marBottom w:val="0"/>
          <w:divBdr>
            <w:top w:val="none" w:sz="0" w:space="0" w:color="auto"/>
            <w:left w:val="none" w:sz="0" w:space="0" w:color="auto"/>
            <w:bottom w:val="none" w:sz="0" w:space="0" w:color="auto"/>
            <w:right w:val="none" w:sz="0" w:space="0" w:color="auto"/>
          </w:divBdr>
        </w:div>
        <w:div w:id="1578635432">
          <w:marLeft w:val="0"/>
          <w:marRight w:val="0"/>
          <w:marTop w:val="0"/>
          <w:marBottom w:val="0"/>
          <w:divBdr>
            <w:top w:val="none" w:sz="0" w:space="0" w:color="auto"/>
            <w:left w:val="none" w:sz="0" w:space="0" w:color="auto"/>
            <w:bottom w:val="none" w:sz="0" w:space="0" w:color="auto"/>
            <w:right w:val="none" w:sz="0" w:space="0" w:color="auto"/>
          </w:divBdr>
        </w:div>
        <w:div w:id="138423577">
          <w:marLeft w:val="0"/>
          <w:marRight w:val="0"/>
          <w:marTop w:val="0"/>
          <w:marBottom w:val="0"/>
          <w:divBdr>
            <w:top w:val="none" w:sz="0" w:space="0" w:color="auto"/>
            <w:left w:val="none" w:sz="0" w:space="0" w:color="auto"/>
            <w:bottom w:val="none" w:sz="0" w:space="0" w:color="auto"/>
            <w:right w:val="none" w:sz="0" w:space="0" w:color="auto"/>
          </w:divBdr>
        </w:div>
        <w:div w:id="520749133">
          <w:marLeft w:val="0"/>
          <w:marRight w:val="0"/>
          <w:marTop w:val="0"/>
          <w:marBottom w:val="0"/>
          <w:divBdr>
            <w:top w:val="none" w:sz="0" w:space="0" w:color="auto"/>
            <w:left w:val="none" w:sz="0" w:space="0" w:color="auto"/>
            <w:bottom w:val="none" w:sz="0" w:space="0" w:color="auto"/>
            <w:right w:val="none" w:sz="0" w:space="0" w:color="auto"/>
          </w:divBdr>
        </w:div>
        <w:div w:id="347869960">
          <w:marLeft w:val="0"/>
          <w:marRight w:val="0"/>
          <w:marTop w:val="0"/>
          <w:marBottom w:val="0"/>
          <w:divBdr>
            <w:top w:val="none" w:sz="0" w:space="0" w:color="auto"/>
            <w:left w:val="none" w:sz="0" w:space="0" w:color="auto"/>
            <w:bottom w:val="none" w:sz="0" w:space="0" w:color="auto"/>
            <w:right w:val="none" w:sz="0" w:space="0" w:color="auto"/>
          </w:divBdr>
        </w:div>
        <w:div w:id="513693038">
          <w:marLeft w:val="0"/>
          <w:marRight w:val="0"/>
          <w:marTop w:val="0"/>
          <w:marBottom w:val="0"/>
          <w:divBdr>
            <w:top w:val="none" w:sz="0" w:space="0" w:color="auto"/>
            <w:left w:val="none" w:sz="0" w:space="0" w:color="auto"/>
            <w:bottom w:val="none" w:sz="0" w:space="0" w:color="auto"/>
            <w:right w:val="none" w:sz="0" w:space="0" w:color="auto"/>
          </w:divBdr>
        </w:div>
        <w:div w:id="256980682">
          <w:marLeft w:val="0"/>
          <w:marRight w:val="0"/>
          <w:marTop w:val="0"/>
          <w:marBottom w:val="0"/>
          <w:divBdr>
            <w:top w:val="none" w:sz="0" w:space="0" w:color="auto"/>
            <w:left w:val="none" w:sz="0" w:space="0" w:color="auto"/>
            <w:bottom w:val="none" w:sz="0" w:space="0" w:color="auto"/>
            <w:right w:val="none" w:sz="0" w:space="0" w:color="auto"/>
          </w:divBdr>
        </w:div>
        <w:div w:id="1854607286">
          <w:marLeft w:val="0"/>
          <w:marRight w:val="0"/>
          <w:marTop w:val="0"/>
          <w:marBottom w:val="0"/>
          <w:divBdr>
            <w:top w:val="none" w:sz="0" w:space="0" w:color="auto"/>
            <w:left w:val="none" w:sz="0" w:space="0" w:color="auto"/>
            <w:bottom w:val="none" w:sz="0" w:space="0" w:color="auto"/>
            <w:right w:val="none" w:sz="0" w:space="0" w:color="auto"/>
          </w:divBdr>
        </w:div>
        <w:div w:id="971136802">
          <w:marLeft w:val="0"/>
          <w:marRight w:val="0"/>
          <w:marTop w:val="0"/>
          <w:marBottom w:val="0"/>
          <w:divBdr>
            <w:top w:val="none" w:sz="0" w:space="0" w:color="auto"/>
            <w:left w:val="none" w:sz="0" w:space="0" w:color="auto"/>
            <w:bottom w:val="none" w:sz="0" w:space="0" w:color="auto"/>
            <w:right w:val="none" w:sz="0" w:space="0" w:color="auto"/>
          </w:divBdr>
        </w:div>
        <w:div w:id="1319187399">
          <w:marLeft w:val="0"/>
          <w:marRight w:val="0"/>
          <w:marTop w:val="0"/>
          <w:marBottom w:val="0"/>
          <w:divBdr>
            <w:top w:val="none" w:sz="0" w:space="0" w:color="auto"/>
            <w:left w:val="none" w:sz="0" w:space="0" w:color="auto"/>
            <w:bottom w:val="none" w:sz="0" w:space="0" w:color="auto"/>
            <w:right w:val="none" w:sz="0" w:space="0" w:color="auto"/>
          </w:divBdr>
        </w:div>
        <w:div w:id="2080246782">
          <w:marLeft w:val="0"/>
          <w:marRight w:val="0"/>
          <w:marTop w:val="0"/>
          <w:marBottom w:val="0"/>
          <w:divBdr>
            <w:top w:val="none" w:sz="0" w:space="0" w:color="auto"/>
            <w:left w:val="none" w:sz="0" w:space="0" w:color="auto"/>
            <w:bottom w:val="none" w:sz="0" w:space="0" w:color="auto"/>
            <w:right w:val="none" w:sz="0" w:space="0" w:color="auto"/>
          </w:divBdr>
        </w:div>
      </w:divsChild>
    </w:div>
    <w:div w:id="413820297">
      <w:bodyDiv w:val="1"/>
      <w:marLeft w:val="0"/>
      <w:marRight w:val="0"/>
      <w:marTop w:val="0"/>
      <w:marBottom w:val="0"/>
      <w:divBdr>
        <w:top w:val="none" w:sz="0" w:space="0" w:color="auto"/>
        <w:left w:val="none" w:sz="0" w:space="0" w:color="auto"/>
        <w:bottom w:val="none" w:sz="0" w:space="0" w:color="auto"/>
        <w:right w:val="none" w:sz="0" w:space="0" w:color="auto"/>
      </w:divBdr>
    </w:div>
    <w:div w:id="723528901">
      <w:bodyDiv w:val="1"/>
      <w:marLeft w:val="0"/>
      <w:marRight w:val="0"/>
      <w:marTop w:val="0"/>
      <w:marBottom w:val="0"/>
      <w:divBdr>
        <w:top w:val="none" w:sz="0" w:space="0" w:color="auto"/>
        <w:left w:val="none" w:sz="0" w:space="0" w:color="auto"/>
        <w:bottom w:val="none" w:sz="0" w:space="0" w:color="auto"/>
        <w:right w:val="none" w:sz="0" w:space="0" w:color="auto"/>
      </w:divBdr>
    </w:div>
    <w:div w:id="1018773817">
      <w:bodyDiv w:val="1"/>
      <w:marLeft w:val="0"/>
      <w:marRight w:val="0"/>
      <w:marTop w:val="0"/>
      <w:marBottom w:val="0"/>
      <w:divBdr>
        <w:top w:val="none" w:sz="0" w:space="0" w:color="auto"/>
        <w:left w:val="none" w:sz="0" w:space="0" w:color="auto"/>
        <w:bottom w:val="none" w:sz="0" w:space="0" w:color="auto"/>
        <w:right w:val="none" w:sz="0" w:space="0" w:color="auto"/>
      </w:divBdr>
    </w:div>
    <w:div w:id="1060977555">
      <w:bodyDiv w:val="1"/>
      <w:marLeft w:val="0"/>
      <w:marRight w:val="0"/>
      <w:marTop w:val="0"/>
      <w:marBottom w:val="0"/>
      <w:divBdr>
        <w:top w:val="none" w:sz="0" w:space="0" w:color="auto"/>
        <w:left w:val="none" w:sz="0" w:space="0" w:color="auto"/>
        <w:bottom w:val="none" w:sz="0" w:space="0" w:color="auto"/>
        <w:right w:val="none" w:sz="0" w:space="0" w:color="auto"/>
      </w:divBdr>
    </w:div>
    <w:div w:id="1718117856">
      <w:bodyDiv w:val="1"/>
      <w:marLeft w:val="0"/>
      <w:marRight w:val="0"/>
      <w:marTop w:val="0"/>
      <w:marBottom w:val="0"/>
      <w:divBdr>
        <w:top w:val="none" w:sz="0" w:space="0" w:color="auto"/>
        <w:left w:val="none" w:sz="0" w:space="0" w:color="auto"/>
        <w:bottom w:val="none" w:sz="0" w:space="0" w:color="auto"/>
        <w:right w:val="none" w:sz="0" w:space="0" w:color="auto"/>
      </w:divBdr>
    </w:div>
    <w:div w:id="19091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20CUONG\De%20cuong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EC663-F9B7-4D76-A151-D55380D4F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12</TotalTime>
  <Pages>8</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KimLongCenter</dc:creator>
  <cp:lastModifiedBy>ACERTC</cp:lastModifiedBy>
  <cp:revision>8</cp:revision>
  <cp:lastPrinted>2015-12-03T10:52:00Z</cp:lastPrinted>
  <dcterms:created xsi:type="dcterms:W3CDTF">2018-08-16T04:59:00Z</dcterms:created>
  <dcterms:modified xsi:type="dcterms:W3CDTF">2018-08-17T15:52:00Z</dcterms:modified>
</cp:coreProperties>
</file>